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E77DE" w14:textId="2D7F7641" w:rsidR="00704EBE" w:rsidRPr="00704EBE" w:rsidRDefault="00F84B33" w:rsidP="00704EBE">
      <w:pPr>
        <w:spacing w:after="0" w:line="360" w:lineRule="auto"/>
        <w:jc w:val="center"/>
        <w:rPr>
          <w:rFonts w:ascii="Times New Roman" w:hAnsi="Times New Roman" w:cs="Times New Roman"/>
          <w:b/>
          <w:bCs/>
          <w:sz w:val="28"/>
          <w:szCs w:val="32"/>
        </w:rPr>
      </w:pPr>
      <w:r w:rsidRPr="00A953F9">
        <w:rPr>
          <w:rFonts w:ascii="Times New Roman" w:hAnsi="Times New Roman" w:cs="Times New Roman"/>
          <w:b/>
          <w:bCs/>
          <w:noProof/>
          <w:sz w:val="28"/>
          <w:szCs w:val="32"/>
        </w:rPr>
        <mc:AlternateContent>
          <mc:Choice Requires="wps">
            <w:drawing>
              <wp:anchor distT="45720" distB="45720" distL="114300" distR="114300" simplePos="0" relativeHeight="251673600" behindDoc="0" locked="0" layoutInCell="1" allowOverlap="1" wp14:anchorId="0DE8685F" wp14:editId="7D70D4B0">
                <wp:simplePos x="0" y="0"/>
                <wp:positionH relativeFrom="column">
                  <wp:posOffset>3663950</wp:posOffset>
                </wp:positionH>
                <wp:positionV relativeFrom="paragraph">
                  <wp:posOffset>-1021715</wp:posOffset>
                </wp:positionV>
                <wp:extent cx="2360930" cy="260350"/>
                <wp:effectExtent l="0" t="0" r="3175" b="6350"/>
                <wp:wrapNone/>
                <wp:docPr id="492927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350"/>
                        </a:xfrm>
                        <a:prstGeom prst="rect">
                          <a:avLst/>
                        </a:prstGeom>
                        <a:solidFill>
                          <a:srgbClr val="FFFFFF"/>
                        </a:solidFill>
                        <a:ln w="9525">
                          <a:noFill/>
                          <a:miter lim="800000"/>
                          <a:headEnd/>
                          <a:tailEnd/>
                        </a:ln>
                      </wps:spPr>
                      <wps:txbx>
                        <w:txbxContent>
                          <w:p w14:paraId="0C40D030" w14:textId="77777777" w:rsidR="00F84B33" w:rsidRDefault="00F84B33" w:rsidP="00F84B3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DE8685F" id="_x0000_t202" coordsize="21600,21600" o:spt="202" path="m,l,21600r21600,l21600,xe">
                <v:stroke joinstyle="miter"/>
                <v:path gradientshapeok="t" o:connecttype="rect"/>
              </v:shapetype>
              <v:shape id="Text Box 2" o:spid="_x0000_s1026" type="#_x0000_t202" style="position:absolute;left:0;text-align:left;margin-left:288.5pt;margin-top:-80.45pt;width:185.9pt;height:20.5pt;z-index:2516736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" stroked="f">
                <v:textbox>
                  <w:txbxContent>
                    <w:p w14:paraId="0C40D030" w14:textId="77777777" w:rsidR="00F84B33" w:rsidRDefault="00F84B33" w:rsidP="00F84B33"/>
                  </w:txbxContent>
                </v:textbox>
              </v:shape>
            </w:pict>
          </mc:Fallback>
        </mc:AlternateContent>
      </w:r>
      <w:r w:rsidR="00704EBE" w:rsidRPr="00704EBE">
        <w:rPr>
          <w:rFonts w:ascii="Times New Roman" w:hAnsi="Times New Roman" w:cs="Times New Roman"/>
          <w:b/>
          <w:bCs/>
          <w:sz w:val="28"/>
          <w:szCs w:val="32"/>
        </w:rPr>
        <w:t>BAB II</w:t>
      </w:r>
    </w:p>
    <w:p w14:paraId="0F97F3E6" w14:textId="6B0E447B" w:rsidR="00F20DC8" w:rsidRDefault="00704EBE" w:rsidP="007A0638">
      <w:pPr>
        <w:spacing w:after="0" w:line="240" w:lineRule="auto"/>
        <w:jc w:val="center"/>
        <w:rPr>
          <w:rFonts w:ascii="Times New Roman" w:hAnsi="Times New Roman" w:cs="Times New Roman"/>
          <w:b/>
          <w:bCs/>
          <w:sz w:val="28"/>
          <w:szCs w:val="32"/>
        </w:rPr>
      </w:pPr>
      <w:r w:rsidRPr="00704EBE">
        <w:rPr>
          <w:rFonts w:ascii="Times New Roman" w:hAnsi="Times New Roman" w:cs="Times New Roman"/>
          <w:b/>
          <w:bCs/>
          <w:sz w:val="28"/>
          <w:szCs w:val="32"/>
        </w:rPr>
        <w:t>KAJIAN PUSTAKA</w:t>
      </w:r>
    </w:p>
    <w:p w14:paraId="747227E8" w14:textId="18E552DD" w:rsidR="007A0638" w:rsidRDefault="007A0638" w:rsidP="007A0638">
      <w:pPr>
        <w:spacing w:after="0" w:line="240" w:lineRule="auto"/>
        <w:jc w:val="center"/>
        <w:rPr>
          <w:rFonts w:ascii="Times New Roman" w:hAnsi="Times New Roman" w:cs="Times New Roman"/>
          <w:b/>
          <w:bCs/>
          <w:sz w:val="28"/>
          <w:szCs w:val="32"/>
        </w:rPr>
      </w:pPr>
      <w:r>
        <w:rPr>
          <w:rFonts w:ascii="Times New Roman" w:hAnsi="Times New Roman" w:cs="Times New Roman"/>
          <w:b/>
          <w:bCs/>
          <w:sz w:val="28"/>
          <w:szCs w:val="32"/>
        </w:rPr>
        <w:t xml:space="preserve">MANAJEMEN KEPALA SEKOLAH </w:t>
      </w:r>
    </w:p>
    <w:p w14:paraId="55FC96AD" w14:textId="77777777" w:rsidR="007A0638" w:rsidRDefault="007A0638" w:rsidP="007A0638">
      <w:pPr>
        <w:spacing w:after="0" w:line="240" w:lineRule="auto"/>
        <w:jc w:val="center"/>
        <w:rPr>
          <w:rFonts w:ascii="Times New Roman" w:hAnsi="Times New Roman" w:cs="Times New Roman"/>
          <w:b/>
          <w:bCs/>
          <w:sz w:val="28"/>
          <w:szCs w:val="32"/>
        </w:rPr>
      </w:pPr>
      <w:r>
        <w:rPr>
          <w:rFonts w:ascii="Times New Roman" w:hAnsi="Times New Roman" w:cs="Times New Roman"/>
          <w:b/>
          <w:bCs/>
          <w:sz w:val="28"/>
          <w:szCs w:val="32"/>
        </w:rPr>
        <w:t xml:space="preserve">DALAM MEWUJUDKAN BUDAYA SEKOLAH </w:t>
      </w:r>
    </w:p>
    <w:p w14:paraId="5282D5F2" w14:textId="68B6B5A4" w:rsidR="007A0638" w:rsidRPr="00704EBE" w:rsidRDefault="007A0638" w:rsidP="007A0638">
      <w:pPr>
        <w:spacing w:after="0" w:line="240" w:lineRule="auto"/>
        <w:jc w:val="center"/>
        <w:rPr>
          <w:rFonts w:ascii="Times New Roman" w:hAnsi="Times New Roman" w:cs="Times New Roman"/>
          <w:b/>
          <w:bCs/>
          <w:sz w:val="28"/>
          <w:szCs w:val="32"/>
        </w:rPr>
      </w:pPr>
      <w:r>
        <w:rPr>
          <w:rFonts w:ascii="Times New Roman" w:hAnsi="Times New Roman" w:cs="Times New Roman"/>
          <w:b/>
          <w:bCs/>
          <w:sz w:val="28"/>
          <w:szCs w:val="32"/>
        </w:rPr>
        <w:t xml:space="preserve">BERBASIS KEARIFAN LOKAL </w:t>
      </w:r>
      <w:r w:rsidR="009D0AE5">
        <w:rPr>
          <w:rFonts w:ascii="Times New Roman" w:hAnsi="Times New Roman" w:cs="Times New Roman"/>
          <w:b/>
          <w:bCs/>
          <w:sz w:val="28"/>
          <w:szCs w:val="32"/>
        </w:rPr>
        <w:t>PANCA WALUYA</w:t>
      </w:r>
    </w:p>
    <w:p w14:paraId="6FD14D2E" w14:textId="77777777" w:rsidR="00704EBE" w:rsidRDefault="00704EBE" w:rsidP="00704EBE">
      <w:pPr>
        <w:spacing w:after="0" w:line="360" w:lineRule="auto"/>
        <w:rPr>
          <w:rFonts w:ascii="Times New Roman" w:hAnsi="Times New Roman" w:cs="Times New Roman"/>
          <w:b/>
          <w:bCs/>
        </w:rPr>
      </w:pPr>
    </w:p>
    <w:p w14:paraId="13C1D889" w14:textId="595DC2E4" w:rsidR="00E219E3" w:rsidRDefault="00704EBE" w:rsidP="00E219E3">
      <w:pPr>
        <w:pStyle w:val="ListParagraph"/>
        <w:numPr>
          <w:ilvl w:val="0"/>
          <w:numId w:val="25"/>
        </w:numPr>
        <w:spacing w:after="0" w:line="360" w:lineRule="auto"/>
        <w:rPr>
          <w:rFonts w:ascii="Times New Roman" w:hAnsi="Times New Roman" w:cs="Times New Roman"/>
          <w:b/>
          <w:bCs/>
        </w:rPr>
      </w:pPr>
      <w:r w:rsidRPr="00B4750A">
        <w:rPr>
          <w:rFonts w:ascii="Times New Roman" w:hAnsi="Times New Roman" w:cs="Times New Roman"/>
          <w:b/>
          <w:bCs/>
        </w:rPr>
        <w:t>Landasan Teori</w:t>
      </w:r>
      <w:r w:rsidR="00B4750A">
        <w:rPr>
          <w:rFonts w:ascii="Times New Roman" w:hAnsi="Times New Roman" w:cs="Times New Roman"/>
          <w:b/>
          <w:bCs/>
        </w:rPr>
        <w:t xml:space="preserve"> </w:t>
      </w:r>
      <w:r w:rsidR="00AB6389" w:rsidRPr="00B4750A">
        <w:rPr>
          <w:rFonts w:ascii="Times New Roman" w:hAnsi="Times New Roman" w:cs="Times New Roman"/>
          <w:b/>
          <w:bCs/>
        </w:rPr>
        <w:t>/</w:t>
      </w:r>
      <w:r w:rsidR="00B4750A">
        <w:rPr>
          <w:rFonts w:ascii="Times New Roman" w:hAnsi="Times New Roman" w:cs="Times New Roman"/>
          <w:b/>
          <w:bCs/>
        </w:rPr>
        <w:t xml:space="preserve"> </w:t>
      </w:r>
      <w:r w:rsidR="00AB6389" w:rsidRPr="00B4750A">
        <w:rPr>
          <w:rFonts w:ascii="Times New Roman" w:hAnsi="Times New Roman" w:cs="Times New Roman"/>
          <w:b/>
          <w:bCs/>
        </w:rPr>
        <w:t>Konsep</w:t>
      </w:r>
    </w:p>
    <w:p w14:paraId="616F6929" w14:textId="5BBE5F8C" w:rsidR="00B30453" w:rsidRDefault="00B30453" w:rsidP="00B30453">
      <w:pPr>
        <w:pStyle w:val="ListParagraph"/>
        <w:numPr>
          <w:ilvl w:val="2"/>
          <w:numId w:val="10"/>
        </w:numPr>
        <w:spacing w:after="0" w:line="360" w:lineRule="auto"/>
        <w:ind w:left="1134"/>
        <w:rPr>
          <w:rFonts w:ascii="Times New Roman" w:hAnsi="Times New Roman" w:cs="Times New Roman"/>
          <w:b/>
          <w:bCs/>
        </w:rPr>
      </w:pPr>
      <w:r>
        <w:rPr>
          <w:rFonts w:ascii="Times New Roman" w:hAnsi="Times New Roman" w:cs="Times New Roman"/>
          <w:b/>
          <w:bCs/>
        </w:rPr>
        <w:t>Teori Manajemen GR Terry</w:t>
      </w:r>
    </w:p>
    <w:p w14:paraId="0A2228FB" w14:textId="66645757" w:rsidR="00B30453" w:rsidRPr="008C6C58" w:rsidRDefault="00B30453" w:rsidP="00B30453">
      <w:pPr>
        <w:pStyle w:val="ListParagraph"/>
        <w:spacing w:after="0" w:line="360" w:lineRule="auto"/>
        <w:ind w:left="1134" w:firstLine="709"/>
        <w:jc w:val="both"/>
        <w:rPr>
          <w:rFonts w:ascii="Times New Roman" w:hAnsi="Times New Roman" w:cs="Times New Roman"/>
        </w:rPr>
      </w:pPr>
      <w:r w:rsidRPr="008C6C58">
        <w:rPr>
          <w:rFonts w:ascii="Times New Roman" w:hAnsi="Times New Roman" w:cs="Times New Roman"/>
        </w:rPr>
        <w:t>George R. Terry (20</w:t>
      </w:r>
      <w:r>
        <w:rPr>
          <w:rFonts w:ascii="Times New Roman" w:hAnsi="Times New Roman" w:cs="Times New Roman"/>
        </w:rPr>
        <w:t>20</w:t>
      </w:r>
      <w:r w:rsidRPr="008C6C58">
        <w:rPr>
          <w:rFonts w:ascii="Times New Roman" w:hAnsi="Times New Roman" w:cs="Times New Roman"/>
        </w:rPr>
        <w:t>), salah satu tokoh manajemen klasik yang sering dikutip, mengemukakan bahwa manajemen memiliki empat fungsi utama yang esensial dalam pengelolaan organisasi, yang dikenal dengan akronim POAC (</w:t>
      </w:r>
      <w:r w:rsidRPr="008C6C58">
        <w:rPr>
          <w:rFonts w:ascii="Times New Roman" w:hAnsi="Times New Roman" w:cs="Times New Roman"/>
          <w:i/>
          <w:iCs/>
        </w:rPr>
        <w:t>Planning, Organizing, Actuating, Controlling</w:t>
      </w:r>
      <w:r w:rsidRPr="008C6C58">
        <w:rPr>
          <w:rFonts w:ascii="Times New Roman" w:hAnsi="Times New Roman" w:cs="Times New Roman"/>
        </w:rPr>
        <w:t>).</w:t>
      </w:r>
    </w:p>
    <w:p w14:paraId="5B8AEBEA" w14:textId="0A95F321" w:rsidR="00B30453" w:rsidRPr="008C6C58" w:rsidRDefault="00B30453" w:rsidP="00B30453">
      <w:pPr>
        <w:pStyle w:val="ListParagraph"/>
        <w:spacing w:after="0" w:line="360" w:lineRule="auto"/>
        <w:ind w:left="1134"/>
        <w:jc w:val="both"/>
        <w:rPr>
          <w:rFonts w:ascii="Times New Roman" w:hAnsi="Times New Roman" w:cs="Times New Roman"/>
        </w:rPr>
      </w:pPr>
      <w:r w:rsidRPr="008C6C58">
        <w:rPr>
          <w:rFonts w:ascii="Times New Roman" w:hAnsi="Times New Roman" w:cs="Times New Roman"/>
        </w:rPr>
        <w:t>1</w:t>
      </w:r>
      <w:r>
        <w:rPr>
          <w:rFonts w:ascii="Times New Roman" w:hAnsi="Times New Roman" w:cs="Times New Roman"/>
        </w:rPr>
        <w:t>)</w:t>
      </w:r>
      <w:r w:rsidRPr="008C6C58">
        <w:rPr>
          <w:rFonts w:ascii="Times New Roman" w:hAnsi="Times New Roman" w:cs="Times New Roman"/>
        </w:rPr>
        <w:t xml:space="preserve"> </w:t>
      </w:r>
      <w:r w:rsidRPr="008C6C58">
        <w:rPr>
          <w:rFonts w:ascii="Times New Roman" w:hAnsi="Times New Roman" w:cs="Times New Roman"/>
          <w:i/>
          <w:iCs/>
        </w:rPr>
        <w:t>Planning</w:t>
      </w:r>
      <w:r w:rsidRPr="008C6C58">
        <w:rPr>
          <w:rFonts w:ascii="Times New Roman" w:hAnsi="Times New Roman" w:cs="Times New Roman"/>
        </w:rPr>
        <w:t xml:space="preserve"> (Perencanaan)</w:t>
      </w:r>
    </w:p>
    <w:p w14:paraId="7B895BD4" w14:textId="67B7DC15" w:rsidR="00B30453" w:rsidRPr="008C6C58" w:rsidRDefault="00B30453" w:rsidP="00B30453">
      <w:pPr>
        <w:pStyle w:val="ListParagraph"/>
        <w:spacing w:after="0" w:line="360" w:lineRule="auto"/>
        <w:ind w:left="1134" w:firstLine="709"/>
        <w:jc w:val="both"/>
        <w:rPr>
          <w:rFonts w:ascii="Times New Roman" w:hAnsi="Times New Roman" w:cs="Times New Roman"/>
        </w:rPr>
      </w:pPr>
      <w:r w:rsidRPr="008C6C58">
        <w:rPr>
          <w:rFonts w:ascii="Times New Roman" w:hAnsi="Times New Roman" w:cs="Times New Roman"/>
        </w:rPr>
        <w:t>Perencanaan adalah fungsi fundamental yang mencakup penetapan tujuan organisasi dan perumusan langkah-langkah untuk mencapainya, termasuk pengambilan keputusan mengenai metode terbaik dan pemanfaatan sumber daya yang tersedia.</w:t>
      </w:r>
    </w:p>
    <w:p w14:paraId="5F94BC77" w14:textId="3D0E0AD4" w:rsidR="00B30453" w:rsidRPr="008C6C58" w:rsidRDefault="00B30453" w:rsidP="00B30453">
      <w:pPr>
        <w:pStyle w:val="ListParagraph"/>
        <w:spacing w:after="0" w:line="360" w:lineRule="auto"/>
        <w:ind w:left="1134" w:firstLine="709"/>
        <w:jc w:val="both"/>
        <w:rPr>
          <w:rFonts w:ascii="Times New Roman" w:hAnsi="Times New Roman" w:cs="Times New Roman"/>
        </w:rPr>
      </w:pPr>
      <w:r w:rsidRPr="008C6C58">
        <w:rPr>
          <w:rFonts w:ascii="Times New Roman" w:hAnsi="Times New Roman" w:cs="Times New Roman"/>
        </w:rPr>
        <w:t>Perencanaan yang efektif melibatkan serangkaian langkah terstruktur yaitu:</w:t>
      </w:r>
    </w:p>
    <w:p w14:paraId="680F0329" w14:textId="61EA498A" w:rsidR="00B30453" w:rsidRPr="008C6C58" w:rsidRDefault="00B30453" w:rsidP="00B30453">
      <w:pPr>
        <w:pStyle w:val="ListParagraph"/>
        <w:numPr>
          <w:ilvl w:val="0"/>
          <w:numId w:val="11"/>
        </w:numPr>
        <w:spacing w:after="0" w:line="360" w:lineRule="auto"/>
        <w:ind w:left="1560"/>
        <w:jc w:val="both"/>
        <w:rPr>
          <w:rFonts w:ascii="Times New Roman" w:hAnsi="Times New Roman" w:cs="Times New Roman"/>
        </w:rPr>
      </w:pPr>
      <w:r w:rsidRPr="008C6C58">
        <w:rPr>
          <w:rFonts w:ascii="Times New Roman" w:hAnsi="Times New Roman" w:cs="Times New Roman"/>
        </w:rPr>
        <w:t>Penentuan Tujuan</w:t>
      </w:r>
      <w:r>
        <w:rPr>
          <w:rFonts w:ascii="Times New Roman" w:hAnsi="Times New Roman" w:cs="Times New Roman"/>
        </w:rPr>
        <w:t xml:space="preserve"> yaitu</w:t>
      </w:r>
      <w:r w:rsidRPr="008C6C58">
        <w:rPr>
          <w:rFonts w:ascii="Times New Roman" w:hAnsi="Times New Roman" w:cs="Times New Roman"/>
        </w:rPr>
        <w:t xml:space="preserve"> Menetapkan sasaran yang jelas, spesifik, dan terukur sebagai panduan upaya organisasi.</w:t>
      </w:r>
    </w:p>
    <w:p w14:paraId="22F9253F" w14:textId="6AF9DE99" w:rsidR="00B30453" w:rsidRPr="008C6C58" w:rsidRDefault="00B30453" w:rsidP="00B30453">
      <w:pPr>
        <w:pStyle w:val="ListParagraph"/>
        <w:numPr>
          <w:ilvl w:val="0"/>
          <w:numId w:val="11"/>
        </w:numPr>
        <w:spacing w:after="0" w:line="360" w:lineRule="auto"/>
        <w:ind w:left="1560"/>
        <w:jc w:val="both"/>
        <w:rPr>
          <w:rFonts w:ascii="Times New Roman" w:hAnsi="Times New Roman" w:cs="Times New Roman"/>
        </w:rPr>
      </w:pPr>
      <w:r w:rsidRPr="008C6C58">
        <w:rPr>
          <w:rFonts w:ascii="Times New Roman" w:hAnsi="Times New Roman" w:cs="Times New Roman"/>
        </w:rPr>
        <w:t>Analisis Situasi</w:t>
      </w:r>
      <w:r>
        <w:rPr>
          <w:rFonts w:ascii="Times New Roman" w:hAnsi="Times New Roman" w:cs="Times New Roman"/>
        </w:rPr>
        <w:t xml:space="preserve"> yaitu</w:t>
      </w:r>
      <w:r w:rsidRPr="008C6C58">
        <w:rPr>
          <w:rFonts w:ascii="Times New Roman" w:hAnsi="Times New Roman" w:cs="Times New Roman"/>
        </w:rPr>
        <w:t xml:space="preserve"> Melakukan tinjauan terhadap kondisi internal dan eksternal yang memengaruhi organisasi atau proyek.</w:t>
      </w:r>
    </w:p>
    <w:p w14:paraId="4B16A433" w14:textId="65B7D71C" w:rsidR="00B30453" w:rsidRPr="008C6C58" w:rsidRDefault="00B30453" w:rsidP="00B30453">
      <w:pPr>
        <w:pStyle w:val="ListParagraph"/>
        <w:numPr>
          <w:ilvl w:val="0"/>
          <w:numId w:val="11"/>
        </w:numPr>
        <w:spacing w:after="0" w:line="360" w:lineRule="auto"/>
        <w:ind w:left="1560"/>
        <w:jc w:val="both"/>
        <w:rPr>
          <w:rFonts w:ascii="Times New Roman" w:hAnsi="Times New Roman" w:cs="Times New Roman"/>
        </w:rPr>
      </w:pPr>
      <w:r w:rsidRPr="008C6C58">
        <w:rPr>
          <w:rFonts w:ascii="Times New Roman" w:hAnsi="Times New Roman" w:cs="Times New Roman"/>
        </w:rPr>
        <w:t>Identifikasi Alternatif</w:t>
      </w:r>
      <w:r>
        <w:rPr>
          <w:rFonts w:ascii="Times New Roman" w:hAnsi="Times New Roman" w:cs="Times New Roman"/>
        </w:rPr>
        <w:t xml:space="preserve"> yaitu</w:t>
      </w:r>
      <w:r w:rsidRPr="008C6C58">
        <w:rPr>
          <w:rFonts w:ascii="Times New Roman" w:hAnsi="Times New Roman" w:cs="Times New Roman"/>
        </w:rPr>
        <w:t xml:space="preserve"> Mencari berbagai pilihan tindakan yang kreatif dan potensial untuk mencapai tujuan.</w:t>
      </w:r>
    </w:p>
    <w:p w14:paraId="3EA608DA" w14:textId="77777777" w:rsidR="00B30453" w:rsidRPr="008C6C58" w:rsidRDefault="00B30453" w:rsidP="00B30453">
      <w:pPr>
        <w:pStyle w:val="ListParagraph"/>
        <w:numPr>
          <w:ilvl w:val="0"/>
          <w:numId w:val="11"/>
        </w:numPr>
        <w:spacing w:after="0" w:line="360" w:lineRule="auto"/>
        <w:ind w:left="1560"/>
        <w:jc w:val="both"/>
        <w:rPr>
          <w:rFonts w:ascii="Times New Roman" w:hAnsi="Times New Roman" w:cs="Times New Roman"/>
        </w:rPr>
      </w:pPr>
      <w:r w:rsidRPr="008C6C58">
        <w:rPr>
          <w:rFonts w:ascii="Times New Roman" w:hAnsi="Times New Roman" w:cs="Times New Roman"/>
        </w:rPr>
        <w:t>Evaluasi dan Pemilihan</w:t>
      </w:r>
      <w:r>
        <w:rPr>
          <w:rFonts w:ascii="Times New Roman" w:hAnsi="Times New Roman" w:cs="Times New Roman"/>
        </w:rPr>
        <w:t xml:space="preserve"> yaitu</w:t>
      </w:r>
      <w:r w:rsidRPr="008C6C58">
        <w:rPr>
          <w:rFonts w:ascii="Times New Roman" w:hAnsi="Times New Roman" w:cs="Times New Roman"/>
        </w:rPr>
        <w:t xml:space="preserve"> Menilai setiap alternatif berdasarkan manfaat, risiko, biaya, dan sumber daya, lalu memilih solusi yang paling tepat.</w:t>
      </w:r>
    </w:p>
    <w:p w14:paraId="02AE6240" w14:textId="0EDD73CB" w:rsidR="00B30453" w:rsidRPr="008C6C58" w:rsidRDefault="002550CB" w:rsidP="00B30453">
      <w:pPr>
        <w:pStyle w:val="ListParagraph"/>
        <w:numPr>
          <w:ilvl w:val="0"/>
          <w:numId w:val="11"/>
        </w:numPr>
        <w:spacing w:after="0" w:line="360" w:lineRule="auto"/>
        <w:ind w:left="1560"/>
        <w:jc w:val="both"/>
        <w:rPr>
          <w:rFonts w:ascii="Times New Roman" w:hAnsi="Times New Roman" w:cs="Times New Roman"/>
        </w:rPr>
      </w:pPr>
      <w:r w:rsidRPr="00A953F9">
        <w:rPr>
          <w:rFonts w:ascii="Times New Roman" w:hAnsi="Times New Roman" w:cs="Times New Roman"/>
          <w:b/>
          <w:bCs/>
          <w:noProof/>
          <w:sz w:val="28"/>
          <w:szCs w:val="32"/>
        </w:rPr>
        <mc:AlternateContent>
          <mc:Choice Requires="wps">
            <w:drawing>
              <wp:anchor distT="45720" distB="45720" distL="114300" distR="114300" simplePos="0" relativeHeight="251671552" behindDoc="0" locked="0" layoutInCell="1" allowOverlap="1" wp14:anchorId="26283BA1" wp14:editId="7CF34C4F">
                <wp:simplePos x="0" y="0"/>
                <wp:positionH relativeFrom="column">
                  <wp:posOffset>1504950</wp:posOffset>
                </wp:positionH>
                <wp:positionV relativeFrom="paragraph">
                  <wp:posOffset>964565</wp:posOffset>
                </wp:positionV>
                <wp:extent cx="2360930" cy="260350"/>
                <wp:effectExtent l="0" t="0" r="3175" b="6350"/>
                <wp:wrapNone/>
                <wp:docPr id="974365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350"/>
                        </a:xfrm>
                        <a:prstGeom prst="rect">
                          <a:avLst/>
                        </a:prstGeom>
                        <a:solidFill>
                          <a:srgbClr val="FFFFFF"/>
                        </a:solidFill>
                        <a:ln w="9525">
                          <a:noFill/>
                          <a:miter lim="800000"/>
                          <a:headEnd/>
                          <a:tailEnd/>
                        </a:ln>
                      </wps:spPr>
                      <wps:txbx>
                        <w:txbxContent>
                          <w:p w14:paraId="2FA250F7" w14:textId="57EC336E" w:rsidR="00F84B33" w:rsidRPr="00A953F9" w:rsidRDefault="00F84B33" w:rsidP="00F84B33">
                            <w:pPr>
                              <w:jc w:val="center"/>
                              <w:rPr>
                                <w:rFonts w:ascii="Times New Roman" w:hAnsi="Times New Roman" w:cs="Times New Roman"/>
                              </w:rPr>
                            </w:pPr>
                            <w:r w:rsidRPr="00A953F9">
                              <w:rPr>
                                <w:rFonts w:ascii="Times New Roman" w:hAnsi="Times New Roman" w:cs="Times New Roman"/>
                              </w:rPr>
                              <w:t>1</w:t>
                            </w:r>
                            <w:r w:rsidR="004805A9">
                              <w:rPr>
                                <w:rFonts w:ascii="Times New Roman" w:hAnsi="Times New Roman" w:cs="Times New Roman"/>
                              </w:rPr>
                              <w:t>3</w:t>
                            </w:r>
                          </w:p>
                          <w:p w14:paraId="0108E495" w14:textId="77777777" w:rsidR="00F84B33" w:rsidRDefault="00F84B33" w:rsidP="00F84B3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283BA1" id="_x0000_s1027" type="#_x0000_t202" style="position:absolute;left:0;text-align:left;margin-left:118.5pt;margin-top:75.95pt;width:185.9pt;height:20.5pt;z-index:251671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" stroked="f">
                <v:textbox>
                  <w:txbxContent>
                    <w:p w14:paraId="2FA250F7" w14:textId="57EC336E" w:rsidR="00F84B33" w:rsidRPr="00A953F9" w:rsidRDefault="00F84B33" w:rsidP="00F84B33">
                      <w:pPr>
                        <w:jc w:val="center"/>
                        <w:rPr>
                          <w:rFonts w:ascii="Times New Roman" w:hAnsi="Times New Roman" w:cs="Times New Roman"/>
                        </w:rPr>
                      </w:pPr>
                      <w:r w:rsidRPr="00A953F9">
                        <w:rPr>
                          <w:rFonts w:ascii="Times New Roman" w:hAnsi="Times New Roman" w:cs="Times New Roman"/>
                        </w:rPr>
                        <w:t>1</w:t>
                      </w:r>
                      <w:r w:rsidR="004805A9">
                        <w:rPr>
                          <w:rFonts w:ascii="Times New Roman" w:hAnsi="Times New Roman" w:cs="Times New Roman"/>
                        </w:rPr>
                        <w:t>3</w:t>
                      </w:r>
                    </w:p>
                    <w:p w14:paraId="0108E495" w14:textId="77777777" w:rsidR="00F84B33" w:rsidRDefault="00F84B33" w:rsidP="00F84B33"/>
                  </w:txbxContent>
                </v:textbox>
              </v:shape>
            </w:pict>
          </mc:Fallback>
        </mc:AlternateContent>
      </w:r>
      <w:r w:rsidR="00B30453" w:rsidRPr="008C6C58">
        <w:rPr>
          <w:rFonts w:ascii="Times New Roman" w:hAnsi="Times New Roman" w:cs="Times New Roman"/>
        </w:rPr>
        <w:t>Implementasi</w:t>
      </w:r>
      <w:r w:rsidR="00B30453">
        <w:rPr>
          <w:rFonts w:ascii="Times New Roman" w:hAnsi="Times New Roman" w:cs="Times New Roman"/>
        </w:rPr>
        <w:t xml:space="preserve"> yaitu</w:t>
      </w:r>
      <w:r w:rsidR="00B30453" w:rsidRPr="008C6C58">
        <w:rPr>
          <w:rFonts w:ascii="Times New Roman" w:hAnsi="Times New Roman" w:cs="Times New Roman"/>
        </w:rPr>
        <w:t xml:space="preserve"> Melaksanakan rencana terpilih, termasuk alokasi sumber daya yang diperlukan.</w:t>
      </w:r>
    </w:p>
    <w:p w14:paraId="76FBD690" w14:textId="77777777" w:rsidR="00B30453" w:rsidRPr="008C6C58" w:rsidRDefault="00B30453" w:rsidP="00B30453">
      <w:pPr>
        <w:pStyle w:val="ListParagraph"/>
        <w:numPr>
          <w:ilvl w:val="0"/>
          <w:numId w:val="11"/>
        </w:numPr>
        <w:spacing w:after="0" w:line="360" w:lineRule="auto"/>
        <w:ind w:left="1560"/>
        <w:jc w:val="both"/>
        <w:rPr>
          <w:rFonts w:ascii="Times New Roman" w:hAnsi="Times New Roman" w:cs="Times New Roman"/>
        </w:rPr>
      </w:pPr>
      <w:r w:rsidRPr="008C6C58">
        <w:rPr>
          <w:rFonts w:ascii="Times New Roman" w:hAnsi="Times New Roman" w:cs="Times New Roman"/>
        </w:rPr>
        <w:lastRenderedPageBreak/>
        <w:t>Monitoring dan Pengendalian</w:t>
      </w:r>
      <w:r>
        <w:rPr>
          <w:rFonts w:ascii="Times New Roman" w:hAnsi="Times New Roman" w:cs="Times New Roman"/>
        </w:rPr>
        <w:t xml:space="preserve"> yaitu</w:t>
      </w:r>
      <w:r w:rsidRPr="008C6C58">
        <w:rPr>
          <w:rFonts w:ascii="Times New Roman" w:hAnsi="Times New Roman" w:cs="Times New Roman"/>
        </w:rPr>
        <w:t xml:space="preserve"> Mengawasi jalannya pelaksanaan secara berkelanjutan untuk mengidentifikasi hambatan atau penyimpangan, serta melakukan tindakan perbaikan yang diperlukan.</w:t>
      </w:r>
    </w:p>
    <w:p w14:paraId="36633DB0" w14:textId="77777777" w:rsidR="00B30453" w:rsidRPr="008C6C58" w:rsidRDefault="00B30453" w:rsidP="00B30453">
      <w:pPr>
        <w:pStyle w:val="ListParagraph"/>
        <w:spacing w:after="0" w:line="360" w:lineRule="auto"/>
        <w:ind w:left="1134" w:firstLine="426"/>
        <w:jc w:val="both"/>
        <w:rPr>
          <w:rFonts w:ascii="Times New Roman" w:hAnsi="Times New Roman" w:cs="Times New Roman"/>
        </w:rPr>
      </w:pPr>
      <w:r w:rsidRPr="008C6C58">
        <w:rPr>
          <w:rFonts w:ascii="Times New Roman" w:hAnsi="Times New Roman" w:cs="Times New Roman"/>
        </w:rPr>
        <w:t>Intinya, perencanaan merupakan proses berkelanjutan yang memastikan tujuan organisasi tercapai secara efektif dan efisien melalui serangkaian langkah yang logis, mulai dari penetapan target hingga pemantauan pelaksanaannya.</w:t>
      </w:r>
    </w:p>
    <w:p w14:paraId="18425E95" w14:textId="77777777" w:rsidR="00B30453" w:rsidRPr="008C6C58" w:rsidRDefault="00B30453" w:rsidP="00B30453">
      <w:pPr>
        <w:pStyle w:val="ListParagraph"/>
        <w:spacing w:after="0" w:line="360" w:lineRule="auto"/>
        <w:ind w:left="1134"/>
        <w:jc w:val="both"/>
        <w:rPr>
          <w:rFonts w:ascii="Times New Roman" w:hAnsi="Times New Roman" w:cs="Times New Roman"/>
        </w:rPr>
      </w:pPr>
      <w:r w:rsidRPr="008C6C58">
        <w:rPr>
          <w:rFonts w:ascii="Times New Roman" w:hAnsi="Times New Roman" w:cs="Times New Roman"/>
        </w:rPr>
        <w:t>2</w:t>
      </w:r>
      <w:r>
        <w:rPr>
          <w:rFonts w:ascii="Times New Roman" w:hAnsi="Times New Roman" w:cs="Times New Roman"/>
        </w:rPr>
        <w:t>)</w:t>
      </w:r>
      <w:r w:rsidRPr="008C6C58">
        <w:rPr>
          <w:rFonts w:ascii="Times New Roman" w:hAnsi="Times New Roman" w:cs="Times New Roman"/>
        </w:rPr>
        <w:t xml:space="preserve"> </w:t>
      </w:r>
      <w:r w:rsidRPr="008C6C58">
        <w:rPr>
          <w:rFonts w:ascii="Times New Roman" w:hAnsi="Times New Roman" w:cs="Times New Roman"/>
          <w:i/>
          <w:iCs/>
        </w:rPr>
        <w:t>Organizing</w:t>
      </w:r>
      <w:r w:rsidRPr="008C6C58">
        <w:rPr>
          <w:rFonts w:ascii="Times New Roman" w:hAnsi="Times New Roman" w:cs="Times New Roman"/>
        </w:rPr>
        <w:t xml:space="preserve"> (Pengorganisasian)</w:t>
      </w:r>
    </w:p>
    <w:p w14:paraId="45334535" w14:textId="77777777" w:rsidR="00B30453" w:rsidRPr="008C6C58" w:rsidRDefault="00B30453" w:rsidP="00B30453">
      <w:pPr>
        <w:pStyle w:val="ListParagraph"/>
        <w:spacing w:after="0" w:line="360" w:lineRule="auto"/>
        <w:ind w:left="1134" w:firstLine="426"/>
        <w:jc w:val="both"/>
        <w:rPr>
          <w:rFonts w:ascii="Times New Roman" w:hAnsi="Times New Roman" w:cs="Times New Roman"/>
        </w:rPr>
      </w:pPr>
      <w:r w:rsidRPr="008C6C58">
        <w:rPr>
          <w:rFonts w:ascii="Times New Roman" w:hAnsi="Times New Roman" w:cs="Times New Roman"/>
        </w:rPr>
        <w:t>Pengorganisasian adalah proses struktural untuk mengatur pekerjaan, mengelompokkan tugas, menetapkan wewenang dan tanggung jawab, serta mengalokasikan sumber daya agar rencana yang telah dibuat dapat dijalankan dengan efektif.</w:t>
      </w:r>
    </w:p>
    <w:p w14:paraId="5AF2DC3E" w14:textId="77777777" w:rsidR="00B30453" w:rsidRPr="008C6C58" w:rsidRDefault="00B30453" w:rsidP="00B30453">
      <w:pPr>
        <w:pStyle w:val="ListParagraph"/>
        <w:spacing w:after="0" w:line="360" w:lineRule="auto"/>
        <w:ind w:left="1134" w:firstLine="426"/>
        <w:jc w:val="both"/>
        <w:rPr>
          <w:rFonts w:ascii="Times New Roman" w:hAnsi="Times New Roman" w:cs="Times New Roman"/>
        </w:rPr>
      </w:pPr>
      <w:r w:rsidRPr="008C6C58">
        <w:rPr>
          <w:rFonts w:ascii="Times New Roman" w:hAnsi="Times New Roman" w:cs="Times New Roman"/>
        </w:rPr>
        <w:t>Prinsip-prinsip utama dalam pengorganisasian (menurut Terry) meliputi: penentuan tujuan (</w:t>
      </w:r>
      <w:r w:rsidRPr="008C6C58">
        <w:rPr>
          <w:rFonts w:ascii="Times New Roman" w:hAnsi="Times New Roman" w:cs="Times New Roman"/>
          <w:i/>
          <w:iCs/>
        </w:rPr>
        <w:t>the objective</w:t>
      </w:r>
      <w:r w:rsidRPr="008C6C58">
        <w:rPr>
          <w:rFonts w:ascii="Times New Roman" w:hAnsi="Times New Roman" w:cs="Times New Roman"/>
        </w:rPr>
        <w:t>), pembagian kerja (</w:t>
      </w:r>
      <w:r w:rsidRPr="008C6C58">
        <w:rPr>
          <w:rFonts w:ascii="Times New Roman" w:hAnsi="Times New Roman" w:cs="Times New Roman"/>
          <w:i/>
          <w:iCs/>
        </w:rPr>
        <w:t>departementation</w:t>
      </w:r>
      <w:r w:rsidRPr="008C6C58">
        <w:rPr>
          <w:rFonts w:ascii="Times New Roman" w:hAnsi="Times New Roman" w:cs="Times New Roman"/>
        </w:rPr>
        <w:t>), penempatan tenaga kerja yang tepat (</w:t>
      </w:r>
      <w:r w:rsidRPr="008C6C58">
        <w:rPr>
          <w:rFonts w:ascii="Times New Roman" w:hAnsi="Times New Roman" w:cs="Times New Roman"/>
          <w:i/>
          <w:iCs/>
        </w:rPr>
        <w:t>assign the personel</w:t>
      </w:r>
      <w:r w:rsidRPr="008C6C58">
        <w:rPr>
          <w:rFonts w:ascii="Times New Roman" w:hAnsi="Times New Roman" w:cs="Times New Roman"/>
        </w:rPr>
        <w:t>), penegasan wewenang dan tanggung jawab (</w:t>
      </w:r>
      <w:r w:rsidRPr="008C6C58">
        <w:rPr>
          <w:rFonts w:ascii="Times New Roman" w:hAnsi="Times New Roman" w:cs="Times New Roman"/>
          <w:i/>
          <w:iCs/>
        </w:rPr>
        <w:t>authority and responsibility</w:t>
      </w:r>
      <w:r w:rsidRPr="008C6C58">
        <w:rPr>
          <w:rFonts w:ascii="Times New Roman" w:hAnsi="Times New Roman" w:cs="Times New Roman"/>
        </w:rPr>
        <w:t>), dan pendelegasian wewenang (</w:t>
      </w:r>
      <w:r w:rsidRPr="008C6C58">
        <w:rPr>
          <w:rFonts w:ascii="Times New Roman" w:hAnsi="Times New Roman" w:cs="Times New Roman"/>
          <w:i/>
          <w:iCs/>
        </w:rPr>
        <w:t>delegation of authority</w:t>
      </w:r>
      <w:r w:rsidRPr="008C6C58">
        <w:rPr>
          <w:rFonts w:ascii="Times New Roman" w:hAnsi="Times New Roman" w:cs="Times New Roman"/>
        </w:rPr>
        <w:t>).</w:t>
      </w:r>
    </w:p>
    <w:p w14:paraId="31F81622" w14:textId="77777777" w:rsidR="00B30453" w:rsidRPr="008C6C58" w:rsidRDefault="00B30453" w:rsidP="00B30453">
      <w:pPr>
        <w:pStyle w:val="ListParagraph"/>
        <w:spacing w:after="0" w:line="360" w:lineRule="auto"/>
        <w:ind w:left="1134"/>
        <w:jc w:val="both"/>
        <w:rPr>
          <w:rFonts w:ascii="Times New Roman" w:hAnsi="Times New Roman" w:cs="Times New Roman"/>
        </w:rPr>
      </w:pPr>
      <w:r w:rsidRPr="008C6C58">
        <w:rPr>
          <w:rFonts w:ascii="Times New Roman" w:hAnsi="Times New Roman" w:cs="Times New Roman"/>
        </w:rPr>
        <w:t>3</w:t>
      </w:r>
      <w:r>
        <w:rPr>
          <w:rFonts w:ascii="Times New Roman" w:hAnsi="Times New Roman" w:cs="Times New Roman"/>
        </w:rPr>
        <w:t>)</w:t>
      </w:r>
      <w:r w:rsidRPr="008C6C58">
        <w:rPr>
          <w:rFonts w:ascii="Times New Roman" w:hAnsi="Times New Roman" w:cs="Times New Roman"/>
        </w:rPr>
        <w:t xml:space="preserve"> </w:t>
      </w:r>
      <w:r w:rsidRPr="008C6C58">
        <w:rPr>
          <w:rFonts w:ascii="Times New Roman" w:hAnsi="Times New Roman" w:cs="Times New Roman"/>
          <w:i/>
          <w:iCs/>
        </w:rPr>
        <w:t>Actuating</w:t>
      </w:r>
      <w:r w:rsidRPr="008C6C58">
        <w:rPr>
          <w:rFonts w:ascii="Times New Roman" w:hAnsi="Times New Roman" w:cs="Times New Roman"/>
        </w:rPr>
        <w:t xml:space="preserve"> (Pelaksanaan)</w:t>
      </w:r>
    </w:p>
    <w:p w14:paraId="1575E780" w14:textId="77777777" w:rsidR="00B30453" w:rsidRPr="008C6C58" w:rsidRDefault="00B30453" w:rsidP="00B30453">
      <w:pPr>
        <w:pStyle w:val="ListParagraph"/>
        <w:spacing w:after="0" w:line="360" w:lineRule="auto"/>
        <w:ind w:left="1134" w:firstLine="567"/>
        <w:jc w:val="both"/>
        <w:rPr>
          <w:rFonts w:ascii="Times New Roman" w:hAnsi="Times New Roman" w:cs="Times New Roman"/>
        </w:rPr>
      </w:pPr>
      <w:r w:rsidRPr="008C6C58">
        <w:rPr>
          <w:rFonts w:ascii="Times New Roman" w:hAnsi="Times New Roman" w:cs="Times New Roman"/>
          <w:i/>
          <w:iCs/>
        </w:rPr>
        <w:t>Actuating</w:t>
      </w:r>
      <w:r w:rsidRPr="008C6C58">
        <w:rPr>
          <w:rFonts w:ascii="Times New Roman" w:hAnsi="Times New Roman" w:cs="Times New Roman"/>
        </w:rPr>
        <w:t xml:space="preserve"> merujuk pada upaya untuk menggerakkan dan memengaruhi sumber daya manusia agar mereka bersedia dan mampu bekerja sesuai tugasnya demi mencapai tujuan organisasi. Terry menekankan bahwa fungsi ini melibatkan elemen penting seperti:</w:t>
      </w:r>
    </w:p>
    <w:p w14:paraId="673EE879" w14:textId="77777777" w:rsidR="00B30453" w:rsidRPr="008C6C58" w:rsidRDefault="00B30453" w:rsidP="00B30453">
      <w:pPr>
        <w:pStyle w:val="ListParagraph"/>
        <w:numPr>
          <w:ilvl w:val="0"/>
          <w:numId w:val="12"/>
        </w:numPr>
        <w:spacing w:after="0" w:line="360" w:lineRule="auto"/>
        <w:jc w:val="both"/>
        <w:rPr>
          <w:rFonts w:ascii="Times New Roman" w:hAnsi="Times New Roman" w:cs="Times New Roman"/>
        </w:rPr>
      </w:pPr>
      <w:r w:rsidRPr="008C6C58">
        <w:rPr>
          <w:rFonts w:ascii="Times New Roman" w:hAnsi="Times New Roman" w:cs="Times New Roman"/>
        </w:rPr>
        <w:t>Kepemimpinan (</w:t>
      </w:r>
      <w:r w:rsidRPr="00B63B6A">
        <w:rPr>
          <w:rFonts w:ascii="Times New Roman" w:hAnsi="Times New Roman" w:cs="Times New Roman"/>
          <w:i/>
          <w:iCs/>
        </w:rPr>
        <w:t>Leadership</w:t>
      </w:r>
      <w:r w:rsidRPr="008C6C58">
        <w:rPr>
          <w:rFonts w:ascii="Times New Roman" w:hAnsi="Times New Roman" w:cs="Times New Roman"/>
        </w:rPr>
        <w:t>)</w:t>
      </w:r>
    </w:p>
    <w:p w14:paraId="73695507" w14:textId="77777777" w:rsidR="00B30453" w:rsidRPr="008C6C58" w:rsidRDefault="00B30453" w:rsidP="00B30453">
      <w:pPr>
        <w:pStyle w:val="ListParagraph"/>
        <w:numPr>
          <w:ilvl w:val="0"/>
          <w:numId w:val="12"/>
        </w:numPr>
        <w:spacing w:after="0" w:line="360" w:lineRule="auto"/>
        <w:jc w:val="both"/>
        <w:rPr>
          <w:rFonts w:ascii="Times New Roman" w:hAnsi="Times New Roman" w:cs="Times New Roman"/>
        </w:rPr>
      </w:pPr>
      <w:r w:rsidRPr="008C6C58">
        <w:rPr>
          <w:rFonts w:ascii="Times New Roman" w:hAnsi="Times New Roman" w:cs="Times New Roman"/>
        </w:rPr>
        <w:t>Sikap dan Moral (</w:t>
      </w:r>
      <w:r w:rsidRPr="00B63B6A">
        <w:rPr>
          <w:rFonts w:ascii="Times New Roman" w:hAnsi="Times New Roman" w:cs="Times New Roman"/>
          <w:i/>
          <w:iCs/>
        </w:rPr>
        <w:t>Attitude and Morale</w:t>
      </w:r>
      <w:r w:rsidRPr="008C6C58">
        <w:rPr>
          <w:rFonts w:ascii="Times New Roman" w:hAnsi="Times New Roman" w:cs="Times New Roman"/>
        </w:rPr>
        <w:t>)</w:t>
      </w:r>
    </w:p>
    <w:p w14:paraId="2AEFDD0A" w14:textId="77777777" w:rsidR="00B30453" w:rsidRPr="008C6C58" w:rsidRDefault="00B30453" w:rsidP="00B30453">
      <w:pPr>
        <w:pStyle w:val="ListParagraph"/>
        <w:numPr>
          <w:ilvl w:val="0"/>
          <w:numId w:val="12"/>
        </w:numPr>
        <w:spacing w:after="0" w:line="360" w:lineRule="auto"/>
        <w:jc w:val="both"/>
        <w:rPr>
          <w:rFonts w:ascii="Times New Roman" w:hAnsi="Times New Roman" w:cs="Times New Roman"/>
        </w:rPr>
      </w:pPr>
      <w:r w:rsidRPr="008C6C58">
        <w:rPr>
          <w:rFonts w:ascii="Times New Roman" w:hAnsi="Times New Roman" w:cs="Times New Roman"/>
        </w:rPr>
        <w:t>Komunikasi (</w:t>
      </w:r>
      <w:r w:rsidRPr="00B63B6A">
        <w:rPr>
          <w:rFonts w:ascii="Times New Roman" w:hAnsi="Times New Roman" w:cs="Times New Roman"/>
          <w:i/>
          <w:iCs/>
        </w:rPr>
        <w:t>Communication</w:t>
      </w:r>
      <w:r w:rsidRPr="008C6C58">
        <w:rPr>
          <w:rFonts w:ascii="Times New Roman" w:hAnsi="Times New Roman" w:cs="Times New Roman"/>
        </w:rPr>
        <w:t>)</w:t>
      </w:r>
    </w:p>
    <w:p w14:paraId="4EFF86E6" w14:textId="77777777" w:rsidR="00B30453" w:rsidRPr="008C6C58" w:rsidRDefault="00B30453" w:rsidP="00B30453">
      <w:pPr>
        <w:pStyle w:val="ListParagraph"/>
        <w:numPr>
          <w:ilvl w:val="0"/>
          <w:numId w:val="12"/>
        </w:numPr>
        <w:spacing w:after="0" w:line="360" w:lineRule="auto"/>
        <w:jc w:val="both"/>
        <w:rPr>
          <w:rFonts w:ascii="Times New Roman" w:hAnsi="Times New Roman" w:cs="Times New Roman"/>
        </w:rPr>
      </w:pPr>
      <w:r w:rsidRPr="008C6C58">
        <w:rPr>
          <w:rFonts w:ascii="Times New Roman" w:hAnsi="Times New Roman" w:cs="Times New Roman"/>
        </w:rPr>
        <w:t>Insentif/Dorongan (</w:t>
      </w:r>
      <w:r w:rsidRPr="00B63B6A">
        <w:rPr>
          <w:rFonts w:ascii="Times New Roman" w:hAnsi="Times New Roman" w:cs="Times New Roman"/>
          <w:i/>
          <w:iCs/>
        </w:rPr>
        <w:t>Incentive</w:t>
      </w:r>
      <w:r w:rsidRPr="008C6C58">
        <w:rPr>
          <w:rFonts w:ascii="Times New Roman" w:hAnsi="Times New Roman" w:cs="Times New Roman"/>
        </w:rPr>
        <w:t>)</w:t>
      </w:r>
    </w:p>
    <w:p w14:paraId="3BE6FD39" w14:textId="77777777" w:rsidR="00B30453" w:rsidRPr="008C6C58" w:rsidRDefault="00B30453" w:rsidP="00B30453">
      <w:pPr>
        <w:pStyle w:val="ListParagraph"/>
        <w:numPr>
          <w:ilvl w:val="0"/>
          <w:numId w:val="12"/>
        </w:numPr>
        <w:spacing w:after="0" w:line="360" w:lineRule="auto"/>
        <w:jc w:val="both"/>
        <w:rPr>
          <w:rFonts w:ascii="Times New Roman" w:hAnsi="Times New Roman" w:cs="Times New Roman"/>
        </w:rPr>
      </w:pPr>
      <w:r w:rsidRPr="008C6C58">
        <w:rPr>
          <w:rFonts w:ascii="Times New Roman" w:hAnsi="Times New Roman" w:cs="Times New Roman"/>
        </w:rPr>
        <w:t>Pengawasan (</w:t>
      </w:r>
      <w:r w:rsidRPr="003A39A5">
        <w:rPr>
          <w:rFonts w:ascii="Times New Roman" w:hAnsi="Times New Roman" w:cs="Times New Roman"/>
          <w:i/>
          <w:iCs/>
        </w:rPr>
        <w:t>Supervision</w:t>
      </w:r>
      <w:r w:rsidRPr="008C6C58">
        <w:rPr>
          <w:rFonts w:ascii="Times New Roman" w:hAnsi="Times New Roman" w:cs="Times New Roman"/>
        </w:rPr>
        <w:t>)</w:t>
      </w:r>
    </w:p>
    <w:p w14:paraId="278D3B1E" w14:textId="77777777" w:rsidR="00B30453" w:rsidRDefault="00B30453" w:rsidP="00B30453">
      <w:pPr>
        <w:pStyle w:val="ListParagraph"/>
        <w:numPr>
          <w:ilvl w:val="0"/>
          <w:numId w:val="12"/>
        </w:numPr>
        <w:spacing w:after="0" w:line="360" w:lineRule="auto"/>
        <w:jc w:val="both"/>
        <w:rPr>
          <w:rFonts w:ascii="Times New Roman" w:hAnsi="Times New Roman" w:cs="Times New Roman"/>
        </w:rPr>
      </w:pPr>
      <w:r w:rsidRPr="008C6C58">
        <w:rPr>
          <w:rFonts w:ascii="Times New Roman" w:hAnsi="Times New Roman" w:cs="Times New Roman"/>
        </w:rPr>
        <w:t>Kedisiplinan (</w:t>
      </w:r>
      <w:r w:rsidRPr="003A39A5">
        <w:rPr>
          <w:rFonts w:ascii="Times New Roman" w:hAnsi="Times New Roman" w:cs="Times New Roman"/>
          <w:i/>
          <w:iCs/>
        </w:rPr>
        <w:t>Discipline</w:t>
      </w:r>
      <w:r w:rsidRPr="008C6C58">
        <w:rPr>
          <w:rFonts w:ascii="Times New Roman" w:hAnsi="Times New Roman" w:cs="Times New Roman"/>
        </w:rPr>
        <w:t>)</w:t>
      </w:r>
    </w:p>
    <w:p w14:paraId="0AEB8E3F" w14:textId="77777777" w:rsidR="000E2D91" w:rsidRDefault="000E2D91" w:rsidP="000E2D91">
      <w:pPr>
        <w:pStyle w:val="ListParagraph"/>
        <w:spacing w:after="0" w:line="360" w:lineRule="auto"/>
        <w:ind w:left="1854"/>
        <w:jc w:val="both"/>
        <w:rPr>
          <w:rFonts w:ascii="Times New Roman" w:hAnsi="Times New Roman" w:cs="Times New Roman"/>
        </w:rPr>
      </w:pPr>
    </w:p>
    <w:p w14:paraId="26D943E2" w14:textId="77777777" w:rsidR="000E2D91" w:rsidRPr="008C6C58" w:rsidRDefault="000E2D91" w:rsidP="000E2D91">
      <w:pPr>
        <w:pStyle w:val="ListParagraph"/>
        <w:spacing w:after="0" w:line="360" w:lineRule="auto"/>
        <w:ind w:left="1854"/>
        <w:jc w:val="both"/>
        <w:rPr>
          <w:rFonts w:ascii="Times New Roman" w:hAnsi="Times New Roman" w:cs="Times New Roman"/>
        </w:rPr>
      </w:pPr>
    </w:p>
    <w:p w14:paraId="7021A558" w14:textId="77777777" w:rsidR="00B30453" w:rsidRPr="008C6C58" w:rsidRDefault="00B30453" w:rsidP="00B30453">
      <w:pPr>
        <w:pStyle w:val="ListParagraph"/>
        <w:spacing w:after="0" w:line="360" w:lineRule="auto"/>
        <w:ind w:left="1134"/>
        <w:jc w:val="both"/>
        <w:rPr>
          <w:rFonts w:ascii="Times New Roman" w:hAnsi="Times New Roman" w:cs="Times New Roman"/>
        </w:rPr>
      </w:pPr>
      <w:r w:rsidRPr="008C6C58">
        <w:rPr>
          <w:rFonts w:ascii="Times New Roman" w:hAnsi="Times New Roman" w:cs="Times New Roman"/>
        </w:rPr>
        <w:lastRenderedPageBreak/>
        <w:t>4</w:t>
      </w:r>
      <w:r>
        <w:rPr>
          <w:rFonts w:ascii="Times New Roman" w:hAnsi="Times New Roman" w:cs="Times New Roman"/>
        </w:rPr>
        <w:t>)</w:t>
      </w:r>
      <w:r w:rsidRPr="008C6C58">
        <w:rPr>
          <w:rFonts w:ascii="Times New Roman" w:hAnsi="Times New Roman" w:cs="Times New Roman"/>
        </w:rPr>
        <w:t xml:space="preserve"> </w:t>
      </w:r>
      <w:r w:rsidRPr="008C6C58">
        <w:rPr>
          <w:rFonts w:ascii="Times New Roman" w:hAnsi="Times New Roman" w:cs="Times New Roman"/>
          <w:i/>
          <w:iCs/>
        </w:rPr>
        <w:t>Controlling</w:t>
      </w:r>
      <w:r w:rsidRPr="008C6C58">
        <w:rPr>
          <w:rFonts w:ascii="Times New Roman" w:hAnsi="Times New Roman" w:cs="Times New Roman"/>
        </w:rPr>
        <w:t xml:space="preserve"> (</w:t>
      </w:r>
      <w:r>
        <w:rPr>
          <w:rFonts w:ascii="Times New Roman" w:hAnsi="Times New Roman" w:cs="Times New Roman"/>
        </w:rPr>
        <w:t>Pengawasan</w:t>
      </w:r>
      <w:r w:rsidRPr="008C6C58">
        <w:rPr>
          <w:rFonts w:ascii="Times New Roman" w:hAnsi="Times New Roman" w:cs="Times New Roman"/>
        </w:rPr>
        <w:t>)</w:t>
      </w:r>
    </w:p>
    <w:p w14:paraId="55D10AB1" w14:textId="77777777" w:rsidR="00B30453" w:rsidRPr="008C6C58" w:rsidRDefault="00B30453" w:rsidP="00B30453">
      <w:pPr>
        <w:pStyle w:val="ListParagraph"/>
        <w:spacing w:after="0" w:line="360" w:lineRule="auto"/>
        <w:ind w:left="1134" w:firstLine="709"/>
        <w:jc w:val="both"/>
        <w:rPr>
          <w:rFonts w:ascii="Times New Roman" w:hAnsi="Times New Roman" w:cs="Times New Roman"/>
        </w:rPr>
      </w:pPr>
      <w:r>
        <w:rPr>
          <w:rFonts w:ascii="Times New Roman" w:hAnsi="Times New Roman" w:cs="Times New Roman"/>
        </w:rPr>
        <w:t>Pengawasan</w:t>
      </w:r>
      <w:r w:rsidRPr="008C6C58">
        <w:rPr>
          <w:rFonts w:ascii="Times New Roman" w:hAnsi="Times New Roman" w:cs="Times New Roman"/>
        </w:rPr>
        <w:t xml:space="preserve"> adalah proses terakhir yang bertugas mengukur dan mengevaluasi kinerja pelaksanaan kegiatan, membandingkannya dengan standar atau rencana yang telah ditetapkan, dan mengambil tindakan korektif yang diperlukan jika ditemukan adanya penyimpangan atau perbedaan.</w:t>
      </w:r>
    </w:p>
    <w:p w14:paraId="0BCCCADC" w14:textId="79F6235F" w:rsidR="00B30453" w:rsidRPr="00B30453" w:rsidRDefault="00B30453" w:rsidP="00B30453">
      <w:pPr>
        <w:pStyle w:val="ListParagraph"/>
        <w:spacing w:after="0" w:line="360" w:lineRule="auto"/>
        <w:ind w:left="1134" w:firstLine="709"/>
        <w:jc w:val="both"/>
        <w:rPr>
          <w:rFonts w:ascii="Times New Roman" w:hAnsi="Times New Roman" w:cs="Times New Roman"/>
        </w:rPr>
      </w:pPr>
      <w:r w:rsidRPr="008C6C58">
        <w:rPr>
          <w:rFonts w:ascii="Times New Roman" w:hAnsi="Times New Roman" w:cs="Times New Roman"/>
        </w:rPr>
        <w:t>Proses pengawasan ini melibatkan langkah-langkah: (</w:t>
      </w:r>
      <w:r>
        <w:rPr>
          <w:rFonts w:ascii="Times New Roman" w:hAnsi="Times New Roman" w:cs="Times New Roman"/>
        </w:rPr>
        <w:t>a</w:t>
      </w:r>
      <w:r w:rsidRPr="008C6C58">
        <w:rPr>
          <w:rFonts w:ascii="Times New Roman" w:hAnsi="Times New Roman" w:cs="Times New Roman"/>
        </w:rPr>
        <w:t>) Menetapkan standar kinerja atau acuan, (</w:t>
      </w:r>
      <w:r>
        <w:rPr>
          <w:rFonts w:ascii="Times New Roman" w:hAnsi="Times New Roman" w:cs="Times New Roman"/>
        </w:rPr>
        <w:t>b</w:t>
      </w:r>
      <w:r w:rsidRPr="008C6C58">
        <w:rPr>
          <w:rFonts w:ascii="Times New Roman" w:hAnsi="Times New Roman" w:cs="Times New Roman"/>
        </w:rPr>
        <w:t>) Mengukur performansi aktual, (</w:t>
      </w:r>
      <w:r>
        <w:rPr>
          <w:rFonts w:ascii="Times New Roman" w:hAnsi="Times New Roman" w:cs="Times New Roman"/>
        </w:rPr>
        <w:t>c</w:t>
      </w:r>
      <w:r w:rsidRPr="008C6C58">
        <w:rPr>
          <w:rFonts w:ascii="Times New Roman" w:hAnsi="Times New Roman" w:cs="Times New Roman"/>
        </w:rPr>
        <w:t>)</w:t>
      </w:r>
      <w:r>
        <w:rPr>
          <w:rFonts w:ascii="Times New Roman" w:hAnsi="Times New Roman" w:cs="Times New Roman"/>
        </w:rPr>
        <w:t xml:space="preserve"> </w:t>
      </w:r>
      <w:r w:rsidRPr="008C6C58">
        <w:rPr>
          <w:rFonts w:ascii="Times New Roman" w:hAnsi="Times New Roman" w:cs="Times New Roman"/>
        </w:rPr>
        <w:t>Membandingkan hasil dengan standar untuk mengidentifikasi perbedaan, dan (</w:t>
      </w:r>
      <w:r>
        <w:rPr>
          <w:rFonts w:ascii="Times New Roman" w:hAnsi="Times New Roman" w:cs="Times New Roman"/>
        </w:rPr>
        <w:t>d</w:t>
      </w:r>
      <w:r w:rsidRPr="008C6C58">
        <w:rPr>
          <w:rFonts w:ascii="Times New Roman" w:hAnsi="Times New Roman" w:cs="Times New Roman"/>
        </w:rPr>
        <w:t>) Memperbaiki penyimpangan dengan tindakan yang tepat.</w:t>
      </w:r>
    </w:p>
    <w:p w14:paraId="087BF8BB" w14:textId="6EEB69FA" w:rsidR="00E219E3" w:rsidRDefault="002550CB" w:rsidP="003C6569">
      <w:pPr>
        <w:pStyle w:val="ListParagraph"/>
        <w:numPr>
          <w:ilvl w:val="0"/>
          <w:numId w:val="10"/>
        </w:numPr>
        <w:tabs>
          <w:tab w:val="clear" w:pos="720"/>
        </w:tabs>
        <w:spacing w:after="0" w:line="360" w:lineRule="auto"/>
        <w:ind w:left="993"/>
        <w:rPr>
          <w:rFonts w:ascii="Times New Roman" w:hAnsi="Times New Roman" w:cs="Times New Roman"/>
          <w:b/>
          <w:bCs/>
        </w:rPr>
      </w:pPr>
      <w:r>
        <w:rPr>
          <w:rFonts w:ascii="Times New Roman" w:hAnsi="Times New Roman" w:cs="Times New Roman"/>
          <w:b/>
          <w:bCs/>
        </w:rPr>
        <w:t xml:space="preserve">Teori </w:t>
      </w:r>
      <w:r w:rsidR="00E219E3">
        <w:rPr>
          <w:rFonts w:ascii="Times New Roman" w:hAnsi="Times New Roman" w:cs="Times New Roman"/>
          <w:b/>
          <w:bCs/>
        </w:rPr>
        <w:t>Manajemen Pendidikan</w:t>
      </w:r>
    </w:p>
    <w:p w14:paraId="3D4CA97D" w14:textId="77777777" w:rsidR="00E219E3" w:rsidRPr="008C6C58" w:rsidRDefault="00E219E3" w:rsidP="00E219E3">
      <w:pPr>
        <w:pStyle w:val="ListParagraph"/>
        <w:spacing w:after="0" w:line="360" w:lineRule="auto"/>
        <w:ind w:left="1134" w:firstLine="306"/>
        <w:jc w:val="both"/>
        <w:rPr>
          <w:rFonts w:ascii="Times New Roman" w:hAnsi="Times New Roman" w:cs="Times New Roman"/>
        </w:rPr>
      </w:pPr>
      <w:r w:rsidRPr="008C6C58">
        <w:rPr>
          <w:rFonts w:ascii="Times New Roman" w:hAnsi="Times New Roman" w:cs="Times New Roman"/>
        </w:rPr>
        <w:t>Manajemen adalah elemen mendasar dalam semua jenis organisasi</w:t>
      </w:r>
      <w:r>
        <w:rPr>
          <w:rFonts w:ascii="Times New Roman" w:hAnsi="Times New Roman" w:cs="Times New Roman"/>
        </w:rPr>
        <w:t xml:space="preserve"> </w:t>
      </w:r>
      <w:r w:rsidRPr="008C6C58">
        <w:rPr>
          <w:rFonts w:ascii="Times New Roman" w:hAnsi="Times New Roman" w:cs="Times New Roman"/>
        </w:rPr>
        <w:t>baik lembaga pendidikan, pemerintahan, maupun bisnis</w:t>
      </w:r>
      <w:r>
        <w:rPr>
          <w:rFonts w:ascii="Times New Roman" w:hAnsi="Times New Roman" w:cs="Times New Roman"/>
        </w:rPr>
        <w:t xml:space="preserve"> </w:t>
      </w:r>
      <w:r w:rsidRPr="008C6C58">
        <w:rPr>
          <w:rFonts w:ascii="Times New Roman" w:hAnsi="Times New Roman" w:cs="Times New Roman"/>
        </w:rPr>
        <w:t>yang menjadi penentu keberhasilan pencapaian tujuan. Keberhasilan ini tidak sekadar bergantung pada ketersediaan sumber daya, melainkan pada kemampuan untuk mengelola sumber daya tersebut secara efektif dan efisien. Dalam organisasi modern yang semakin kompleks, manajemen bertindak sebagai proses pengaturan esensial yang memastikan semua komponen organisasi bergerak secara terarah, terkoordinasi, dan berkelanjutan.</w:t>
      </w:r>
    </w:p>
    <w:p w14:paraId="410EEAAA" w14:textId="5AB00B03" w:rsidR="00E219E3" w:rsidRPr="008C6C58" w:rsidRDefault="00E219E3" w:rsidP="00E219E3">
      <w:pPr>
        <w:pStyle w:val="ListParagraph"/>
        <w:spacing w:after="0" w:line="360" w:lineRule="auto"/>
        <w:ind w:left="1134" w:firstLine="306"/>
        <w:jc w:val="both"/>
        <w:rPr>
          <w:rFonts w:ascii="Times New Roman" w:hAnsi="Times New Roman" w:cs="Times New Roman"/>
        </w:rPr>
      </w:pPr>
      <w:r w:rsidRPr="008C6C58">
        <w:rPr>
          <w:rFonts w:ascii="Times New Roman" w:hAnsi="Times New Roman" w:cs="Times New Roman"/>
        </w:rPr>
        <w:t xml:space="preserve">Penerapan manajemen melampaui sekadar pengorganisasian atau pengendalian </w:t>
      </w:r>
      <w:r w:rsidR="004F5456">
        <w:rPr>
          <w:rFonts w:ascii="Times New Roman" w:hAnsi="Times New Roman" w:cs="Times New Roman"/>
        </w:rPr>
        <w:t>m</w:t>
      </w:r>
      <w:r w:rsidRPr="008C6C58">
        <w:rPr>
          <w:rFonts w:ascii="Times New Roman" w:hAnsi="Times New Roman" w:cs="Times New Roman"/>
        </w:rPr>
        <w:t>encakup fungsi vital seperti merencanakan, memimpin, melaksanakan, dan mengevaluasi setiap kegiatan. Dengan demikian, manajemen berfungsi sebagai kerangka kerja dan panduan operasional yang membantu organisasi menempatkan sumber daya secara tepat, meminimalkan pemborosan, dan memaksimalkan potensi untuk mencapai sasaran yang telah ditetapkan.</w:t>
      </w:r>
    </w:p>
    <w:p w14:paraId="744D55D2" w14:textId="5EE7521E" w:rsidR="00E219E3" w:rsidRPr="008C6C58" w:rsidRDefault="00E219E3" w:rsidP="00E219E3">
      <w:pPr>
        <w:pStyle w:val="ListParagraph"/>
        <w:spacing w:after="0" w:line="360" w:lineRule="auto"/>
        <w:ind w:left="1134" w:firstLine="306"/>
        <w:jc w:val="both"/>
        <w:rPr>
          <w:rFonts w:ascii="Times New Roman" w:hAnsi="Times New Roman" w:cs="Times New Roman"/>
        </w:rPr>
      </w:pPr>
      <w:r w:rsidRPr="008C6C58">
        <w:rPr>
          <w:rFonts w:ascii="Times New Roman" w:hAnsi="Times New Roman" w:cs="Times New Roman"/>
        </w:rPr>
        <w:t>Definisi manajemen menurut Wijaya</w:t>
      </w:r>
      <w:r w:rsidR="00DF5F2E">
        <w:rPr>
          <w:rFonts w:ascii="Times New Roman" w:hAnsi="Times New Roman" w:cs="Times New Roman"/>
        </w:rPr>
        <w:t>,</w:t>
      </w:r>
      <w:r w:rsidRPr="008C6C58">
        <w:rPr>
          <w:rFonts w:ascii="Times New Roman" w:hAnsi="Times New Roman" w:cs="Times New Roman"/>
        </w:rPr>
        <w:t xml:space="preserve"> </w:t>
      </w:r>
      <w:r w:rsidR="00DF5F2E">
        <w:rPr>
          <w:rFonts w:ascii="Times New Roman" w:hAnsi="Times New Roman" w:cs="Times New Roman"/>
        </w:rPr>
        <w:t>et al (</w:t>
      </w:r>
      <w:r w:rsidRPr="008C6C58">
        <w:rPr>
          <w:rFonts w:ascii="Times New Roman" w:hAnsi="Times New Roman" w:cs="Times New Roman"/>
        </w:rPr>
        <w:t>20</w:t>
      </w:r>
      <w:r w:rsidR="00DF5F2E">
        <w:rPr>
          <w:rFonts w:ascii="Times New Roman" w:hAnsi="Times New Roman" w:cs="Times New Roman"/>
        </w:rPr>
        <w:t>16</w:t>
      </w:r>
      <w:r w:rsidRPr="008C6C58">
        <w:rPr>
          <w:rFonts w:ascii="Times New Roman" w:hAnsi="Times New Roman" w:cs="Times New Roman"/>
        </w:rPr>
        <w:t xml:space="preserve">) adalah serangkaian kegiatan yang dilakukan manajer untuk menggerakkan sumber daya manusia dan memanfaatkan sumber daya lainnya demi </w:t>
      </w:r>
      <w:r w:rsidRPr="008C6C58">
        <w:rPr>
          <w:rFonts w:ascii="Times New Roman" w:hAnsi="Times New Roman" w:cs="Times New Roman"/>
        </w:rPr>
        <w:lastRenderedPageBreak/>
        <w:t>mencapai tujuan organisasi. Sejalan dengan kompleksitas pengelolaan saat ini, manajemen juga didefinisikan sebagai keterampilan untuk memperoleh hasil melalui upaya orang lain (Sewang,</w:t>
      </w:r>
      <w:r w:rsidR="0015345E">
        <w:rPr>
          <w:rFonts w:ascii="Times New Roman" w:hAnsi="Times New Roman" w:cs="Times New Roman"/>
        </w:rPr>
        <w:t xml:space="preserve"> A.,</w:t>
      </w:r>
      <w:r w:rsidRPr="008C6C58">
        <w:rPr>
          <w:rFonts w:ascii="Times New Roman" w:hAnsi="Times New Roman" w:cs="Times New Roman"/>
        </w:rPr>
        <w:t xml:space="preserve"> 201</w:t>
      </w:r>
      <w:r w:rsidR="0015345E">
        <w:rPr>
          <w:rFonts w:ascii="Times New Roman" w:hAnsi="Times New Roman" w:cs="Times New Roman"/>
        </w:rPr>
        <w:t>5</w:t>
      </w:r>
      <w:r w:rsidRPr="008C6C58">
        <w:rPr>
          <w:rFonts w:ascii="Times New Roman" w:hAnsi="Times New Roman" w:cs="Times New Roman"/>
        </w:rPr>
        <w:t>), menjadikannya alat pelaksana utama administrasi.</w:t>
      </w:r>
    </w:p>
    <w:p w14:paraId="55E23FDD" w14:textId="5D4EF869" w:rsidR="00E219E3" w:rsidRPr="008C6C58" w:rsidRDefault="00E219E3" w:rsidP="00E219E3">
      <w:pPr>
        <w:pStyle w:val="ListParagraph"/>
        <w:spacing w:after="0" w:line="360" w:lineRule="auto"/>
        <w:ind w:left="1134" w:firstLine="306"/>
        <w:jc w:val="both"/>
        <w:rPr>
          <w:rFonts w:ascii="Times New Roman" w:hAnsi="Times New Roman" w:cs="Times New Roman"/>
        </w:rPr>
      </w:pPr>
      <w:r w:rsidRPr="008C6C58">
        <w:rPr>
          <w:rFonts w:ascii="Times New Roman" w:hAnsi="Times New Roman" w:cs="Times New Roman"/>
        </w:rPr>
        <w:t xml:space="preserve">Apabila dikaitkan dengan sektor pendidikan (seperti dijelaskan oleh Andang dalam Sherly </w:t>
      </w:r>
      <w:r w:rsidR="000708A4">
        <w:rPr>
          <w:rFonts w:ascii="Times New Roman" w:hAnsi="Times New Roman" w:cs="Times New Roman"/>
        </w:rPr>
        <w:t>et al</w:t>
      </w:r>
      <w:r w:rsidRPr="008C6C58">
        <w:rPr>
          <w:rFonts w:ascii="Times New Roman" w:hAnsi="Times New Roman" w:cs="Times New Roman"/>
        </w:rPr>
        <w:t>, 2020:6), manajemen diartikan sebagai proses kerja yang sistematis, sistemik, dan komprehensif untuk mengembangkan serta mencapai tujuan pendidikan melalui pelaksanaan fungsi-fungsi manajemen yang relevan.</w:t>
      </w:r>
    </w:p>
    <w:p w14:paraId="63B8F4BF" w14:textId="77777777" w:rsidR="00E219E3" w:rsidRPr="008C6C58" w:rsidRDefault="00E219E3" w:rsidP="00E219E3">
      <w:pPr>
        <w:pStyle w:val="ListParagraph"/>
        <w:spacing w:after="0" w:line="360" w:lineRule="auto"/>
        <w:ind w:left="1134" w:firstLine="306"/>
        <w:jc w:val="both"/>
        <w:rPr>
          <w:rFonts w:ascii="Times New Roman" w:hAnsi="Times New Roman" w:cs="Times New Roman"/>
        </w:rPr>
      </w:pPr>
      <w:r w:rsidRPr="008C6C58">
        <w:rPr>
          <w:rFonts w:ascii="Times New Roman" w:hAnsi="Times New Roman" w:cs="Times New Roman"/>
        </w:rPr>
        <w:t>Hakikat manajemen pendidikan adalah proses sistematis yang bertujuan mengelola seluruh sumber daya pendidikan (meliputi manusia, dana, sarana, prasarana, dan informasi) agar tujuan pendidikan dapat tercapai secara efektif, efisien, dan berkelanjutan. Ini bukan sekadar tugas administratif, melainkan usaha terencana untuk menciptakan kondisi belajar yang optimal, meningkatkan kualitas layanan, dan menjamin proses pembelajaran yang bermutu.</w:t>
      </w:r>
    </w:p>
    <w:p w14:paraId="49924011" w14:textId="77777777" w:rsidR="00E219E3" w:rsidRPr="008C6C58" w:rsidRDefault="00E219E3" w:rsidP="00E219E3">
      <w:pPr>
        <w:pStyle w:val="ListParagraph"/>
        <w:spacing w:after="0" w:line="360" w:lineRule="auto"/>
        <w:ind w:left="1134" w:firstLine="306"/>
        <w:jc w:val="both"/>
        <w:rPr>
          <w:rFonts w:ascii="Times New Roman" w:hAnsi="Times New Roman" w:cs="Times New Roman"/>
        </w:rPr>
      </w:pPr>
      <w:r w:rsidRPr="008C6C58">
        <w:rPr>
          <w:rFonts w:ascii="Times New Roman" w:hAnsi="Times New Roman" w:cs="Times New Roman"/>
        </w:rPr>
        <w:t>Secara konseptual, manajemen pendidikan berakar pada prinsip-prinsip manajemen umum (perencanaan, pengorganisasian, penggerakan, dan pengawasan), namun diaplikasikan secara khusus dalam konteks pendidikan. Ini menjadikannya aktivitas yang multidimensional, mencakup kepemimpinan, komunikasi, pengambilan keputusan, dan koordinasi antara semua pemangku kepentingan (seperti kepala sekolah, guru, peserta didik, dan masyarakat).</w:t>
      </w:r>
    </w:p>
    <w:p w14:paraId="0AB0AF9C" w14:textId="77777777" w:rsidR="00E219E3" w:rsidRPr="008C6C58" w:rsidRDefault="00E219E3" w:rsidP="00E219E3">
      <w:pPr>
        <w:pStyle w:val="ListParagraph"/>
        <w:spacing w:after="0" w:line="360" w:lineRule="auto"/>
        <w:ind w:left="1134" w:firstLine="306"/>
        <w:jc w:val="both"/>
        <w:rPr>
          <w:rFonts w:ascii="Times New Roman" w:hAnsi="Times New Roman" w:cs="Times New Roman"/>
        </w:rPr>
      </w:pPr>
      <w:r w:rsidRPr="008C6C58">
        <w:rPr>
          <w:rFonts w:ascii="Times New Roman" w:hAnsi="Times New Roman" w:cs="Times New Roman"/>
        </w:rPr>
        <w:t>Manajemen pendidikan juga memandang lembaga sebagai sistem sosial yang dinamis, di mana keberhasilan pengelolaan ditentukan oleh kemampuan manajerial dalam mengoptimalkan interaksi dan peran setiap komponen. Oleh karena itu, fokusnya tidak hanya pada tujuan akademik, tetapi juga pada pembangunan karakter, budaya sekolah, dan lingkungan belajar yang kondusif demi pengembangan potensi peserta didik.</w:t>
      </w:r>
    </w:p>
    <w:p w14:paraId="309B7F71" w14:textId="306D27EE" w:rsidR="002550CB" w:rsidRPr="002550CB" w:rsidRDefault="00E219E3" w:rsidP="002550CB">
      <w:pPr>
        <w:pStyle w:val="ListParagraph"/>
        <w:spacing w:after="0" w:line="360" w:lineRule="auto"/>
        <w:ind w:left="1134" w:firstLine="306"/>
        <w:jc w:val="both"/>
        <w:rPr>
          <w:rFonts w:ascii="Times New Roman" w:hAnsi="Times New Roman" w:cs="Times New Roman"/>
        </w:rPr>
      </w:pPr>
      <w:r w:rsidRPr="008C6C58">
        <w:rPr>
          <w:rFonts w:ascii="Times New Roman" w:hAnsi="Times New Roman" w:cs="Times New Roman"/>
        </w:rPr>
        <w:lastRenderedPageBreak/>
        <w:t>Kesimpulannya, hakikat manajemen pendidikan adalah proses komprehensif untuk mengatur, mengarahkan, dan memberdayakan berbagai sumber daya pendidikan guna mencapai tujuan pendidikan secara efektif, serta mewujudkan layanan pendidikan yang bermutu, relevan, dan adaptif terhadap tuntutan zaman.</w:t>
      </w:r>
    </w:p>
    <w:p w14:paraId="79358BBE" w14:textId="794E3898" w:rsidR="00E219E3" w:rsidRDefault="002550CB" w:rsidP="00E219E3">
      <w:pPr>
        <w:pStyle w:val="ListParagraph"/>
        <w:numPr>
          <w:ilvl w:val="0"/>
          <w:numId w:val="10"/>
        </w:numPr>
        <w:spacing w:after="0" w:line="360" w:lineRule="auto"/>
        <w:jc w:val="both"/>
        <w:rPr>
          <w:rFonts w:ascii="Times New Roman" w:hAnsi="Times New Roman" w:cs="Times New Roman"/>
          <w:b/>
          <w:bCs/>
        </w:rPr>
      </w:pPr>
      <w:r>
        <w:rPr>
          <w:rFonts w:ascii="Times New Roman" w:hAnsi="Times New Roman" w:cs="Times New Roman"/>
          <w:b/>
          <w:bCs/>
        </w:rPr>
        <w:t>Teori</w:t>
      </w:r>
      <w:r w:rsidR="00E219E3">
        <w:rPr>
          <w:rFonts w:ascii="Times New Roman" w:hAnsi="Times New Roman" w:cs="Times New Roman"/>
          <w:b/>
          <w:bCs/>
        </w:rPr>
        <w:t xml:space="preserve"> Kepemimpinan Kepala Sekolah</w:t>
      </w:r>
    </w:p>
    <w:p w14:paraId="163F0005" w14:textId="6C53962C" w:rsidR="00E219E3" w:rsidRPr="00252CF0" w:rsidRDefault="00E219E3" w:rsidP="00E219E3">
      <w:pPr>
        <w:pStyle w:val="ListParagraph"/>
        <w:spacing w:before="100" w:beforeAutospacing="1" w:after="100" w:afterAutospacing="1" w:line="360" w:lineRule="auto"/>
        <w:ind w:firstLine="698"/>
        <w:jc w:val="both"/>
        <w:rPr>
          <w:rFonts w:ascii="Times New Roman" w:eastAsia="Times New Roman" w:hAnsi="Times New Roman" w:cs="Times New Roman"/>
          <w:kern w:val="0"/>
          <w:szCs w:val="24"/>
          <w:lang w:bidi="ar-SA"/>
          <w14:ligatures w14:val="none"/>
        </w:rPr>
      </w:pPr>
      <w:r w:rsidRPr="00252CF0">
        <w:rPr>
          <w:rFonts w:ascii="Times New Roman" w:eastAsia="Times New Roman" w:hAnsi="Times New Roman" w:cs="Times New Roman"/>
          <w:kern w:val="0"/>
          <w:szCs w:val="24"/>
          <w:lang w:bidi="ar-SA"/>
          <w14:ligatures w14:val="none"/>
        </w:rPr>
        <w:t xml:space="preserve">Kepemimpinan kepala sekolah merupakan aspek penting dalam pengelolaan pendidikan yang secara signifikan mempengaruhi kualitas pendidikan dan perkembangan karakter siswa. Dalam kajian pustaka ini, kita akan membahas beberapa pengertian, prinsip-prinsip, dan </w:t>
      </w:r>
      <w:r w:rsidR="00B67EE9">
        <w:rPr>
          <w:rFonts w:ascii="Times New Roman" w:eastAsia="Times New Roman" w:hAnsi="Times New Roman" w:cs="Times New Roman"/>
          <w:kern w:val="0"/>
          <w:szCs w:val="24"/>
          <w:lang w:bidi="ar-SA"/>
          <w14:ligatures w14:val="none"/>
        </w:rPr>
        <w:t xml:space="preserve"> </w:t>
      </w:r>
      <w:r w:rsidRPr="00252CF0">
        <w:rPr>
          <w:rFonts w:ascii="Times New Roman" w:eastAsia="Times New Roman" w:hAnsi="Times New Roman" w:cs="Times New Roman"/>
          <w:kern w:val="0"/>
          <w:szCs w:val="24"/>
          <w:lang w:bidi="ar-SA"/>
          <w14:ligatures w14:val="none"/>
        </w:rPr>
        <w:t xml:space="preserve"> yang terkait dengan kepemimpinan kepala sekolah berdasarkan referensi yang ada.</w:t>
      </w:r>
    </w:p>
    <w:p w14:paraId="09F08D5F" w14:textId="7C7C2603" w:rsidR="00E219E3" w:rsidRPr="00252CF0" w:rsidRDefault="00E219E3" w:rsidP="00E219E3">
      <w:pPr>
        <w:pStyle w:val="ListParagraph"/>
        <w:spacing w:before="100" w:beforeAutospacing="1" w:after="100" w:afterAutospacing="1" w:line="360" w:lineRule="auto"/>
        <w:jc w:val="both"/>
        <w:rPr>
          <w:rFonts w:ascii="Times New Roman" w:eastAsia="Times New Roman" w:hAnsi="Times New Roman" w:cs="Times New Roman"/>
          <w:kern w:val="0"/>
          <w:szCs w:val="24"/>
          <w:lang w:bidi="ar-SA"/>
          <w14:ligatures w14:val="none"/>
        </w:rPr>
      </w:pPr>
      <w:r w:rsidRPr="00252CF0">
        <w:rPr>
          <w:rFonts w:ascii="Times New Roman" w:eastAsia="Times New Roman" w:hAnsi="Times New Roman" w:cs="Times New Roman"/>
          <w:kern w:val="0"/>
          <w:szCs w:val="24"/>
          <w:lang w:bidi="ar-SA"/>
          <w14:ligatures w14:val="none"/>
        </w:rPr>
        <w:t>a</w:t>
      </w:r>
      <w:r w:rsidR="00EF3C58">
        <w:rPr>
          <w:rFonts w:ascii="Times New Roman" w:eastAsia="Times New Roman" w:hAnsi="Times New Roman" w:cs="Times New Roman"/>
          <w:kern w:val="0"/>
          <w:szCs w:val="24"/>
          <w:lang w:bidi="ar-SA"/>
          <w14:ligatures w14:val="none"/>
        </w:rPr>
        <w:t>.</w:t>
      </w:r>
      <w:r w:rsidRPr="00252CF0">
        <w:rPr>
          <w:rFonts w:ascii="Times New Roman" w:eastAsia="Times New Roman" w:hAnsi="Times New Roman" w:cs="Times New Roman"/>
          <w:kern w:val="0"/>
          <w:szCs w:val="24"/>
          <w:lang w:bidi="ar-SA"/>
          <w14:ligatures w14:val="none"/>
        </w:rPr>
        <w:t xml:space="preserve"> </w:t>
      </w:r>
      <w:r>
        <w:rPr>
          <w:rFonts w:ascii="Times New Roman" w:eastAsia="Times New Roman" w:hAnsi="Times New Roman" w:cs="Times New Roman"/>
          <w:kern w:val="0"/>
          <w:szCs w:val="24"/>
          <w:lang w:bidi="ar-SA"/>
          <w14:ligatures w14:val="none"/>
        </w:rPr>
        <w:t xml:space="preserve">  </w:t>
      </w:r>
      <w:r w:rsidRPr="00252CF0">
        <w:rPr>
          <w:rFonts w:ascii="Times New Roman" w:eastAsia="Times New Roman" w:hAnsi="Times New Roman" w:cs="Times New Roman"/>
          <w:kern w:val="0"/>
          <w:szCs w:val="24"/>
          <w:lang w:bidi="ar-SA"/>
          <w14:ligatures w14:val="none"/>
        </w:rPr>
        <w:t>Pengertian Kepemimpinan Kepala Sekolah</w:t>
      </w:r>
    </w:p>
    <w:p w14:paraId="6C6C28E9" w14:textId="4B296B63" w:rsidR="00E219E3" w:rsidRPr="00252CF0" w:rsidRDefault="00E219E3" w:rsidP="00E219E3">
      <w:pPr>
        <w:pStyle w:val="ListParagraph"/>
        <w:spacing w:before="100" w:beforeAutospacing="1" w:after="100" w:afterAutospacing="1" w:line="360" w:lineRule="auto"/>
        <w:ind w:left="993" w:firstLine="708"/>
        <w:jc w:val="both"/>
        <w:rPr>
          <w:rFonts w:ascii="Times New Roman" w:eastAsia="Times New Roman" w:hAnsi="Times New Roman" w:cs="Times New Roman"/>
          <w:kern w:val="0"/>
          <w:szCs w:val="24"/>
          <w:lang w:bidi="ar-SA"/>
          <w14:ligatures w14:val="none"/>
        </w:rPr>
      </w:pPr>
      <w:r w:rsidRPr="00252CF0">
        <w:rPr>
          <w:rFonts w:ascii="Times New Roman" w:eastAsia="Times New Roman" w:hAnsi="Times New Roman" w:cs="Times New Roman"/>
          <w:kern w:val="0"/>
          <w:szCs w:val="24"/>
          <w:lang w:bidi="ar-SA"/>
          <w14:ligatures w14:val="none"/>
        </w:rPr>
        <w:t>Kepemimpinan kepala sekolah dapat diartikan sebagai kemampuan seorang kepala sekolah dalam memimpin dan mengelola sumber daya di sekolah untuk mencapai tujuan pendidikan yang ditetapkan. Menurut Syifauzzuhrah (2022), keberhasilan kepala sekolah dalam meningkatkan mutu pendidikan sangat bergantung pada kemampuan manajerial dan</w:t>
      </w:r>
      <w:r w:rsidR="0034649C">
        <w:rPr>
          <w:rFonts w:ascii="Times New Roman" w:eastAsia="Times New Roman" w:hAnsi="Times New Roman" w:cs="Times New Roman"/>
          <w:kern w:val="0"/>
          <w:szCs w:val="24"/>
          <w:lang w:bidi="ar-SA"/>
          <w14:ligatures w14:val="none"/>
        </w:rPr>
        <w:t xml:space="preserve"> strategi </w:t>
      </w:r>
      <w:r w:rsidRPr="00252CF0">
        <w:rPr>
          <w:rFonts w:ascii="Times New Roman" w:eastAsia="Times New Roman" w:hAnsi="Times New Roman" w:cs="Times New Roman"/>
          <w:kern w:val="0"/>
          <w:szCs w:val="24"/>
          <w:lang w:bidi="ar-SA"/>
          <w14:ligatures w14:val="none"/>
        </w:rPr>
        <w:t xml:space="preserve">mereka dalam memberdayakan guru dan staf. Selain itu, kepemimpinan yang efektif juga melibatkan pengelolaan hubungan antarpribadi dan menciptakan lingkungan yang kondusif untuk belajar. </w:t>
      </w:r>
      <w:r w:rsidR="0034649C">
        <w:rPr>
          <w:rFonts w:ascii="Times New Roman" w:eastAsia="Times New Roman" w:hAnsi="Times New Roman" w:cs="Times New Roman"/>
          <w:kern w:val="0"/>
          <w:szCs w:val="24"/>
          <w:lang w:bidi="ar-SA"/>
          <w14:ligatures w14:val="none"/>
        </w:rPr>
        <w:t>K</w:t>
      </w:r>
      <w:r w:rsidRPr="00252CF0">
        <w:rPr>
          <w:rFonts w:ascii="Times New Roman" w:eastAsia="Times New Roman" w:hAnsi="Times New Roman" w:cs="Times New Roman"/>
          <w:kern w:val="0"/>
          <w:szCs w:val="24"/>
          <w:lang w:bidi="ar-SA"/>
          <w14:ligatures w14:val="none"/>
        </w:rPr>
        <w:t>epala sekolah harus mendukung kebijakan yang meningkatkan literasi dan program pendidikan, menunjukkan peran mereka tidak hanya sebagai manajer tetapi juga sebagai pendidik yang visioner.</w:t>
      </w:r>
    </w:p>
    <w:p w14:paraId="0C6A63B7" w14:textId="77777777" w:rsidR="00E219E3" w:rsidRPr="00252CF0" w:rsidRDefault="00E219E3" w:rsidP="00EF3C58">
      <w:pPr>
        <w:pStyle w:val="ListParagraph"/>
        <w:numPr>
          <w:ilvl w:val="0"/>
          <w:numId w:val="26"/>
        </w:numPr>
        <w:spacing w:before="100" w:beforeAutospacing="1" w:after="100" w:afterAutospacing="1" w:line="360" w:lineRule="auto"/>
        <w:ind w:left="993"/>
        <w:jc w:val="both"/>
        <w:rPr>
          <w:rFonts w:ascii="Times New Roman" w:eastAsia="Times New Roman" w:hAnsi="Times New Roman" w:cs="Times New Roman"/>
          <w:kern w:val="0"/>
          <w:szCs w:val="24"/>
          <w:lang w:bidi="ar-SA"/>
          <w14:ligatures w14:val="none"/>
        </w:rPr>
      </w:pPr>
      <w:r w:rsidRPr="00252CF0">
        <w:rPr>
          <w:rFonts w:ascii="Times New Roman" w:eastAsia="Times New Roman" w:hAnsi="Times New Roman" w:cs="Times New Roman"/>
          <w:kern w:val="0"/>
          <w:szCs w:val="24"/>
          <w:lang w:bidi="ar-SA"/>
          <w14:ligatures w14:val="none"/>
        </w:rPr>
        <w:t>Prinsip-prinsip Kepemimpinan Kepala Sekolah</w:t>
      </w:r>
    </w:p>
    <w:p w14:paraId="68801AB3" w14:textId="77BCC45A" w:rsidR="00E219E3" w:rsidRDefault="00E219E3" w:rsidP="00E219E3">
      <w:pPr>
        <w:pStyle w:val="ListParagraph"/>
        <w:spacing w:before="100" w:beforeAutospacing="1" w:after="100" w:afterAutospacing="1" w:line="360" w:lineRule="auto"/>
        <w:ind w:left="993" w:firstLine="447"/>
        <w:jc w:val="both"/>
        <w:rPr>
          <w:rFonts w:ascii="Times New Roman" w:eastAsia="Times New Roman" w:hAnsi="Times New Roman" w:cs="Times New Roman"/>
          <w:kern w:val="0"/>
          <w:szCs w:val="24"/>
          <w:lang w:bidi="ar-SA"/>
          <w14:ligatures w14:val="none"/>
        </w:rPr>
      </w:pPr>
      <w:r w:rsidRPr="00252CF0">
        <w:rPr>
          <w:rFonts w:ascii="Times New Roman" w:eastAsia="Times New Roman" w:hAnsi="Times New Roman" w:cs="Times New Roman"/>
          <w:kern w:val="0"/>
          <w:szCs w:val="24"/>
          <w:lang w:bidi="ar-SA"/>
          <w14:ligatures w14:val="none"/>
        </w:rPr>
        <w:t xml:space="preserve">Prinsip-prinsip yang mendasari kepemimpinan kepala sekolah dapat meliputi: pertama, fokus pada visi dan misi pendidikan yang jelas. Prinsip ini mendukung pencapaian tujuan tidak hanya berlandaskan pada regulasi tetapi juga nilai-nilai etika dan sosial yang relevan dalam komunitas sekolah. Kedua, kepala sekolah harus menerapkan prinsip partisipatif untuk melibatkan semua pemangku kepentingan dalam </w:t>
      </w:r>
      <w:r w:rsidRPr="00252CF0">
        <w:rPr>
          <w:rFonts w:ascii="Times New Roman" w:eastAsia="Times New Roman" w:hAnsi="Times New Roman" w:cs="Times New Roman"/>
          <w:kern w:val="0"/>
          <w:szCs w:val="24"/>
          <w:lang w:bidi="ar-SA"/>
          <w14:ligatures w14:val="none"/>
        </w:rPr>
        <w:lastRenderedPageBreak/>
        <w:t>pengambilan keputusan, hal ini penting untuk menciptakan rasa kepemilikan di antara guru, siswa, dan orang tua</w:t>
      </w:r>
      <w:r w:rsidR="00E77AEA">
        <w:rPr>
          <w:rFonts w:ascii="Times New Roman" w:eastAsia="Times New Roman" w:hAnsi="Times New Roman" w:cs="Times New Roman"/>
          <w:kern w:val="0"/>
          <w:szCs w:val="24"/>
          <w:lang w:bidi="ar-SA"/>
          <w14:ligatures w14:val="none"/>
        </w:rPr>
        <w:t xml:space="preserve">. </w:t>
      </w:r>
      <w:r w:rsidRPr="00252CF0">
        <w:rPr>
          <w:rFonts w:ascii="Times New Roman" w:eastAsia="Times New Roman" w:hAnsi="Times New Roman" w:cs="Times New Roman"/>
          <w:kern w:val="0"/>
          <w:szCs w:val="24"/>
          <w:lang w:bidi="ar-SA"/>
          <w14:ligatures w14:val="none"/>
        </w:rPr>
        <w:t>Ketiga, kepemimpinan transformasional menjadi kunci dalam memotivasi dan mendorong inovasi di sekolah, sehingga dapat meningkatkan performa guru serta hasil belajar siswa (</w:t>
      </w:r>
      <w:r w:rsidR="00413FBF" w:rsidRPr="00252CF0">
        <w:rPr>
          <w:rFonts w:ascii="Times New Roman" w:eastAsia="Times New Roman" w:hAnsi="Times New Roman" w:cs="Times New Roman"/>
          <w:kern w:val="0"/>
          <w:szCs w:val="24"/>
          <w:lang w:bidi="ar-SA"/>
          <w14:ligatures w14:val="none"/>
        </w:rPr>
        <w:t>Syifauzzuhrah</w:t>
      </w:r>
      <w:r w:rsidR="00413FBF">
        <w:rPr>
          <w:rFonts w:ascii="Times New Roman" w:eastAsia="Times New Roman" w:hAnsi="Times New Roman" w:cs="Times New Roman"/>
          <w:kern w:val="0"/>
          <w:szCs w:val="24"/>
          <w:lang w:bidi="ar-SA"/>
          <w14:ligatures w14:val="none"/>
        </w:rPr>
        <w:t>,</w:t>
      </w:r>
      <w:r w:rsidRPr="00252CF0">
        <w:rPr>
          <w:rFonts w:ascii="Times New Roman" w:eastAsia="Times New Roman" w:hAnsi="Times New Roman" w:cs="Times New Roman"/>
          <w:kern w:val="0"/>
          <w:szCs w:val="24"/>
          <w:lang w:bidi="ar-SA"/>
          <w14:ligatures w14:val="none"/>
        </w:rPr>
        <w:t xml:space="preserve"> 202</w:t>
      </w:r>
      <w:r w:rsidR="00413FBF">
        <w:rPr>
          <w:rFonts w:ascii="Times New Roman" w:eastAsia="Times New Roman" w:hAnsi="Times New Roman" w:cs="Times New Roman"/>
          <w:kern w:val="0"/>
          <w:szCs w:val="24"/>
          <w:lang w:bidi="ar-SA"/>
          <w14:ligatures w14:val="none"/>
        </w:rPr>
        <w:t>2</w:t>
      </w:r>
      <w:r w:rsidRPr="00252CF0">
        <w:rPr>
          <w:rFonts w:ascii="Times New Roman" w:eastAsia="Times New Roman" w:hAnsi="Times New Roman" w:cs="Times New Roman"/>
          <w:kern w:val="0"/>
          <w:szCs w:val="24"/>
          <w:lang w:bidi="ar-SA"/>
          <w14:ligatures w14:val="none"/>
        </w:rPr>
        <w:t>).</w:t>
      </w:r>
    </w:p>
    <w:p w14:paraId="158D4036" w14:textId="2EE4B934" w:rsidR="00E219E3" w:rsidRPr="00252CF0" w:rsidRDefault="00C02B5D" w:rsidP="00EF3C58">
      <w:pPr>
        <w:pStyle w:val="ListParagraph"/>
        <w:numPr>
          <w:ilvl w:val="0"/>
          <w:numId w:val="26"/>
        </w:numPr>
        <w:spacing w:before="100" w:beforeAutospacing="1" w:after="100" w:afterAutospacing="1" w:line="360" w:lineRule="auto"/>
        <w:ind w:left="1134"/>
        <w:jc w:val="both"/>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Kepemimpinan</w:t>
      </w:r>
      <w:r w:rsidR="00E219E3" w:rsidRPr="00252CF0">
        <w:rPr>
          <w:rFonts w:ascii="Times New Roman" w:eastAsia="Times New Roman" w:hAnsi="Times New Roman" w:cs="Times New Roman"/>
          <w:kern w:val="0"/>
          <w:szCs w:val="24"/>
          <w:lang w:bidi="ar-SA"/>
          <w14:ligatures w14:val="none"/>
        </w:rPr>
        <w:t xml:space="preserve"> Kepala Sekolah</w:t>
      </w:r>
    </w:p>
    <w:p w14:paraId="66E522C5" w14:textId="5B2EAA63" w:rsidR="00E219E3" w:rsidRPr="00252CF0" w:rsidRDefault="00E219E3" w:rsidP="00E219E3">
      <w:pPr>
        <w:pStyle w:val="ListParagraph"/>
        <w:spacing w:before="100" w:beforeAutospacing="1" w:after="100" w:afterAutospacing="1" w:line="360" w:lineRule="auto"/>
        <w:ind w:left="993" w:firstLine="567"/>
        <w:jc w:val="both"/>
        <w:rPr>
          <w:rFonts w:ascii="Times New Roman" w:eastAsia="Times New Roman" w:hAnsi="Times New Roman" w:cs="Times New Roman"/>
          <w:kern w:val="0"/>
          <w:szCs w:val="24"/>
          <w:lang w:bidi="ar-SA"/>
          <w14:ligatures w14:val="none"/>
        </w:rPr>
      </w:pPr>
      <w:r w:rsidRPr="00252CF0">
        <w:rPr>
          <w:rFonts w:ascii="Times New Roman" w:eastAsia="Times New Roman" w:hAnsi="Times New Roman" w:cs="Times New Roman"/>
          <w:kern w:val="0"/>
          <w:szCs w:val="24"/>
          <w:lang w:bidi="ar-SA"/>
          <w14:ligatures w14:val="none"/>
        </w:rPr>
        <w:t xml:space="preserve">Berbagai </w:t>
      </w:r>
      <w:r w:rsidR="00B67EE9">
        <w:rPr>
          <w:rFonts w:ascii="Times New Roman" w:eastAsia="Times New Roman" w:hAnsi="Times New Roman" w:cs="Times New Roman"/>
          <w:kern w:val="0"/>
          <w:szCs w:val="24"/>
          <w:lang w:bidi="ar-SA"/>
          <w14:ligatures w14:val="none"/>
        </w:rPr>
        <w:t xml:space="preserve"> </w:t>
      </w:r>
      <w:r w:rsidRPr="00252CF0">
        <w:rPr>
          <w:rFonts w:ascii="Times New Roman" w:eastAsia="Times New Roman" w:hAnsi="Times New Roman" w:cs="Times New Roman"/>
          <w:kern w:val="0"/>
          <w:szCs w:val="24"/>
          <w:lang w:bidi="ar-SA"/>
          <w14:ligatures w14:val="none"/>
        </w:rPr>
        <w:t xml:space="preserve"> dapat diterapkan oleh kepala sekolah untuk mencapai peningkatan mutu pendidikan. Salah satunya adalah implementasi manajemen berbasis sekolah (MBS) yang melibatkan desentralisasi dan otonomi dalam pengambilan. Selain itu, kepala sekolah juga wajib mengembangkan budaya sekolah yang positif dan inklusif untuk meningkatkan keterlibatan siswa. Dalam pelaksanaan, kepala sekolah perlu melakukan supervisi akademik yang berkelanjutan untuk memastikan para guru mendapatkan bimbingan yang tepat guna meningkatkan kualitas pengajaran </w:t>
      </w:r>
      <w:r w:rsidR="00413FBF" w:rsidRPr="00252CF0">
        <w:rPr>
          <w:rFonts w:ascii="Times New Roman" w:eastAsia="Times New Roman" w:hAnsi="Times New Roman" w:cs="Times New Roman"/>
          <w:kern w:val="0"/>
          <w:szCs w:val="24"/>
          <w:lang w:bidi="ar-SA"/>
          <w14:ligatures w14:val="none"/>
        </w:rPr>
        <w:t>(Syifauzzuhrah, 202</w:t>
      </w:r>
      <w:r w:rsidR="00413FBF">
        <w:rPr>
          <w:rFonts w:ascii="Times New Roman" w:eastAsia="Times New Roman" w:hAnsi="Times New Roman" w:cs="Times New Roman"/>
          <w:kern w:val="0"/>
          <w:szCs w:val="24"/>
          <w:lang w:bidi="ar-SA"/>
          <w14:ligatures w14:val="none"/>
        </w:rPr>
        <w:t>2</w:t>
      </w:r>
      <w:r w:rsidRPr="00252CF0">
        <w:rPr>
          <w:rFonts w:ascii="Times New Roman" w:eastAsia="Times New Roman" w:hAnsi="Times New Roman" w:cs="Times New Roman"/>
          <w:kern w:val="0"/>
          <w:szCs w:val="24"/>
          <w:lang w:bidi="ar-SA"/>
          <w14:ligatures w14:val="none"/>
        </w:rPr>
        <w:t>).</w:t>
      </w:r>
    </w:p>
    <w:p w14:paraId="7F73C085" w14:textId="749E37DF" w:rsidR="00E219E3" w:rsidRPr="00252CF0" w:rsidRDefault="00E219E3" w:rsidP="00E219E3">
      <w:pPr>
        <w:pStyle w:val="ListParagraph"/>
        <w:spacing w:before="100" w:beforeAutospacing="1" w:after="100" w:afterAutospacing="1" w:line="360" w:lineRule="auto"/>
        <w:ind w:left="993" w:firstLine="425"/>
        <w:jc w:val="both"/>
        <w:rPr>
          <w:rFonts w:ascii="Times New Roman" w:eastAsia="Times New Roman" w:hAnsi="Times New Roman" w:cs="Times New Roman"/>
          <w:kern w:val="0"/>
          <w:szCs w:val="24"/>
          <w:lang w:bidi="ar-SA"/>
          <w14:ligatures w14:val="none"/>
        </w:rPr>
      </w:pPr>
      <w:r w:rsidRPr="00252CF0">
        <w:rPr>
          <w:rFonts w:ascii="Times New Roman" w:eastAsia="Times New Roman" w:hAnsi="Times New Roman" w:cs="Times New Roman"/>
          <w:kern w:val="0"/>
          <w:szCs w:val="24"/>
          <w:lang w:bidi="ar-SA"/>
          <w14:ligatures w14:val="none"/>
        </w:rPr>
        <w:t xml:space="preserve">Kepemimpinan kepala sekolah juga harus mampu menghadapi tantangan perubahan, terutama di era digitalisasi yang mengharuskan inovasi dalam kurikulum dan metode pembelajaran. Penggunaan teknologi sebagai alat untuk meningkatkan efisiensi dan efektivitas proses belajar mengajar adalah </w:t>
      </w:r>
      <w:r w:rsidR="00B67EE9">
        <w:rPr>
          <w:rFonts w:ascii="Times New Roman" w:eastAsia="Times New Roman" w:hAnsi="Times New Roman" w:cs="Times New Roman"/>
          <w:kern w:val="0"/>
          <w:szCs w:val="24"/>
          <w:lang w:bidi="ar-SA"/>
          <w14:ligatures w14:val="none"/>
        </w:rPr>
        <w:t xml:space="preserve"> </w:t>
      </w:r>
      <w:r w:rsidRPr="00252CF0">
        <w:rPr>
          <w:rFonts w:ascii="Times New Roman" w:eastAsia="Times New Roman" w:hAnsi="Times New Roman" w:cs="Times New Roman"/>
          <w:kern w:val="0"/>
          <w:szCs w:val="24"/>
          <w:lang w:bidi="ar-SA"/>
          <w14:ligatures w14:val="none"/>
        </w:rPr>
        <w:t xml:space="preserve"> yang tidak bisa diabaikan. Penelitian yang dilakukan oleh Jonison et al. Jonison et al. (2024) menunjukkan bahwa kepemimpinan yang efektif berkaitan erat dengan kemampuan kepala sekolah dalam mengimplementasikan kurikulum yang responsif terhadap kebutuhan siswa dan tantangan zaman.</w:t>
      </w:r>
    </w:p>
    <w:p w14:paraId="16ADB02C" w14:textId="75BE9530" w:rsidR="00E219E3" w:rsidRPr="00252CF0" w:rsidRDefault="00E219E3" w:rsidP="00E219E3">
      <w:pPr>
        <w:pStyle w:val="ListParagraph"/>
        <w:spacing w:before="100" w:beforeAutospacing="1" w:after="100" w:afterAutospacing="1" w:line="360" w:lineRule="auto"/>
        <w:ind w:left="993" w:firstLine="425"/>
        <w:jc w:val="both"/>
        <w:rPr>
          <w:rFonts w:ascii="Times New Roman" w:eastAsia="Times New Roman" w:hAnsi="Times New Roman" w:cs="Times New Roman"/>
          <w:kern w:val="0"/>
          <w:szCs w:val="24"/>
          <w:lang w:bidi="ar-SA"/>
          <w14:ligatures w14:val="none"/>
        </w:rPr>
      </w:pPr>
      <w:r w:rsidRPr="00252CF0">
        <w:rPr>
          <w:rFonts w:ascii="Times New Roman" w:eastAsia="Times New Roman" w:hAnsi="Times New Roman" w:cs="Times New Roman"/>
          <w:kern w:val="0"/>
          <w:szCs w:val="24"/>
          <w:lang w:bidi="ar-SA"/>
          <w14:ligatures w14:val="none"/>
        </w:rPr>
        <w:t xml:space="preserve">Sebagai kesimpulan, kepemimpinan kepala sekolah merupakan faktor determinan dalam peningkatan mutu pendidikan. Memahami pengertian, prinsip-prinsip, dan </w:t>
      </w:r>
      <w:r w:rsidR="00B67EE9">
        <w:rPr>
          <w:rFonts w:ascii="Times New Roman" w:eastAsia="Times New Roman" w:hAnsi="Times New Roman" w:cs="Times New Roman"/>
          <w:kern w:val="0"/>
          <w:szCs w:val="24"/>
          <w:lang w:bidi="ar-SA"/>
          <w14:ligatures w14:val="none"/>
        </w:rPr>
        <w:t xml:space="preserve"> </w:t>
      </w:r>
      <w:r w:rsidRPr="00252CF0">
        <w:rPr>
          <w:rFonts w:ascii="Times New Roman" w:eastAsia="Times New Roman" w:hAnsi="Times New Roman" w:cs="Times New Roman"/>
          <w:kern w:val="0"/>
          <w:szCs w:val="24"/>
          <w:lang w:bidi="ar-SA"/>
          <w14:ligatures w14:val="none"/>
        </w:rPr>
        <w:t xml:space="preserve"> yang efektif dari kepemimpinan kepala sekolah menjadi kunci untuk menghasilkan lingkungan belajar yang optimal bagi siswa dan dapat membantu guru dalam mencapai kinerja yang lebih baik.</w:t>
      </w:r>
    </w:p>
    <w:p w14:paraId="204C3338" w14:textId="77777777" w:rsidR="00E219E3" w:rsidRPr="00252CF0" w:rsidRDefault="00E219E3" w:rsidP="00E219E3">
      <w:pPr>
        <w:pStyle w:val="ListParagraph"/>
        <w:spacing w:after="0" w:line="360" w:lineRule="auto"/>
        <w:rPr>
          <w:rFonts w:ascii="Times New Roman" w:hAnsi="Times New Roman" w:cs="Times New Roman"/>
        </w:rPr>
      </w:pPr>
    </w:p>
    <w:p w14:paraId="425DDA8D" w14:textId="6CBBB23C" w:rsidR="00E219E3" w:rsidRDefault="002550CB" w:rsidP="002550CB">
      <w:pPr>
        <w:pStyle w:val="ListParagraph"/>
        <w:numPr>
          <w:ilvl w:val="0"/>
          <w:numId w:val="10"/>
        </w:numPr>
        <w:spacing w:after="0" w:line="360" w:lineRule="auto"/>
        <w:rPr>
          <w:rFonts w:ascii="Times New Roman" w:hAnsi="Times New Roman" w:cs="Times New Roman"/>
          <w:b/>
          <w:bCs/>
        </w:rPr>
      </w:pPr>
      <w:r>
        <w:rPr>
          <w:rFonts w:ascii="Times New Roman" w:hAnsi="Times New Roman" w:cs="Times New Roman"/>
          <w:b/>
          <w:bCs/>
        </w:rPr>
        <w:lastRenderedPageBreak/>
        <w:t>Teori</w:t>
      </w:r>
      <w:r w:rsidR="00E219E3">
        <w:rPr>
          <w:rFonts w:ascii="Times New Roman" w:hAnsi="Times New Roman" w:cs="Times New Roman"/>
          <w:b/>
          <w:bCs/>
        </w:rPr>
        <w:t xml:space="preserve"> Budaya Sekolah Berbasis </w:t>
      </w:r>
      <w:r w:rsidR="002052CA">
        <w:rPr>
          <w:rFonts w:ascii="Times New Roman" w:hAnsi="Times New Roman" w:cs="Times New Roman"/>
          <w:b/>
          <w:bCs/>
        </w:rPr>
        <w:t xml:space="preserve">Kearifan Lokal </w:t>
      </w:r>
      <w:r w:rsidR="009D0AE5">
        <w:rPr>
          <w:rFonts w:ascii="Times New Roman" w:hAnsi="Times New Roman" w:cs="Times New Roman"/>
          <w:b/>
          <w:bCs/>
        </w:rPr>
        <w:t>Panca Waluya</w:t>
      </w:r>
    </w:p>
    <w:p w14:paraId="6AB0D30A" w14:textId="4410E754" w:rsidR="00A71857" w:rsidRPr="00A71857" w:rsidRDefault="00A71857" w:rsidP="00A71857">
      <w:pPr>
        <w:pStyle w:val="ListParagraph"/>
        <w:numPr>
          <w:ilvl w:val="5"/>
          <w:numId w:val="10"/>
        </w:numPr>
        <w:spacing w:after="0" w:line="360" w:lineRule="auto"/>
        <w:ind w:left="1134"/>
        <w:rPr>
          <w:rFonts w:ascii="Times New Roman" w:hAnsi="Times New Roman" w:cs="Times New Roman"/>
        </w:rPr>
      </w:pPr>
      <w:r w:rsidRPr="00A71857">
        <w:rPr>
          <w:rFonts w:ascii="Times New Roman" w:hAnsi="Times New Roman" w:cs="Times New Roman"/>
        </w:rPr>
        <w:t>Budaya Sekolah</w:t>
      </w:r>
    </w:p>
    <w:p w14:paraId="25961E9A" w14:textId="77777777" w:rsidR="00E219E3" w:rsidRPr="00FA2E6C" w:rsidRDefault="00E219E3" w:rsidP="00A71857">
      <w:pPr>
        <w:pStyle w:val="ListParagraph"/>
        <w:spacing w:after="0" w:line="360" w:lineRule="auto"/>
        <w:ind w:left="1134" w:firstLine="556"/>
        <w:jc w:val="both"/>
        <w:rPr>
          <w:rFonts w:ascii="Times New Roman" w:hAnsi="Times New Roman" w:cs="Times New Roman"/>
        </w:rPr>
      </w:pPr>
      <w:r w:rsidRPr="00FA2E6C">
        <w:rPr>
          <w:rFonts w:ascii="Times New Roman" w:hAnsi="Times New Roman" w:cs="Times New Roman"/>
        </w:rPr>
        <w:t>Budaya sekolah merupakan seperangkat nilai, norma, keyakinan, kebiasaan, tradisi, serta pola interaksi yang terbentuk dan dihayati oleh seluruh warga sekolah, baik siswa, guru, kepala sekolah, maupun tenaga kependidikan lainnya. Budaya sekolah tidak hanya hadir sebagai aturan formal, tetapi sebagai kekuatan simbolik dan psikologis yang membentuk perilaku dan identitas sekolah. Deal dan Peterson (2016) menyatakan bahwa budaya sekolah merupakan “</w:t>
      </w:r>
      <w:r w:rsidRPr="00FA2E6C">
        <w:rPr>
          <w:rFonts w:ascii="Times New Roman" w:hAnsi="Times New Roman" w:cs="Times New Roman"/>
          <w:i/>
          <w:iCs/>
        </w:rPr>
        <w:t>the heart and soul of the school</w:t>
      </w:r>
      <w:r w:rsidRPr="00FA2E6C">
        <w:rPr>
          <w:rFonts w:ascii="Times New Roman" w:hAnsi="Times New Roman" w:cs="Times New Roman"/>
        </w:rPr>
        <w:t>” yang menentukan bagaimana proses pendidikan berjalan dan bagaimana nilai moral diinternalisasi dalam kehidupan sekolah sehari-hari.</w:t>
      </w:r>
    </w:p>
    <w:p w14:paraId="0B20C973" w14:textId="77777777" w:rsidR="00E219E3" w:rsidRPr="00FA2E6C" w:rsidRDefault="00E219E3" w:rsidP="00A71857">
      <w:pPr>
        <w:pStyle w:val="ListParagraph"/>
        <w:spacing w:after="0" w:line="360" w:lineRule="auto"/>
        <w:ind w:left="1134" w:firstLine="556"/>
        <w:jc w:val="both"/>
        <w:rPr>
          <w:rFonts w:ascii="Times New Roman" w:hAnsi="Times New Roman" w:cs="Times New Roman"/>
        </w:rPr>
      </w:pPr>
      <w:r w:rsidRPr="00FA2E6C">
        <w:rPr>
          <w:rFonts w:ascii="Times New Roman" w:hAnsi="Times New Roman" w:cs="Times New Roman"/>
        </w:rPr>
        <w:t>Budaya sekolah dapat dibedakan menjadi dua dimensi utama. Pertama, budaya struktural, berupa aturan, tata tertib, kurikulum, SOP, regulasi akademik, serta sistem manajemen sekolah yang menjadi pedoman formal perilaku. Kedua, budaya kultural, yaitu nilai hidup, kepercayaan, tradisi, slogan, bahasa, praktik komunikasi, hingga mitos sekolah yang berkembang secara natural dan diterima secara sosial (Schein, 2010). Kedua aspek ini harus harmonis agar pembentukan karakter berjalan optimal. Budaya sekolah yang positif menciptakan lingkungan belajar yang kondusif, aman, beretika, dan mendukung pertumbuhan psikologis peserta didik (Hidayat, 2020).</w:t>
      </w:r>
    </w:p>
    <w:p w14:paraId="03DCE98B" w14:textId="77777777" w:rsidR="00E219E3" w:rsidRPr="00FA2E6C" w:rsidRDefault="00E219E3" w:rsidP="00A71857">
      <w:pPr>
        <w:pStyle w:val="ListParagraph"/>
        <w:spacing w:after="0" w:line="360" w:lineRule="auto"/>
        <w:ind w:left="1134" w:firstLine="556"/>
        <w:jc w:val="both"/>
        <w:rPr>
          <w:rFonts w:ascii="Times New Roman" w:hAnsi="Times New Roman" w:cs="Times New Roman"/>
        </w:rPr>
      </w:pPr>
      <w:r w:rsidRPr="00FA2E6C">
        <w:rPr>
          <w:rFonts w:ascii="Times New Roman" w:hAnsi="Times New Roman" w:cs="Times New Roman"/>
        </w:rPr>
        <w:t>Dengan demikian, budaya sekolah bukan sekadar elemen administratif, tetapi ekosistem nilai yang menuntun terbentuknya karakter melalui pembiasaan, keteladanan, dan interaksi sosial.</w:t>
      </w:r>
    </w:p>
    <w:p w14:paraId="4858718F" w14:textId="4071AD45" w:rsidR="00E219E3" w:rsidRPr="00FA2E6C" w:rsidRDefault="00EF3C58" w:rsidP="00A71857">
      <w:pPr>
        <w:pStyle w:val="ListParagraph"/>
        <w:numPr>
          <w:ilvl w:val="5"/>
          <w:numId w:val="10"/>
        </w:numPr>
        <w:spacing w:after="0" w:line="360" w:lineRule="auto"/>
        <w:ind w:left="1134"/>
        <w:jc w:val="both"/>
        <w:rPr>
          <w:rFonts w:ascii="Times New Roman" w:hAnsi="Times New Roman" w:cs="Times New Roman"/>
        </w:rPr>
      </w:pPr>
      <w:r>
        <w:rPr>
          <w:rFonts w:ascii="Times New Roman" w:hAnsi="Times New Roman" w:cs="Times New Roman"/>
        </w:rPr>
        <w:t>Budaya Sekolah</w:t>
      </w:r>
      <w:r w:rsidR="00E219E3" w:rsidRPr="00FA2E6C">
        <w:rPr>
          <w:rFonts w:ascii="Times New Roman" w:hAnsi="Times New Roman" w:cs="Times New Roman"/>
        </w:rPr>
        <w:t xml:space="preserve"> Berbasis Kearifan Lokal</w:t>
      </w:r>
    </w:p>
    <w:p w14:paraId="04095C83" w14:textId="77777777" w:rsidR="00E219E3" w:rsidRPr="00FA2E6C" w:rsidRDefault="00E219E3" w:rsidP="00A71857">
      <w:pPr>
        <w:pStyle w:val="ListParagraph"/>
        <w:spacing w:after="0" w:line="360" w:lineRule="auto"/>
        <w:ind w:left="1134" w:firstLine="567"/>
        <w:jc w:val="both"/>
        <w:rPr>
          <w:rFonts w:ascii="Times New Roman" w:hAnsi="Times New Roman" w:cs="Times New Roman"/>
        </w:rPr>
      </w:pPr>
      <w:r w:rsidRPr="00FA2E6C">
        <w:rPr>
          <w:rFonts w:ascii="Times New Roman" w:hAnsi="Times New Roman" w:cs="Times New Roman"/>
        </w:rPr>
        <w:t>Kearifan lokal (</w:t>
      </w:r>
      <w:r w:rsidRPr="00FA2E6C">
        <w:rPr>
          <w:rFonts w:ascii="Times New Roman" w:hAnsi="Times New Roman" w:cs="Times New Roman"/>
          <w:i/>
          <w:iCs/>
        </w:rPr>
        <w:t>local wisdom</w:t>
      </w:r>
      <w:r w:rsidRPr="00FA2E6C">
        <w:rPr>
          <w:rFonts w:ascii="Times New Roman" w:hAnsi="Times New Roman" w:cs="Times New Roman"/>
        </w:rPr>
        <w:t xml:space="preserve">) merupakan nilai budaya, norma tradisional, dan pandangan hidup masyarakat yang diwariskan melalui tradisi, bahasa, dan praktik sosial (Sibarani, 2012). Pendidikan berbasis kearifan lokal merupakan pendekatan pendidikan yang mengintegrasikan nilai budaya daerah ke dalam proses pembelajaran </w:t>
      </w:r>
      <w:r w:rsidRPr="00FA2E6C">
        <w:rPr>
          <w:rFonts w:ascii="Times New Roman" w:hAnsi="Times New Roman" w:cs="Times New Roman"/>
        </w:rPr>
        <w:lastRenderedPageBreak/>
        <w:t>agar pendidikan relevan dengan konteks sosial siswa dan mampu memperkuat identitas budaya.</w:t>
      </w:r>
    </w:p>
    <w:p w14:paraId="762EADBB" w14:textId="77777777" w:rsidR="00E219E3" w:rsidRPr="00FA2E6C" w:rsidRDefault="00E219E3" w:rsidP="00A71857">
      <w:pPr>
        <w:pStyle w:val="ListParagraph"/>
        <w:spacing w:after="0" w:line="360" w:lineRule="auto"/>
        <w:ind w:left="1134" w:firstLine="567"/>
        <w:jc w:val="both"/>
        <w:rPr>
          <w:rFonts w:ascii="Times New Roman" w:hAnsi="Times New Roman" w:cs="Times New Roman"/>
        </w:rPr>
      </w:pPr>
      <w:r w:rsidRPr="00FA2E6C">
        <w:rPr>
          <w:rFonts w:ascii="Times New Roman" w:hAnsi="Times New Roman" w:cs="Times New Roman"/>
        </w:rPr>
        <w:t>Tilaar (2015) menyatakan bahwa pendidikan harus menjadi sarana penguatan akar budaya bangsa dalam menghadapi globalisasi. Dengan demikian, pendidikan berbasis kearifan lokal memiliki fungsi:</w:t>
      </w:r>
    </w:p>
    <w:p w14:paraId="77CBDC36" w14:textId="77777777" w:rsidR="00E219E3" w:rsidRPr="00FA2E6C" w:rsidRDefault="00E219E3" w:rsidP="00A71857">
      <w:pPr>
        <w:pStyle w:val="ListParagraph"/>
        <w:numPr>
          <w:ilvl w:val="0"/>
          <w:numId w:val="14"/>
        </w:numPr>
        <w:tabs>
          <w:tab w:val="clear" w:pos="720"/>
        </w:tabs>
        <w:spacing w:after="0" w:line="360" w:lineRule="auto"/>
        <w:ind w:left="1560" w:hanging="425"/>
        <w:jc w:val="both"/>
        <w:rPr>
          <w:rFonts w:ascii="Times New Roman" w:hAnsi="Times New Roman" w:cs="Times New Roman"/>
        </w:rPr>
      </w:pPr>
      <w:r w:rsidRPr="00FA2E6C">
        <w:rPr>
          <w:rFonts w:ascii="Times New Roman" w:hAnsi="Times New Roman" w:cs="Times New Roman"/>
        </w:rPr>
        <w:t xml:space="preserve">Fungsi Identitas </w:t>
      </w:r>
      <w:r>
        <w:rPr>
          <w:rFonts w:ascii="Times New Roman" w:hAnsi="Times New Roman" w:cs="Times New Roman"/>
        </w:rPr>
        <w:t>yaitu</w:t>
      </w:r>
      <w:r w:rsidRPr="00FA2E6C">
        <w:rPr>
          <w:rFonts w:ascii="Times New Roman" w:hAnsi="Times New Roman" w:cs="Times New Roman"/>
        </w:rPr>
        <w:t xml:space="preserve"> memperkuat kesadaran budaya siswa.</w:t>
      </w:r>
    </w:p>
    <w:p w14:paraId="62CBF86E" w14:textId="77777777" w:rsidR="00E219E3" w:rsidRPr="00FA2E6C" w:rsidRDefault="00E219E3" w:rsidP="00A71857">
      <w:pPr>
        <w:pStyle w:val="ListParagraph"/>
        <w:numPr>
          <w:ilvl w:val="0"/>
          <w:numId w:val="14"/>
        </w:numPr>
        <w:tabs>
          <w:tab w:val="clear" w:pos="720"/>
        </w:tabs>
        <w:spacing w:after="0" w:line="360" w:lineRule="auto"/>
        <w:ind w:left="1560" w:hanging="425"/>
        <w:jc w:val="both"/>
        <w:rPr>
          <w:rFonts w:ascii="Times New Roman" w:hAnsi="Times New Roman" w:cs="Times New Roman"/>
        </w:rPr>
      </w:pPr>
      <w:r w:rsidRPr="00FA2E6C">
        <w:rPr>
          <w:rFonts w:ascii="Times New Roman" w:hAnsi="Times New Roman" w:cs="Times New Roman"/>
        </w:rPr>
        <w:t xml:space="preserve">Fungsi Moral dan Etis </w:t>
      </w:r>
      <w:r>
        <w:rPr>
          <w:rFonts w:ascii="Times New Roman" w:hAnsi="Times New Roman" w:cs="Times New Roman"/>
        </w:rPr>
        <w:t>yaitu</w:t>
      </w:r>
      <w:r w:rsidRPr="00FA2E6C">
        <w:rPr>
          <w:rFonts w:ascii="Times New Roman" w:hAnsi="Times New Roman" w:cs="Times New Roman"/>
        </w:rPr>
        <w:t xml:space="preserve"> menjadi sumber nilai karakter.</w:t>
      </w:r>
    </w:p>
    <w:p w14:paraId="460674B1" w14:textId="77777777" w:rsidR="00E219E3" w:rsidRPr="00FA2E6C" w:rsidRDefault="00E219E3" w:rsidP="00A71857">
      <w:pPr>
        <w:pStyle w:val="ListParagraph"/>
        <w:numPr>
          <w:ilvl w:val="0"/>
          <w:numId w:val="14"/>
        </w:numPr>
        <w:tabs>
          <w:tab w:val="clear" w:pos="720"/>
        </w:tabs>
        <w:spacing w:after="0" w:line="360" w:lineRule="auto"/>
        <w:ind w:left="1560" w:hanging="425"/>
        <w:jc w:val="both"/>
        <w:rPr>
          <w:rFonts w:ascii="Times New Roman" w:hAnsi="Times New Roman" w:cs="Times New Roman"/>
        </w:rPr>
      </w:pPr>
      <w:r w:rsidRPr="00FA2E6C">
        <w:rPr>
          <w:rFonts w:ascii="Times New Roman" w:hAnsi="Times New Roman" w:cs="Times New Roman"/>
        </w:rPr>
        <w:t xml:space="preserve">Fungsi Sosial </w:t>
      </w:r>
      <w:r>
        <w:rPr>
          <w:rFonts w:ascii="Times New Roman" w:hAnsi="Times New Roman" w:cs="Times New Roman"/>
        </w:rPr>
        <w:t>yaitu</w:t>
      </w:r>
      <w:r w:rsidRPr="00FA2E6C">
        <w:rPr>
          <w:rFonts w:ascii="Times New Roman" w:hAnsi="Times New Roman" w:cs="Times New Roman"/>
        </w:rPr>
        <w:t xml:space="preserve"> memperkuat solidaritas dan kohesi sosial.</w:t>
      </w:r>
    </w:p>
    <w:p w14:paraId="00B79740" w14:textId="77777777" w:rsidR="00E219E3" w:rsidRPr="00FA2E6C" w:rsidRDefault="00E219E3" w:rsidP="00A71857">
      <w:pPr>
        <w:pStyle w:val="ListParagraph"/>
        <w:numPr>
          <w:ilvl w:val="0"/>
          <w:numId w:val="14"/>
        </w:numPr>
        <w:tabs>
          <w:tab w:val="clear" w:pos="720"/>
        </w:tabs>
        <w:spacing w:after="0" w:line="360" w:lineRule="auto"/>
        <w:ind w:left="1560" w:hanging="425"/>
        <w:jc w:val="both"/>
        <w:rPr>
          <w:rFonts w:ascii="Times New Roman" w:hAnsi="Times New Roman" w:cs="Times New Roman"/>
        </w:rPr>
      </w:pPr>
      <w:r w:rsidRPr="00FA2E6C">
        <w:rPr>
          <w:rFonts w:ascii="Times New Roman" w:hAnsi="Times New Roman" w:cs="Times New Roman"/>
        </w:rPr>
        <w:t xml:space="preserve">Fungsi Pendidikan </w:t>
      </w:r>
      <w:r>
        <w:rPr>
          <w:rFonts w:ascii="Times New Roman" w:hAnsi="Times New Roman" w:cs="Times New Roman"/>
        </w:rPr>
        <w:t>yaitu</w:t>
      </w:r>
      <w:r w:rsidRPr="00FA2E6C">
        <w:rPr>
          <w:rFonts w:ascii="Times New Roman" w:hAnsi="Times New Roman" w:cs="Times New Roman"/>
        </w:rPr>
        <w:t xml:space="preserve"> menghubungkan materi pembelajaran dengan kehidupan nyata.</w:t>
      </w:r>
    </w:p>
    <w:p w14:paraId="1E3229C6" w14:textId="77777777" w:rsidR="00E219E3" w:rsidRPr="00FA2E6C" w:rsidRDefault="00E219E3" w:rsidP="00A71857">
      <w:pPr>
        <w:pStyle w:val="ListParagraph"/>
        <w:spacing w:after="0" w:line="360" w:lineRule="auto"/>
        <w:ind w:left="1134" w:firstLine="567"/>
        <w:jc w:val="both"/>
        <w:rPr>
          <w:rFonts w:ascii="Times New Roman" w:hAnsi="Times New Roman" w:cs="Times New Roman"/>
        </w:rPr>
      </w:pPr>
      <w:r w:rsidRPr="00FA2E6C">
        <w:rPr>
          <w:rFonts w:ascii="Times New Roman" w:hAnsi="Times New Roman" w:cs="Times New Roman"/>
        </w:rPr>
        <w:t>Pendidikan berbasis budaya lokal menjadikan sekolah bukan sekadar institusi akademik, tetapi juga agen pelestari nilai leluhur.</w:t>
      </w:r>
    </w:p>
    <w:p w14:paraId="05795B43" w14:textId="75C22AC0" w:rsidR="00E219E3" w:rsidRPr="00FA2E6C" w:rsidRDefault="00A71857" w:rsidP="00A71857">
      <w:pPr>
        <w:pStyle w:val="ListParagraph"/>
        <w:numPr>
          <w:ilvl w:val="5"/>
          <w:numId w:val="10"/>
        </w:numPr>
        <w:spacing w:after="0" w:line="360" w:lineRule="auto"/>
        <w:ind w:left="1134"/>
        <w:jc w:val="both"/>
        <w:rPr>
          <w:rFonts w:ascii="Times New Roman" w:hAnsi="Times New Roman" w:cs="Times New Roman"/>
        </w:rPr>
      </w:pPr>
      <w:r>
        <w:rPr>
          <w:rFonts w:ascii="Times New Roman" w:hAnsi="Times New Roman" w:cs="Times New Roman"/>
        </w:rPr>
        <w:t>Kearifan Lokal</w:t>
      </w:r>
      <w:r w:rsidR="00E219E3" w:rsidRPr="00FA2E6C">
        <w:rPr>
          <w:rFonts w:ascii="Times New Roman" w:hAnsi="Times New Roman" w:cs="Times New Roman"/>
        </w:rPr>
        <w:t xml:space="preserve"> </w:t>
      </w:r>
      <w:r w:rsidR="009D0AE5">
        <w:rPr>
          <w:rFonts w:ascii="Times New Roman" w:hAnsi="Times New Roman" w:cs="Times New Roman"/>
        </w:rPr>
        <w:t>Panca Waluya</w:t>
      </w:r>
      <w:r w:rsidR="00E219E3" w:rsidRPr="00FA2E6C">
        <w:rPr>
          <w:rFonts w:ascii="Times New Roman" w:hAnsi="Times New Roman" w:cs="Times New Roman"/>
        </w:rPr>
        <w:t xml:space="preserve"> </w:t>
      </w:r>
    </w:p>
    <w:p w14:paraId="6CF5F6E5" w14:textId="77777777" w:rsidR="00E93CBD" w:rsidRPr="00E93CBD" w:rsidRDefault="00E93CBD" w:rsidP="00E93CBD">
      <w:pPr>
        <w:pStyle w:val="ListParagraph"/>
        <w:spacing w:after="0" w:line="360" w:lineRule="auto"/>
        <w:ind w:left="1134" w:firstLine="567"/>
        <w:jc w:val="both"/>
        <w:rPr>
          <w:rFonts w:ascii="Times New Roman" w:hAnsi="Times New Roman" w:cs="Times New Roman"/>
        </w:rPr>
      </w:pPr>
      <w:r w:rsidRPr="00E93CBD">
        <w:rPr>
          <w:rFonts w:ascii="Times New Roman" w:hAnsi="Times New Roman" w:cs="Times New Roman"/>
        </w:rPr>
        <w:t>Eksistensi masyarakat Sunda tidak dapat dipisahkan dari jalinan nilai-nilai luhur dan tradisi yang telah diwariskan secara turun-temurun. Budaya Sunda tumbuh dan hidup di atas fondasi moralitas yang menempatkan tradisi bukan sekadar sebagai warisan masa lalu, melainkan sebagai standar etika yang menjadi kompas dalam menavigasi kehidupan masa kini. Tradisi dalam pandangan hidup Sunda adalah manifestasi dari kearifan kolektif yang mengatur bagaimana individu bersikap dan bertindak, sehingga tercipta tatanan sosial yang harmonis dan bermartabat.</w:t>
      </w:r>
    </w:p>
    <w:p w14:paraId="520E3CB4" w14:textId="52148F09" w:rsidR="00E93CBD" w:rsidRPr="00E93CBD" w:rsidRDefault="00E93CBD" w:rsidP="00E93CBD">
      <w:pPr>
        <w:pStyle w:val="ListParagraph"/>
        <w:spacing w:after="0" w:line="360" w:lineRule="auto"/>
        <w:ind w:left="1134" w:firstLine="567"/>
        <w:jc w:val="both"/>
        <w:rPr>
          <w:rFonts w:ascii="Times New Roman" w:hAnsi="Times New Roman" w:cs="Times New Roman"/>
        </w:rPr>
      </w:pPr>
      <w:r w:rsidRPr="00E93CBD">
        <w:rPr>
          <w:rFonts w:ascii="Times New Roman" w:hAnsi="Times New Roman" w:cs="Times New Roman"/>
        </w:rPr>
        <w:t xml:space="preserve">Falsafah hidup orang Sunda memiliki karakteristik yang holistik dan relasional. Kehidupan seorang individu tidak dipandang secara parsial, melainkan dalam kesatuan hubungan yang saling mengikat. Pertama, hubungan secara personal, di mana manusia dituntut untuk mengenal jati diri dan menjaga integritas pribadinya. Kedua, hubungan dengan masyarakat, yang menekankan pada semangat </w:t>
      </w:r>
      <w:r w:rsidRPr="00E93CBD">
        <w:rPr>
          <w:rFonts w:ascii="Times New Roman" w:hAnsi="Times New Roman" w:cs="Times New Roman"/>
          <w:i/>
          <w:iCs/>
        </w:rPr>
        <w:t xml:space="preserve">silih asah, silih asih, </w:t>
      </w:r>
      <w:r w:rsidRPr="00E93CBD">
        <w:rPr>
          <w:rFonts w:ascii="Times New Roman" w:hAnsi="Times New Roman" w:cs="Times New Roman"/>
        </w:rPr>
        <w:t>dan</w:t>
      </w:r>
      <w:r w:rsidRPr="00E93CBD">
        <w:rPr>
          <w:rFonts w:ascii="Times New Roman" w:hAnsi="Times New Roman" w:cs="Times New Roman"/>
          <w:i/>
          <w:iCs/>
        </w:rPr>
        <w:t xml:space="preserve"> silih asuh</w:t>
      </w:r>
      <w:r w:rsidRPr="00E93CBD">
        <w:rPr>
          <w:rFonts w:ascii="Times New Roman" w:hAnsi="Times New Roman" w:cs="Times New Roman"/>
        </w:rPr>
        <w:t xml:space="preserve"> sebagai landasan </w:t>
      </w:r>
      <w:r>
        <w:rPr>
          <w:rFonts w:ascii="Times New Roman" w:hAnsi="Times New Roman" w:cs="Times New Roman"/>
        </w:rPr>
        <w:t>ber</w:t>
      </w:r>
      <w:r w:rsidRPr="00E93CBD">
        <w:rPr>
          <w:rFonts w:ascii="Times New Roman" w:hAnsi="Times New Roman" w:cs="Times New Roman"/>
        </w:rPr>
        <w:t xml:space="preserve">sosial. Ketiga, hubungan dengan alam, yang memandang lingkungan sebagai bagian </w:t>
      </w:r>
      <w:r>
        <w:rPr>
          <w:rFonts w:ascii="Times New Roman" w:hAnsi="Times New Roman" w:cs="Times New Roman"/>
        </w:rPr>
        <w:t xml:space="preserve">yang tak terpisahkan </w:t>
      </w:r>
      <w:r w:rsidRPr="00E93CBD">
        <w:rPr>
          <w:rFonts w:ascii="Times New Roman" w:hAnsi="Times New Roman" w:cs="Times New Roman"/>
        </w:rPr>
        <w:t xml:space="preserve">dari keberlangsungan hidup yang harus dijaga </w:t>
      </w:r>
      <w:r w:rsidRPr="00E93CBD">
        <w:rPr>
          <w:rFonts w:ascii="Times New Roman" w:hAnsi="Times New Roman" w:cs="Times New Roman"/>
        </w:rPr>
        <w:lastRenderedPageBreak/>
        <w:t>keseimbangannya. Keempat, dan yang paling utama, adalah hubungan dengan Tuhan, sebagai bentuk kesadaran transendental bahwa setiap tindakan manusia memiliki konsekuensi moral di hadapan Sang Pencipta.</w:t>
      </w:r>
    </w:p>
    <w:p w14:paraId="245B7EF6" w14:textId="073BA2AE" w:rsidR="00E93CBD" w:rsidRDefault="00E93CBD" w:rsidP="00E93CBD">
      <w:pPr>
        <w:pStyle w:val="ListParagraph"/>
        <w:spacing w:after="0" w:line="360" w:lineRule="auto"/>
        <w:ind w:left="1134" w:firstLine="567"/>
        <w:jc w:val="both"/>
        <w:rPr>
          <w:rFonts w:ascii="Times New Roman" w:hAnsi="Times New Roman" w:cs="Times New Roman"/>
        </w:rPr>
      </w:pPr>
      <w:r w:rsidRPr="00E93CBD">
        <w:rPr>
          <w:rFonts w:ascii="Times New Roman" w:hAnsi="Times New Roman" w:cs="Times New Roman"/>
        </w:rPr>
        <w:t>Dalam upaya merealisasikan keselarasan hubungan tersebut, masyarakat Sunda mengenal sebuah konsep manusia paripurna yang terangkum dalam falsafah Panca Waluya. Falsafah ini menekankan pentingnya pembentukan manusia yang sehat secara lahir dan batin, memiliki keluhuran budi pekerti, berpegang teguh pada standar moral, cerdas secara intelektual, serta cekatan dan kreatif dalam bertindak.</w:t>
      </w:r>
    </w:p>
    <w:p w14:paraId="1BAEDF83" w14:textId="69781598" w:rsidR="00E219E3" w:rsidRPr="00FA2E6C" w:rsidRDefault="009D0AE5" w:rsidP="00A71857">
      <w:pPr>
        <w:pStyle w:val="ListParagraph"/>
        <w:spacing w:after="0" w:line="360" w:lineRule="auto"/>
        <w:ind w:left="1134" w:firstLine="567"/>
        <w:jc w:val="both"/>
        <w:rPr>
          <w:rFonts w:ascii="Times New Roman" w:hAnsi="Times New Roman" w:cs="Times New Roman"/>
        </w:rPr>
      </w:pPr>
      <w:r>
        <w:rPr>
          <w:rFonts w:ascii="Times New Roman" w:hAnsi="Times New Roman" w:cs="Times New Roman"/>
        </w:rPr>
        <w:t>Panca Waluya</w:t>
      </w:r>
      <w:r w:rsidR="00E219E3" w:rsidRPr="00FA2E6C">
        <w:rPr>
          <w:rFonts w:ascii="Times New Roman" w:hAnsi="Times New Roman" w:cs="Times New Roman"/>
        </w:rPr>
        <w:t xml:space="preserve"> merupakan nilai karakter dalam filosofi Sunda yang menggambarkan manusia ideal yang seimbang secara moral, intelektual, sosial, dan jasmani. Konsep ini berakar pada pandangan hidup Sunda yang menjunjung keselarasan antara diri, masyarakat, dan alam (Rosidi, 20</w:t>
      </w:r>
      <w:r w:rsidR="00886415">
        <w:rPr>
          <w:rFonts w:ascii="Times New Roman" w:hAnsi="Times New Roman" w:cs="Times New Roman"/>
        </w:rPr>
        <w:t>10</w:t>
      </w:r>
      <w:r w:rsidR="00E219E3" w:rsidRPr="00FA2E6C">
        <w:rPr>
          <w:rFonts w:ascii="Times New Roman" w:hAnsi="Times New Roman" w:cs="Times New Roman"/>
        </w:rPr>
        <w:t xml:space="preserve">). </w:t>
      </w:r>
      <w:r w:rsidR="00E93CBD">
        <w:rPr>
          <w:rFonts w:ascii="Times New Roman" w:hAnsi="Times New Roman" w:cs="Times New Roman"/>
        </w:rPr>
        <w:t xml:space="preserve">Menurut </w:t>
      </w:r>
      <w:r w:rsidR="00D17BC4">
        <w:rPr>
          <w:rFonts w:ascii="Times New Roman" w:hAnsi="Times New Roman" w:cs="Times New Roman"/>
        </w:rPr>
        <w:t>Purwanto (2025)</w:t>
      </w:r>
      <w:r w:rsidR="00E93CBD">
        <w:rPr>
          <w:rFonts w:ascii="Times New Roman" w:hAnsi="Times New Roman" w:cs="Times New Roman"/>
        </w:rPr>
        <w:t xml:space="preserve"> </w:t>
      </w:r>
      <w:r w:rsidR="00D17BC4">
        <w:rPr>
          <w:rFonts w:ascii="Times New Roman" w:hAnsi="Times New Roman" w:cs="Times New Roman"/>
        </w:rPr>
        <w:t xml:space="preserve">, </w:t>
      </w:r>
      <w:r w:rsidR="00E93CBD">
        <w:rPr>
          <w:rFonts w:ascii="Times New Roman" w:hAnsi="Times New Roman" w:cs="Times New Roman"/>
        </w:rPr>
        <w:t>kelima pilar Panca Waluya tersebut dijabarkan sebagai berikut</w:t>
      </w:r>
      <w:r w:rsidR="00E219E3" w:rsidRPr="00FA2E6C">
        <w:rPr>
          <w:rFonts w:ascii="Times New Roman" w:hAnsi="Times New Roman" w:cs="Times New Roman"/>
        </w:rPr>
        <w:t>:</w:t>
      </w:r>
    </w:p>
    <w:p w14:paraId="1EC16F55" w14:textId="30E00171" w:rsidR="00E219E3" w:rsidRPr="00FA2E6C" w:rsidRDefault="00E219E3" w:rsidP="00A71857">
      <w:pPr>
        <w:pStyle w:val="ListParagraph"/>
        <w:numPr>
          <w:ilvl w:val="6"/>
          <w:numId w:val="10"/>
        </w:numPr>
        <w:spacing w:after="0" w:line="360" w:lineRule="auto"/>
        <w:ind w:left="1560"/>
        <w:jc w:val="both"/>
        <w:rPr>
          <w:rFonts w:ascii="Times New Roman" w:hAnsi="Times New Roman" w:cs="Times New Roman"/>
        </w:rPr>
      </w:pPr>
      <w:r w:rsidRPr="00FA2E6C">
        <w:rPr>
          <w:rFonts w:ascii="Times New Roman" w:hAnsi="Times New Roman" w:cs="Times New Roman"/>
          <w:i/>
          <w:iCs/>
        </w:rPr>
        <w:t>Cageur</w:t>
      </w:r>
    </w:p>
    <w:p w14:paraId="7DD8DDB0" w14:textId="427635C1" w:rsidR="00E219E3" w:rsidRDefault="00E219E3" w:rsidP="00A71857">
      <w:pPr>
        <w:pStyle w:val="ListParagraph"/>
        <w:spacing w:after="0" w:line="360" w:lineRule="auto"/>
        <w:ind w:left="1560" w:firstLine="425"/>
        <w:jc w:val="both"/>
        <w:rPr>
          <w:rFonts w:ascii="Times New Roman" w:hAnsi="Times New Roman" w:cs="Times New Roman"/>
        </w:rPr>
      </w:pPr>
      <w:r w:rsidRPr="00FA2E6C">
        <w:rPr>
          <w:rFonts w:ascii="Times New Roman" w:hAnsi="Times New Roman" w:cs="Times New Roman"/>
          <w:i/>
          <w:iCs/>
        </w:rPr>
        <w:t>Cageur</w:t>
      </w:r>
      <w:r w:rsidRPr="00FA2E6C">
        <w:rPr>
          <w:rFonts w:ascii="Times New Roman" w:hAnsi="Times New Roman" w:cs="Times New Roman"/>
        </w:rPr>
        <w:t xml:space="preserve"> berarti sehat jasmani dan rohani</w:t>
      </w:r>
      <w:r w:rsidR="00691590">
        <w:rPr>
          <w:rFonts w:ascii="Times New Roman" w:hAnsi="Times New Roman" w:cs="Times New Roman"/>
        </w:rPr>
        <w:t xml:space="preserve">. Membangun manusia dalam falsafah sunda harus dimulai dari Individu yang </w:t>
      </w:r>
      <w:r w:rsidR="00691590" w:rsidRPr="00691590">
        <w:rPr>
          <w:rFonts w:ascii="Times New Roman" w:hAnsi="Times New Roman" w:cs="Times New Roman"/>
          <w:i/>
          <w:iCs/>
        </w:rPr>
        <w:t>Cageur</w:t>
      </w:r>
      <w:r w:rsidR="00691590">
        <w:rPr>
          <w:rFonts w:ascii="Times New Roman" w:hAnsi="Times New Roman" w:cs="Times New Roman"/>
          <w:i/>
          <w:iCs/>
        </w:rPr>
        <w:t xml:space="preserve"> </w:t>
      </w:r>
      <w:r w:rsidR="00691590">
        <w:rPr>
          <w:rFonts w:ascii="Times New Roman" w:hAnsi="Times New Roman" w:cs="Times New Roman"/>
        </w:rPr>
        <w:t>yakni menumbuhkan manusia yang sehat baik jasmani maupun rohaninya, fisik dan mentalnya. Artinya kesehatan baik lahir maupun bathin tiap individu itu sangat mendasar.</w:t>
      </w:r>
    </w:p>
    <w:p w14:paraId="1E8CEB9A" w14:textId="07133D4E" w:rsidR="004D338D" w:rsidRPr="004D338D" w:rsidRDefault="004D338D" w:rsidP="004D338D">
      <w:pPr>
        <w:pStyle w:val="ListParagraph"/>
        <w:spacing w:after="0" w:line="360" w:lineRule="auto"/>
        <w:ind w:left="1560" w:firstLine="425"/>
        <w:jc w:val="both"/>
        <w:rPr>
          <w:rFonts w:ascii="Times New Roman" w:hAnsi="Times New Roman" w:cs="Times New Roman"/>
        </w:rPr>
      </w:pPr>
      <w:r w:rsidRPr="004D338D">
        <w:rPr>
          <w:rFonts w:ascii="Times New Roman" w:hAnsi="Times New Roman" w:cs="Times New Roman"/>
        </w:rPr>
        <w:t>Keseimbangan antara jasmani dan rohani yang terkandung dalam nilai Cageur sejalan dengan pemikiran tokoh pendidikan nasional, Ki Hadjar Dewantara. Beliau menegaskan bahwa pendidikan adalah upaya untuk memajukan bertumbuhnya budi pekerti (kekuatan batin, karakter), pikiran (intelektual), dan tubuh anak. Dalam konsepsi beliau, antara badan dan jiwa tidak dapat dipisahkan; keduanya harus tumbuh secara harmonis. Beliau menyatakan:</w:t>
      </w:r>
    </w:p>
    <w:p w14:paraId="25B221E7" w14:textId="548D755F" w:rsidR="004D338D" w:rsidRDefault="004D338D" w:rsidP="004D338D">
      <w:pPr>
        <w:pStyle w:val="ListParagraph"/>
        <w:spacing w:after="0" w:line="240" w:lineRule="auto"/>
        <w:ind w:left="1985" w:firstLine="425"/>
        <w:jc w:val="both"/>
        <w:rPr>
          <w:rFonts w:ascii="Times New Roman" w:hAnsi="Times New Roman" w:cs="Times New Roman"/>
        </w:rPr>
      </w:pPr>
      <w:r w:rsidRPr="004D338D">
        <w:rPr>
          <w:rFonts w:ascii="Times New Roman" w:hAnsi="Times New Roman" w:cs="Times New Roman"/>
        </w:rPr>
        <w:lastRenderedPageBreak/>
        <w:t>"Pendidikan itu menuntun segala kekuatan kodrat yang ada pada anak-anak itu, agar mereka sebagai manusia dan sebagai anggota masyarakat dapatlah mencapai keselamatan dan kebahagiaan yang setinggi-tingginya." (Dewantara, 1961).</w:t>
      </w:r>
    </w:p>
    <w:p w14:paraId="55346C60" w14:textId="77777777" w:rsidR="004D338D" w:rsidRPr="004D338D" w:rsidRDefault="004D338D" w:rsidP="004D338D">
      <w:pPr>
        <w:pStyle w:val="ListParagraph"/>
        <w:spacing w:after="0" w:line="240" w:lineRule="auto"/>
        <w:ind w:left="1985" w:firstLine="425"/>
        <w:jc w:val="both"/>
        <w:rPr>
          <w:rFonts w:ascii="Times New Roman" w:hAnsi="Times New Roman" w:cs="Times New Roman"/>
        </w:rPr>
      </w:pPr>
    </w:p>
    <w:p w14:paraId="3F066246" w14:textId="2306B2E1" w:rsidR="004D338D" w:rsidRPr="004D338D" w:rsidRDefault="004D338D" w:rsidP="004D338D">
      <w:pPr>
        <w:pStyle w:val="ListParagraph"/>
        <w:spacing w:after="0" w:line="360" w:lineRule="auto"/>
        <w:ind w:left="1560" w:firstLine="425"/>
        <w:jc w:val="both"/>
        <w:rPr>
          <w:rFonts w:ascii="Times New Roman" w:hAnsi="Times New Roman" w:cs="Times New Roman"/>
        </w:rPr>
      </w:pPr>
      <w:r w:rsidRPr="004D338D">
        <w:rPr>
          <w:rFonts w:ascii="Times New Roman" w:hAnsi="Times New Roman" w:cs="Times New Roman"/>
        </w:rPr>
        <w:t>Dalam pandangan ini, keselamatan dapat diartikan sebagai kondisi Cageur secara lahir, sementara kebahagiaan adalah wujud dari Cageur secara batin.</w:t>
      </w:r>
    </w:p>
    <w:p w14:paraId="380CCA6E" w14:textId="7D6A8F89" w:rsidR="004D338D" w:rsidRPr="004D338D" w:rsidRDefault="004D338D" w:rsidP="004D338D">
      <w:pPr>
        <w:pStyle w:val="ListParagraph"/>
        <w:spacing w:after="0" w:line="360" w:lineRule="auto"/>
        <w:ind w:left="1560" w:firstLine="425"/>
        <w:jc w:val="both"/>
        <w:rPr>
          <w:rFonts w:ascii="Times New Roman" w:hAnsi="Times New Roman" w:cs="Times New Roman"/>
        </w:rPr>
      </w:pPr>
      <w:r w:rsidRPr="004D338D">
        <w:rPr>
          <w:rFonts w:ascii="Times New Roman" w:hAnsi="Times New Roman" w:cs="Times New Roman"/>
        </w:rPr>
        <w:t>Dari sudut pandang medis Indonesia, Prof. Dr. dr. Nila Moeloek, Sp.M(K) (Menteri Kesehatan RI 2014-2019), sering menekankan pentingnya pembangunan kesehatan yang dimulai dari hulu, yaitu promotif-preventif di lingkungan sekolah. Beliau berpendapat bahwa kesehatan fisik (jasmani) adalah modal dasar bagi anak bangsa untuk memiliki daya saing, namun hal itu harus dibarengi dengan kesehatan mental dan karakter yang kuat agar anak tidak mudah terjerumus pada perilaku negatif.</w:t>
      </w:r>
    </w:p>
    <w:p w14:paraId="79A6793E" w14:textId="58335AFD" w:rsidR="004D338D" w:rsidRPr="004D338D" w:rsidRDefault="004D338D" w:rsidP="004D338D">
      <w:pPr>
        <w:pStyle w:val="ListParagraph"/>
        <w:spacing w:after="0" w:line="360" w:lineRule="auto"/>
        <w:ind w:left="1560" w:firstLine="425"/>
        <w:jc w:val="both"/>
        <w:rPr>
          <w:rFonts w:ascii="Times New Roman" w:hAnsi="Times New Roman" w:cs="Times New Roman"/>
        </w:rPr>
      </w:pPr>
      <w:r w:rsidRPr="004D338D">
        <w:rPr>
          <w:rFonts w:ascii="Times New Roman" w:hAnsi="Times New Roman" w:cs="Times New Roman"/>
        </w:rPr>
        <w:t>Selain itu, dalam perspektif psikologi religius Indonesia, Prof. Dr. Hamka (Buya Hamka) dalam karyanya Lembaga Hidup, menjelaskan bahwa kesehatan yang sejati (Cageur) meliputi kesehatan raga dan kesucian jiwa. Beliau berpendapat:</w:t>
      </w:r>
    </w:p>
    <w:p w14:paraId="7766E4C0" w14:textId="028643C7" w:rsidR="004D338D" w:rsidRDefault="004D338D" w:rsidP="004D338D">
      <w:pPr>
        <w:pStyle w:val="ListParagraph"/>
        <w:spacing w:after="0" w:line="240" w:lineRule="auto"/>
        <w:ind w:left="1985"/>
        <w:jc w:val="both"/>
        <w:rPr>
          <w:rFonts w:ascii="Times New Roman" w:hAnsi="Times New Roman" w:cs="Times New Roman"/>
        </w:rPr>
      </w:pPr>
      <w:r w:rsidRPr="004D338D">
        <w:rPr>
          <w:rFonts w:ascii="Times New Roman" w:hAnsi="Times New Roman" w:cs="Times New Roman"/>
        </w:rPr>
        <w:t>"Kesehatan itu bukan hanya kuatnya urat saraf dan otot, tetapi juga tenangnya hati dan lurusnya pikiran." (Hamka, 1950).</w:t>
      </w:r>
    </w:p>
    <w:p w14:paraId="65302FCA" w14:textId="77777777" w:rsidR="004D338D" w:rsidRDefault="004D338D" w:rsidP="004D338D">
      <w:pPr>
        <w:pStyle w:val="ListParagraph"/>
        <w:spacing w:after="0" w:line="240" w:lineRule="auto"/>
        <w:ind w:left="1985"/>
        <w:jc w:val="both"/>
        <w:rPr>
          <w:rFonts w:ascii="Times New Roman" w:hAnsi="Times New Roman" w:cs="Times New Roman"/>
        </w:rPr>
      </w:pPr>
    </w:p>
    <w:p w14:paraId="61151051" w14:textId="1DCD58E7" w:rsidR="00452879" w:rsidRDefault="00452879" w:rsidP="00452879">
      <w:pPr>
        <w:pStyle w:val="ListParagraph"/>
        <w:spacing w:after="0" w:line="360" w:lineRule="auto"/>
        <w:ind w:left="1560" w:firstLine="425"/>
        <w:jc w:val="both"/>
        <w:rPr>
          <w:rFonts w:ascii="Times New Roman" w:hAnsi="Times New Roman" w:cs="Times New Roman"/>
        </w:rPr>
      </w:pPr>
      <w:r>
        <w:rPr>
          <w:rFonts w:ascii="Times New Roman" w:hAnsi="Times New Roman" w:cs="Times New Roman"/>
        </w:rPr>
        <w:t>S</w:t>
      </w:r>
      <w:r w:rsidRPr="00452879">
        <w:rPr>
          <w:rFonts w:ascii="Times New Roman" w:hAnsi="Times New Roman" w:cs="Times New Roman"/>
        </w:rPr>
        <w:t xml:space="preserve">iswa yang menginternalisasi nilai </w:t>
      </w:r>
      <w:r w:rsidRPr="00452879">
        <w:rPr>
          <w:rFonts w:ascii="Times New Roman" w:hAnsi="Times New Roman" w:cs="Times New Roman"/>
          <w:i/>
          <w:iCs/>
        </w:rPr>
        <w:t>Cageur</w:t>
      </w:r>
      <w:r w:rsidRPr="00452879">
        <w:rPr>
          <w:rFonts w:ascii="Times New Roman" w:hAnsi="Times New Roman" w:cs="Times New Roman"/>
        </w:rPr>
        <w:t xml:space="preserve"> akan menunjukkan kesadaran tinggi terhadap keseimbangan hidup. Secara jasmani, hal ini tercermin dari kebiasaan menjaga kebersihan diri, memilih asupan nutrisi yang sehat, serta antusiasme dalam aktivitas fisik seperti olahraga dan permainan tradisional. Secara rohani, siswa yang </w:t>
      </w:r>
      <w:r w:rsidRPr="00A429AD">
        <w:rPr>
          <w:rFonts w:ascii="Times New Roman" w:hAnsi="Times New Roman" w:cs="Times New Roman"/>
          <w:i/>
          <w:iCs/>
        </w:rPr>
        <w:t>cageur</w:t>
      </w:r>
      <w:r w:rsidRPr="00452879">
        <w:rPr>
          <w:rFonts w:ascii="Times New Roman" w:hAnsi="Times New Roman" w:cs="Times New Roman"/>
        </w:rPr>
        <w:t xml:space="preserve"> memiliki stabilitas emosional, mampu mengelola rasa kecewa, dan menunjukkan ketenangan batin dalam menghadapi tantangan akademik maupun interaksi sosial di sekolah.</w:t>
      </w:r>
    </w:p>
    <w:p w14:paraId="7B4B338D" w14:textId="3015396B" w:rsidR="004D338D" w:rsidRDefault="004D338D" w:rsidP="00EF54CB">
      <w:pPr>
        <w:pStyle w:val="ListParagraph"/>
        <w:spacing w:after="0" w:line="360" w:lineRule="auto"/>
        <w:ind w:left="1560" w:firstLine="425"/>
        <w:jc w:val="both"/>
        <w:rPr>
          <w:rFonts w:ascii="Times New Roman" w:hAnsi="Times New Roman" w:cs="Times New Roman"/>
        </w:rPr>
      </w:pPr>
    </w:p>
    <w:p w14:paraId="34E0E8EB" w14:textId="77777777" w:rsidR="00F93879" w:rsidRDefault="00F93879" w:rsidP="00EF54CB">
      <w:pPr>
        <w:pStyle w:val="ListParagraph"/>
        <w:spacing w:after="0" w:line="360" w:lineRule="auto"/>
        <w:ind w:left="1560" w:firstLine="425"/>
        <w:jc w:val="both"/>
        <w:rPr>
          <w:rFonts w:ascii="Times New Roman" w:hAnsi="Times New Roman" w:cs="Times New Roman"/>
        </w:rPr>
      </w:pPr>
    </w:p>
    <w:p w14:paraId="45232779" w14:textId="77777777" w:rsidR="00F93879" w:rsidRPr="00FA2E6C" w:rsidRDefault="00F93879" w:rsidP="00EF54CB">
      <w:pPr>
        <w:pStyle w:val="ListParagraph"/>
        <w:spacing w:after="0" w:line="360" w:lineRule="auto"/>
        <w:ind w:left="1560" w:firstLine="425"/>
        <w:jc w:val="both"/>
        <w:rPr>
          <w:rFonts w:ascii="Times New Roman" w:hAnsi="Times New Roman" w:cs="Times New Roman"/>
        </w:rPr>
      </w:pPr>
    </w:p>
    <w:p w14:paraId="03BDAE47" w14:textId="60F15CD6" w:rsidR="00E219E3" w:rsidRPr="00FA2E6C" w:rsidRDefault="00E219E3" w:rsidP="00A71857">
      <w:pPr>
        <w:pStyle w:val="ListParagraph"/>
        <w:numPr>
          <w:ilvl w:val="6"/>
          <w:numId w:val="10"/>
        </w:numPr>
        <w:spacing w:after="0" w:line="360" w:lineRule="auto"/>
        <w:ind w:left="1560"/>
        <w:jc w:val="both"/>
        <w:rPr>
          <w:rFonts w:ascii="Times New Roman" w:hAnsi="Times New Roman" w:cs="Times New Roman"/>
        </w:rPr>
      </w:pPr>
      <w:r w:rsidRPr="00FA2E6C">
        <w:rPr>
          <w:rFonts w:ascii="Times New Roman" w:hAnsi="Times New Roman" w:cs="Times New Roman"/>
          <w:i/>
          <w:iCs/>
        </w:rPr>
        <w:lastRenderedPageBreak/>
        <w:t>Bageur</w:t>
      </w:r>
    </w:p>
    <w:p w14:paraId="4F226B9F" w14:textId="4C217771" w:rsidR="00D07CE7" w:rsidRDefault="00E219E3" w:rsidP="00A71857">
      <w:pPr>
        <w:pStyle w:val="ListParagraph"/>
        <w:spacing w:after="0" w:line="360" w:lineRule="auto"/>
        <w:ind w:left="1560" w:firstLine="425"/>
        <w:jc w:val="both"/>
        <w:rPr>
          <w:rFonts w:ascii="Times New Roman" w:hAnsi="Times New Roman" w:cs="Times New Roman"/>
        </w:rPr>
      </w:pPr>
      <w:r w:rsidRPr="00FA2E6C">
        <w:rPr>
          <w:rFonts w:ascii="Times New Roman" w:hAnsi="Times New Roman" w:cs="Times New Roman"/>
          <w:i/>
          <w:iCs/>
        </w:rPr>
        <w:t>Bageur</w:t>
      </w:r>
      <w:r w:rsidRPr="00FA2E6C">
        <w:rPr>
          <w:rFonts w:ascii="Times New Roman" w:hAnsi="Times New Roman" w:cs="Times New Roman"/>
        </w:rPr>
        <w:t xml:space="preserve"> berarti baik </w:t>
      </w:r>
      <w:r w:rsidR="00D07CE7">
        <w:rPr>
          <w:rFonts w:ascii="Times New Roman" w:hAnsi="Times New Roman" w:cs="Times New Roman"/>
        </w:rPr>
        <w:t>dalam pikiran, perkataan dan perbuatan</w:t>
      </w:r>
      <w:r w:rsidRPr="00FA2E6C">
        <w:rPr>
          <w:rFonts w:ascii="Times New Roman" w:hAnsi="Times New Roman" w:cs="Times New Roman"/>
        </w:rPr>
        <w:t xml:space="preserve">. </w:t>
      </w:r>
      <w:r w:rsidR="00D07CE7">
        <w:rPr>
          <w:rFonts w:ascii="Times New Roman" w:hAnsi="Times New Roman" w:cs="Times New Roman"/>
        </w:rPr>
        <w:t xml:space="preserve">Manusia harus beretika dan dapat membedakan mana yang baik dan buruk serta dapat membandingkan, mempertimbangkan, memilih dan memilah antara keduanya dan hanya memilih yang baik bukan yang sebaliknya. </w:t>
      </w:r>
    </w:p>
    <w:p w14:paraId="505FBFA2" w14:textId="19331B06" w:rsidR="00B95E9D" w:rsidRPr="00B95E9D" w:rsidRDefault="00B95E9D" w:rsidP="00B95E9D">
      <w:pPr>
        <w:pStyle w:val="ListParagraph"/>
        <w:spacing w:after="0" w:line="360" w:lineRule="auto"/>
        <w:ind w:left="1560" w:firstLine="425"/>
        <w:jc w:val="both"/>
        <w:rPr>
          <w:rFonts w:ascii="Times New Roman" w:hAnsi="Times New Roman" w:cs="Times New Roman"/>
        </w:rPr>
      </w:pPr>
      <w:r w:rsidRPr="00B95E9D">
        <w:rPr>
          <w:rFonts w:ascii="Times New Roman" w:hAnsi="Times New Roman" w:cs="Times New Roman"/>
        </w:rPr>
        <w:t xml:space="preserve">Dalam falsafah Sunda, </w:t>
      </w:r>
      <w:r w:rsidRPr="00B95E9D">
        <w:rPr>
          <w:rFonts w:ascii="Times New Roman" w:hAnsi="Times New Roman" w:cs="Times New Roman"/>
          <w:i/>
          <w:iCs/>
        </w:rPr>
        <w:t>Bageur</w:t>
      </w:r>
      <w:r w:rsidRPr="00B95E9D">
        <w:rPr>
          <w:rFonts w:ascii="Times New Roman" w:hAnsi="Times New Roman" w:cs="Times New Roman"/>
        </w:rPr>
        <w:t xml:space="preserve"> bukan sekadar bermakna baik secara pasif, melainkan sebuah aktifitas moral yang mencerminkan kesalehan sosial. Seseorang dikatakan bageur apabila ia mampu menyelaraskan kepentingan pribadinya dengan harmoni lingkungan sekitarnya. Nilai ini menjadi standar etika bagi masyarakat Sunda untuk mewujudkan konsep </w:t>
      </w:r>
      <w:r w:rsidRPr="00942E91">
        <w:rPr>
          <w:rFonts w:ascii="Times New Roman" w:hAnsi="Times New Roman" w:cs="Times New Roman"/>
          <w:i/>
          <w:iCs/>
        </w:rPr>
        <w:t>silih asih</w:t>
      </w:r>
      <w:r w:rsidRPr="00B95E9D">
        <w:rPr>
          <w:rFonts w:ascii="Times New Roman" w:hAnsi="Times New Roman" w:cs="Times New Roman"/>
        </w:rPr>
        <w:t xml:space="preserve"> (saling mengasihi), yang merupakan inti dari kemanusiaan yang beradab.</w:t>
      </w:r>
    </w:p>
    <w:p w14:paraId="4817FD83" w14:textId="16A15C29" w:rsidR="00B95E9D" w:rsidRPr="00B95E9D" w:rsidRDefault="00B95E9D" w:rsidP="00B95E9D">
      <w:pPr>
        <w:pStyle w:val="ListParagraph"/>
        <w:spacing w:after="0" w:line="360" w:lineRule="auto"/>
        <w:ind w:left="1560" w:firstLine="425"/>
        <w:jc w:val="both"/>
        <w:rPr>
          <w:rFonts w:ascii="Times New Roman" w:hAnsi="Times New Roman" w:cs="Times New Roman"/>
        </w:rPr>
      </w:pPr>
      <w:r w:rsidRPr="00B95E9D">
        <w:rPr>
          <w:rFonts w:ascii="Times New Roman" w:hAnsi="Times New Roman" w:cs="Times New Roman"/>
        </w:rPr>
        <w:t>Secara teoretis, konsep Bageur selaras dengan pemikiran Prof. Dr. Moh. Hatta (Bung Hatta), yang menekankan pentingnya Pendidikan Karakter dalam membangun bangsa. Beliau menyatakan bahwa:</w:t>
      </w:r>
    </w:p>
    <w:p w14:paraId="5B657716" w14:textId="28F6A191" w:rsidR="00B95E9D" w:rsidRPr="00B95E9D" w:rsidRDefault="00B95E9D" w:rsidP="00B95E9D">
      <w:pPr>
        <w:pStyle w:val="ListParagraph"/>
        <w:spacing w:after="0" w:line="240" w:lineRule="auto"/>
        <w:ind w:left="1985" w:firstLine="425"/>
        <w:jc w:val="both"/>
        <w:rPr>
          <w:rFonts w:ascii="Times New Roman" w:hAnsi="Times New Roman" w:cs="Times New Roman"/>
        </w:rPr>
      </w:pPr>
      <w:r w:rsidRPr="00B95E9D">
        <w:rPr>
          <w:rFonts w:ascii="Times New Roman" w:hAnsi="Times New Roman" w:cs="Times New Roman"/>
        </w:rPr>
        <w:t>"Kurang cerdas dapat diperbaiki dengan belajar, kurang cakap dapat dihilangkan dengan pengalaman. Namun, tidak jujur (tidak baik budi pekerti) itu sulit diperbaiki." (Hatta, 195</w:t>
      </w:r>
      <w:r w:rsidR="00942E91">
        <w:rPr>
          <w:rFonts w:ascii="Times New Roman" w:hAnsi="Times New Roman" w:cs="Times New Roman"/>
        </w:rPr>
        <w:t>0</w:t>
      </w:r>
      <w:r w:rsidRPr="00B95E9D">
        <w:rPr>
          <w:rFonts w:ascii="Times New Roman" w:hAnsi="Times New Roman" w:cs="Times New Roman"/>
        </w:rPr>
        <w:t>).</w:t>
      </w:r>
    </w:p>
    <w:p w14:paraId="5E96616E" w14:textId="77777777" w:rsidR="00B95E9D" w:rsidRPr="00B95E9D" w:rsidRDefault="00B95E9D" w:rsidP="00B95E9D">
      <w:pPr>
        <w:pStyle w:val="ListParagraph"/>
        <w:spacing w:after="0" w:line="360" w:lineRule="auto"/>
        <w:ind w:left="1560" w:firstLine="425"/>
        <w:jc w:val="both"/>
        <w:rPr>
          <w:rFonts w:ascii="Times New Roman" w:hAnsi="Times New Roman" w:cs="Times New Roman"/>
        </w:rPr>
      </w:pPr>
    </w:p>
    <w:p w14:paraId="1ED382EE" w14:textId="4A249C04" w:rsidR="00E219E3" w:rsidRDefault="00B95E9D" w:rsidP="00B95E9D">
      <w:pPr>
        <w:pStyle w:val="ListParagraph"/>
        <w:spacing w:after="0" w:line="360" w:lineRule="auto"/>
        <w:ind w:left="1560" w:firstLine="425"/>
        <w:jc w:val="both"/>
        <w:rPr>
          <w:rFonts w:ascii="Times New Roman" w:hAnsi="Times New Roman" w:cs="Times New Roman"/>
        </w:rPr>
      </w:pPr>
      <w:r w:rsidRPr="00B95E9D">
        <w:rPr>
          <w:rFonts w:ascii="Times New Roman" w:hAnsi="Times New Roman" w:cs="Times New Roman"/>
        </w:rPr>
        <w:t>Kutipan ini menegaskan bahwa perilaku baik (</w:t>
      </w:r>
      <w:r w:rsidRPr="00CD5D25">
        <w:rPr>
          <w:rFonts w:ascii="Times New Roman" w:hAnsi="Times New Roman" w:cs="Times New Roman"/>
          <w:i/>
          <w:iCs/>
        </w:rPr>
        <w:t>bageur</w:t>
      </w:r>
      <w:r w:rsidRPr="00B95E9D">
        <w:rPr>
          <w:rFonts w:ascii="Times New Roman" w:hAnsi="Times New Roman" w:cs="Times New Roman"/>
        </w:rPr>
        <w:t>) merupakan fondasi yang lebih mendasar daripada sekadar kecerdasan intelektual.</w:t>
      </w:r>
    </w:p>
    <w:p w14:paraId="516D591F" w14:textId="289AA0B2" w:rsidR="000B3CE4" w:rsidRDefault="00A429AD" w:rsidP="00B95E9D">
      <w:pPr>
        <w:pStyle w:val="ListParagraph"/>
        <w:spacing w:after="0" w:line="360" w:lineRule="auto"/>
        <w:ind w:left="1560" w:firstLine="425"/>
        <w:jc w:val="both"/>
        <w:rPr>
          <w:rFonts w:ascii="Times New Roman" w:hAnsi="Times New Roman" w:cs="Times New Roman"/>
        </w:rPr>
      </w:pPr>
      <w:r>
        <w:rPr>
          <w:rFonts w:ascii="Times New Roman" w:hAnsi="Times New Roman" w:cs="Times New Roman"/>
        </w:rPr>
        <w:t>N</w:t>
      </w:r>
      <w:r w:rsidRPr="00A429AD">
        <w:rPr>
          <w:rFonts w:ascii="Times New Roman" w:hAnsi="Times New Roman" w:cs="Times New Roman"/>
        </w:rPr>
        <w:t xml:space="preserve">ilai </w:t>
      </w:r>
      <w:r>
        <w:rPr>
          <w:rFonts w:ascii="Times New Roman" w:hAnsi="Times New Roman" w:cs="Times New Roman"/>
          <w:i/>
          <w:iCs/>
        </w:rPr>
        <w:t>b</w:t>
      </w:r>
      <w:r w:rsidRPr="00A429AD">
        <w:rPr>
          <w:rFonts w:ascii="Times New Roman" w:hAnsi="Times New Roman" w:cs="Times New Roman"/>
          <w:i/>
          <w:iCs/>
        </w:rPr>
        <w:t>ageur</w:t>
      </w:r>
      <w:r w:rsidRPr="00A429AD">
        <w:rPr>
          <w:rFonts w:ascii="Times New Roman" w:hAnsi="Times New Roman" w:cs="Times New Roman"/>
        </w:rPr>
        <w:t xml:space="preserve"> mewujud dalam kecerdasan interpersonal siswa. Siswa tidak hanya fokus pada pencapaian pribadi, tetapi memiliki empati yang dalam terhadap sesama. Perilaku ini tampak dalam sikap saling menolong tanpa pamrih, penggunaan bahasa yang santun (</w:t>
      </w:r>
      <w:r w:rsidRPr="00A429AD">
        <w:rPr>
          <w:rFonts w:ascii="Times New Roman" w:hAnsi="Times New Roman" w:cs="Times New Roman"/>
          <w:i/>
          <w:iCs/>
        </w:rPr>
        <w:t>handap asor</w:t>
      </w:r>
      <w:r w:rsidRPr="00A429AD">
        <w:rPr>
          <w:rFonts w:ascii="Times New Roman" w:hAnsi="Times New Roman" w:cs="Times New Roman"/>
        </w:rPr>
        <w:t xml:space="preserve">) kepada guru dan teman, serta komitmen untuk menciptakan lingkungan sekolah yang bebas dari kekerasan </w:t>
      </w:r>
      <w:r w:rsidRPr="00A429AD">
        <w:rPr>
          <w:rFonts w:ascii="Times New Roman" w:hAnsi="Times New Roman" w:cs="Times New Roman"/>
        </w:rPr>
        <w:lastRenderedPageBreak/>
        <w:t>dan perundungan. Siswa menjadi pribadi yang menyenangkan dan mampu membawa keharmonisan dalam kelompok.</w:t>
      </w:r>
    </w:p>
    <w:p w14:paraId="3352B396" w14:textId="1E6A2190" w:rsidR="00E219E3" w:rsidRPr="00FA2E6C" w:rsidRDefault="00E219E3" w:rsidP="00A71857">
      <w:pPr>
        <w:pStyle w:val="ListParagraph"/>
        <w:numPr>
          <w:ilvl w:val="6"/>
          <w:numId w:val="10"/>
        </w:numPr>
        <w:spacing w:after="0" w:line="360" w:lineRule="auto"/>
        <w:ind w:left="1560"/>
        <w:jc w:val="both"/>
        <w:rPr>
          <w:rFonts w:ascii="Times New Roman" w:hAnsi="Times New Roman" w:cs="Times New Roman"/>
        </w:rPr>
      </w:pPr>
      <w:r w:rsidRPr="00FA2E6C">
        <w:rPr>
          <w:rFonts w:ascii="Times New Roman" w:hAnsi="Times New Roman" w:cs="Times New Roman"/>
          <w:i/>
          <w:iCs/>
        </w:rPr>
        <w:t>Bener</w:t>
      </w:r>
    </w:p>
    <w:p w14:paraId="4B453AE3" w14:textId="078C2DE8" w:rsidR="00660724" w:rsidRDefault="00E219E3" w:rsidP="00A71857">
      <w:pPr>
        <w:pStyle w:val="ListParagraph"/>
        <w:spacing w:after="0" w:line="360" w:lineRule="auto"/>
        <w:ind w:left="1560" w:firstLine="425"/>
        <w:jc w:val="both"/>
        <w:rPr>
          <w:rFonts w:ascii="Times New Roman" w:hAnsi="Times New Roman" w:cs="Times New Roman"/>
        </w:rPr>
      </w:pPr>
      <w:r w:rsidRPr="00FA2E6C">
        <w:rPr>
          <w:rFonts w:ascii="Times New Roman" w:hAnsi="Times New Roman" w:cs="Times New Roman"/>
          <w:i/>
          <w:iCs/>
        </w:rPr>
        <w:t>Bener</w:t>
      </w:r>
      <w:r w:rsidRPr="00FA2E6C">
        <w:rPr>
          <w:rFonts w:ascii="Times New Roman" w:hAnsi="Times New Roman" w:cs="Times New Roman"/>
        </w:rPr>
        <w:t xml:space="preserve"> berarti </w:t>
      </w:r>
      <w:r w:rsidR="00660724">
        <w:rPr>
          <w:rFonts w:ascii="Times New Roman" w:hAnsi="Times New Roman" w:cs="Times New Roman"/>
        </w:rPr>
        <w:t>benar dalam bernalar dan bertindak. Benar secara logika</w:t>
      </w:r>
      <w:r w:rsidR="0031396B">
        <w:rPr>
          <w:rFonts w:ascii="Times New Roman" w:hAnsi="Times New Roman" w:cs="Times New Roman"/>
        </w:rPr>
        <w:t xml:space="preserve"> adalah dapat membedakan mana yang benar dan yang salah serta dapat membandingkan, mempertimbangkan dan memilih serta memilah diantara keduanya serta hanya melakukan yang benar saja.</w:t>
      </w:r>
    </w:p>
    <w:p w14:paraId="2D3F7699" w14:textId="2D7EF3C0" w:rsidR="00982807" w:rsidRPr="00982807" w:rsidRDefault="00982807" w:rsidP="00982807">
      <w:pPr>
        <w:pStyle w:val="ListParagraph"/>
        <w:spacing w:after="0" w:line="360" w:lineRule="auto"/>
        <w:ind w:left="1560" w:firstLine="425"/>
        <w:jc w:val="both"/>
        <w:rPr>
          <w:rFonts w:ascii="Times New Roman" w:hAnsi="Times New Roman" w:cs="Times New Roman"/>
        </w:rPr>
      </w:pPr>
      <w:r w:rsidRPr="00982807">
        <w:rPr>
          <w:rFonts w:ascii="Times New Roman" w:hAnsi="Times New Roman" w:cs="Times New Roman"/>
        </w:rPr>
        <w:t>Dalam falsafah Sunda, Bener memiliki makna yang sangat mendalam, yaitu kesesuaian antara nalar (logika) dengan tindakan (eksekusi). Menjadi manusia yang bener berarti memiliki kemampuan kognitif untuk membedakan antara hak dan batil, serta memiliki kekuatan karakter untuk hanya memilih dan melakukan apa yang benar secara hukum, norma, dan agama.</w:t>
      </w:r>
    </w:p>
    <w:p w14:paraId="76B5A7D1" w14:textId="77777777" w:rsidR="00982807" w:rsidRPr="00982807" w:rsidRDefault="00982807" w:rsidP="00982807">
      <w:pPr>
        <w:pStyle w:val="ListParagraph"/>
        <w:spacing w:after="0" w:line="360" w:lineRule="auto"/>
        <w:ind w:left="1560" w:firstLine="425"/>
        <w:jc w:val="both"/>
        <w:rPr>
          <w:rFonts w:ascii="Times New Roman" w:hAnsi="Times New Roman" w:cs="Times New Roman"/>
        </w:rPr>
      </w:pPr>
      <w:r w:rsidRPr="00982807">
        <w:rPr>
          <w:rFonts w:ascii="Times New Roman" w:hAnsi="Times New Roman" w:cs="Times New Roman"/>
        </w:rPr>
        <w:t xml:space="preserve">Secara filosofis, </w:t>
      </w:r>
      <w:r w:rsidRPr="00982807">
        <w:rPr>
          <w:rFonts w:ascii="Times New Roman" w:hAnsi="Times New Roman" w:cs="Times New Roman"/>
          <w:i/>
          <w:iCs/>
        </w:rPr>
        <w:t>Bener</w:t>
      </w:r>
      <w:r w:rsidRPr="00982807">
        <w:rPr>
          <w:rFonts w:ascii="Times New Roman" w:hAnsi="Times New Roman" w:cs="Times New Roman"/>
        </w:rPr>
        <w:t xml:space="preserve"> menuntut ketajaman nalar. Seseorang yang </w:t>
      </w:r>
      <w:r w:rsidRPr="00982807">
        <w:rPr>
          <w:rFonts w:ascii="Times New Roman" w:hAnsi="Times New Roman" w:cs="Times New Roman"/>
          <w:i/>
          <w:iCs/>
        </w:rPr>
        <w:t>bener</w:t>
      </w:r>
      <w:r w:rsidRPr="00982807">
        <w:rPr>
          <w:rFonts w:ascii="Times New Roman" w:hAnsi="Times New Roman" w:cs="Times New Roman"/>
        </w:rPr>
        <w:t xml:space="preserve"> tidak akan bertindak secara reaktif, melainkan melalui proses membandingkan, mempertimbangkan, dan memilah informasi sebelum mengambil keputusan. Hal ini sejalan dengan pandangan tokoh hukum dan pejuang integritas Indonesia, Baharuddin Lopa, yang pernah menyatakan:</w:t>
      </w:r>
    </w:p>
    <w:p w14:paraId="75F56752" w14:textId="089BD024" w:rsidR="00982807" w:rsidRPr="00982807" w:rsidRDefault="00982807" w:rsidP="00982807">
      <w:pPr>
        <w:pStyle w:val="ListParagraph"/>
        <w:spacing w:after="0" w:line="240" w:lineRule="auto"/>
        <w:ind w:left="1985" w:firstLine="425"/>
        <w:jc w:val="both"/>
        <w:rPr>
          <w:rFonts w:ascii="Times New Roman" w:hAnsi="Times New Roman" w:cs="Times New Roman"/>
        </w:rPr>
      </w:pPr>
      <w:r w:rsidRPr="00982807">
        <w:rPr>
          <w:rFonts w:ascii="Times New Roman" w:hAnsi="Times New Roman" w:cs="Times New Roman"/>
        </w:rPr>
        <w:t xml:space="preserve">"Kebenaran itu tidak boleh ditawar. Jika kita tahu itu benar, lakukanlah meskipun pahit. Karena kebenaran adalah satu-satunya jalan menuju ketenangan." (Lopa, </w:t>
      </w:r>
      <w:r w:rsidR="00B51493">
        <w:rPr>
          <w:rFonts w:ascii="Times New Roman" w:hAnsi="Times New Roman" w:cs="Times New Roman"/>
        </w:rPr>
        <w:t>1997</w:t>
      </w:r>
      <w:r w:rsidRPr="00982807">
        <w:rPr>
          <w:rFonts w:ascii="Times New Roman" w:hAnsi="Times New Roman" w:cs="Times New Roman"/>
        </w:rPr>
        <w:t>).</w:t>
      </w:r>
    </w:p>
    <w:p w14:paraId="62899CF0" w14:textId="77777777" w:rsidR="00982807" w:rsidRPr="00982807" w:rsidRDefault="00982807" w:rsidP="00982807">
      <w:pPr>
        <w:pStyle w:val="ListParagraph"/>
        <w:spacing w:after="0" w:line="360" w:lineRule="auto"/>
        <w:ind w:left="1560" w:firstLine="425"/>
        <w:jc w:val="both"/>
        <w:rPr>
          <w:rFonts w:ascii="Times New Roman" w:hAnsi="Times New Roman" w:cs="Times New Roman"/>
        </w:rPr>
      </w:pPr>
    </w:p>
    <w:p w14:paraId="68103FBF" w14:textId="54568F9C" w:rsidR="00942E91" w:rsidRDefault="00982807" w:rsidP="00982807">
      <w:pPr>
        <w:pStyle w:val="ListParagraph"/>
        <w:spacing w:after="0" w:line="360" w:lineRule="auto"/>
        <w:ind w:left="1560" w:firstLine="425"/>
        <w:jc w:val="both"/>
        <w:rPr>
          <w:rFonts w:ascii="Times New Roman" w:hAnsi="Times New Roman" w:cs="Times New Roman"/>
        </w:rPr>
      </w:pPr>
      <w:r w:rsidRPr="00982807">
        <w:rPr>
          <w:rFonts w:ascii="Times New Roman" w:hAnsi="Times New Roman" w:cs="Times New Roman"/>
        </w:rPr>
        <w:t>Dalam konteks psikologi kognitif, hal ini juga berkaitan dengan Teori Perkembangan Moral Jean Piaget yang disempurnakan oleh Lawrence Kohlberg, di mana individu mencapai tahap otonomi moral ketika mereka mampu bertindak berdasarkan prinsip kebenaran universal, bukan sekadar takut pada hukuman.</w:t>
      </w:r>
    </w:p>
    <w:p w14:paraId="5EBFE14B" w14:textId="775D4F5A" w:rsidR="00982807" w:rsidRDefault="00982807" w:rsidP="00982807">
      <w:pPr>
        <w:pStyle w:val="ListParagraph"/>
        <w:spacing w:after="0" w:line="360" w:lineRule="auto"/>
        <w:ind w:left="1560" w:firstLine="425"/>
        <w:jc w:val="both"/>
        <w:rPr>
          <w:rFonts w:ascii="Times New Roman" w:hAnsi="Times New Roman" w:cs="Times New Roman"/>
        </w:rPr>
      </w:pPr>
      <w:r>
        <w:rPr>
          <w:rFonts w:ascii="Times New Roman" w:hAnsi="Times New Roman" w:cs="Times New Roman"/>
          <w:noProof/>
        </w:rPr>
        <w:lastRenderedPageBreak/>
        <w:drawing>
          <wp:inline distT="0" distB="0" distL="0" distR="0" wp14:anchorId="51BA379E" wp14:editId="6C5F3403">
            <wp:extent cx="3288030" cy="2192020"/>
            <wp:effectExtent l="0" t="0" r="7620" b="0"/>
            <wp:docPr id="9215150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1503" name="Picture 9215150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8030" cy="2192020"/>
                    </a:xfrm>
                    <a:prstGeom prst="rect">
                      <a:avLst/>
                    </a:prstGeom>
                  </pic:spPr>
                </pic:pic>
              </a:graphicData>
            </a:graphic>
          </wp:inline>
        </w:drawing>
      </w:r>
    </w:p>
    <w:p w14:paraId="0EAA311F" w14:textId="099471B9" w:rsidR="00982807" w:rsidRDefault="00982807" w:rsidP="00982807">
      <w:pPr>
        <w:pStyle w:val="ListParagraph"/>
        <w:spacing w:after="0" w:line="360" w:lineRule="auto"/>
        <w:ind w:left="1560" w:firstLine="425"/>
        <w:jc w:val="both"/>
        <w:rPr>
          <w:rFonts w:ascii="Times New Roman" w:hAnsi="Times New Roman" w:cs="Times New Roman"/>
        </w:rPr>
      </w:pPr>
      <w:r>
        <w:rPr>
          <w:rFonts w:ascii="Times New Roman" w:hAnsi="Times New Roman" w:cs="Times New Roman"/>
        </w:rPr>
        <w:t>Gambar 2.1 Teori Perkembangan Moral Kohlberg</w:t>
      </w:r>
    </w:p>
    <w:p w14:paraId="79891EF6" w14:textId="3252C880" w:rsidR="00A429AD" w:rsidRDefault="00A429AD" w:rsidP="00982807">
      <w:pPr>
        <w:pStyle w:val="ListParagraph"/>
        <w:spacing w:after="0" w:line="360" w:lineRule="auto"/>
        <w:ind w:left="1560" w:firstLine="425"/>
        <w:jc w:val="both"/>
        <w:rPr>
          <w:rFonts w:ascii="Times New Roman" w:hAnsi="Times New Roman" w:cs="Times New Roman"/>
        </w:rPr>
      </w:pPr>
      <w:r>
        <w:rPr>
          <w:rFonts w:ascii="Times New Roman" w:hAnsi="Times New Roman" w:cs="Times New Roman"/>
        </w:rPr>
        <w:t>D</w:t>
      </w:r>
      <w:r w:rsidRPr="00A429AD">
        <w:rPr>
          <w:rFonts w:ascii="Times New Roman" w:hAnsi="Times New Roman" w:cs="Times New Roman"/>
        </w:rPr>
        <w:t xml:space="preserve">alam aspek </w:t>
      </w:r>
      <w:r w:rsidRPr="00A429AD">
        <w:rPr>
          <w:rFonts w:ascii="Times New Roman" w:hAnsi="Times New Roman" w:cs="Times New Roman"/>
          <w:i/>
          <w:iCs/>
        </w:rPr>
        <w:t>Bener</w:t>
      </w:r>
      <w:r w:rsidRPr="00A429AD">
        <w:rPr>
          <w:rFonts w:ascii="Times New Roman" w:hAnsi="Times New Roman" w:cs="Times New Roman"/>
        </w:rPr>
        <w:t xml:space="preserve">, siswa menunjukkan integritas moral yang kokoh. Perwujudan utamanya adalah kejujuran akademik, di mana siswa tetap memegang teguh prinsip untuk tidak menyontek meskipun tanpa pengawasan. Siswa yang </w:t>
      </w:r>
      <w:r w:rsidRPr="00A429AD">
        <w:rPr>
          <w:rFonts w:ascii="Times New Roman" w:hAnsi="Times New Roman" w:cs="Times New Roman"/>
          <w:i/>
          <w:iCs/>
        </w:rPr>
        <w:t>bener</w:t>
      </w:r>
      <w:r w:rsidRPr="00A429AD">
        <w:rPr>
          <w:rFonts w:ascii="Times New Roman" w:hAnsi="Times New Roman" w:cs="Times New Roman"/>
        </w:rPr>
        <w:t xml:space="preserve"> memiliki nalar moral yang tajam untuk membedakan hal yang hak dan batil, berani mengakui kesalahan, serta konsisten mematuhi kesepakatan atau aturan sekolah bukan karena takut pada sanksi, melainkan karena kesadaran akan kebenaran itu sendiri.</w:t>
      </w:r>
    </w:p>
    <w:p w14:paraId="1B68A9F8" w14:textId="50302626" w:rsidR="00E219E3" w:rsidRPr="00FA2E6C" w:rsidRDefault="00E219E3" w:rsidP="00A71857">
      <w:pPr>
        <w:pStyle w:val="ListParagraph"/>
        <w:numPr>
          <w:ilvl w:val="6"/>
          <w:numId w:val="10"/>
        </w:numPr>
        <w:spacing w:after="0" w:line="360" w:lineRule="auto"/>
        <w:ind w:left="1560"/>
        <w:jc w:val="both"/>
        <w:rPr>
          <w:rFonts w:ascii="Times New Roman" w:hAnsi="Times New Roman" w:cs="Times New Roman"/>
        </w:rPr>
      </w:pPr>
      <w:r w:rsidRPr="00FA2E6C">
        <w:rPr>
          <w:rFonts w:ascii="Times New Roman" w:hAnsi="Times New Roman" w:cs="Times New Roman"/>
          <w:i/>
          <w:iCs/>
        </w:rPr>
        <w:t>Pinter</w:t>
      </w:r>
    </w:p>
    <w:p w14:paraId="2EF5B75E" w14:textId="42F38A42" w:rsidR="004D338D" w:rsidRDefault="00E219E3" w:rsidP="00A71857">
      <w:pPr>
        <w:pStyle w:val="ListParagraph"/>
        <w:spacing w:after="0" w:line="360" w:lineRule="auto"/>
        <w:ind w:left="1560" w:firstLine="425"/>
        <w:jc w:val="both"/>
        <w:rPr>
          <w:rFonts w:ascii="Times New Roman" w:hAnsi="Times New Roman" w:cs="Times New Roman"/>
        </w:rPr>
      </w:pPr>
      <w:r w:rsidRPr="00FA2E6C">
        <w:rPr>
          <w:rFonts w:ascii="Times New Roman" w:hAnsi="Times New Roman" w:cs="Times New Roman"/>
          <w:i/>
          <w:iCs/>
        </w:rPr>
        <w:t>Pinter</w:t>
      </w:r>
      <w:r w:rsidRPr="00FA2E6C">
        <w:rPr>
          <w:rFonts w:ascii="Times New Roman" w:hAnsi="Times New Roman" w:cs="Times New Roman"/>
        </w:rPr>
        <w:t xml:space="preserve"> berarti cerdas </w:t>
      </w:r>
      <w:r w:rsidR="004D338D">
        <w:rPr>
          <w:rFonts w:ascii="Times New Roman" w:hAnsi="Times New Roman" w:cs="Times New Roman"/>
        </w:rPr>
        <w:t>dan bijaksana</w:t>
      </w:r>
      <w:r w:rsidRPr="00FA2E6C">
        <w:rPr>
          <w:rFonts w:ascii="Times New Roman" w:hAnsi="Times New Roman" w:cs="Times New Roman"/>
        </w:rPr>
        <w:t xml:space="preserve">. </w:t>
      </w:r>
      <w:r w:rsidR="004D338D">
        <w:rPr>
          <w:rFonts w:ascii="Times New Roman" w:hAnsi="Times New Roman" w:cs="Times New Roman"/>
        </w:rPr>
        <w:t>Manusia butuh ilmu dan teknologi disertai keterampilan dan kebijaksanaan (</w:t>
      </w:r>
      <w:r w:rsidR="004D338D" w:rsidRPr="004D338D">
        <w:rPr>
          <w:rFonts w:ascii="Times New Roman" w:hAnsi="Times New Roman" w:cs="Times New Roman"/>
          <w:i/>
          <w:iCs/>
        </w:rPr>
        <w:t>wisdom</w:t>
      </w:r>
      <w:r w:rsidR="004D338D">
        <w:rPr>
          <w:rFonts w:ascii="Times New Roman" w:hAnsi="Times New Roman" w:cs="Times New Roman"/>
        </w:rPr>
        <w:t>) dalam menghadapi, mengatasi, dan menyelesaikan berbagai persoalan.</w:t>
      </w:r>
    </w:p>
    <w:p w14:paraId="2E6058C4" w14:textId="061B8D8A" w:rsidR="00E32E39" w:rsidRPr="00E32E39" w:rsidRDefault="00E32E39" w:rsidP="00E32E39">
      <w:pPr>
        <w:pStyle w:val="ListParagraph"/>
        <w:spacing w:after="0" w:line="360" w:lineRule="auto"/>
        <w:ind w:left="1560" w:firstLine="425"/>
        <w:jc w:val="both"/>
        <w:rPr>
          <w:rFonts w:ascii="Times New Roman" w:hAnsi="Times New Roman" w:cs="Times New Roman"/>
        </w:rPr>
      </w:pPr>
      <w:r w:rsidRPr="00E32E39">
        <w:rPr>
          <w:rFonts w:ascii="Times New Roman" w:hAnsi="Times New Roman" w:cs="Times New Roman"/>
        </w:rPr>
        <w:t xml:space="preserve">Dalam kerangka Panca Waluya, </w:t>
      </w:r>
      <w:r w:rsidRPr="00E32E39">
        <w:rPr>
          <w:rFonts w:ascii="Times New Roman" w:hAnsi="Times New Roman" w:cs="Times New Roman"/>
          <w:i/>
          <w:iCs/>
        </w:rPr>
        <w:t>Pinter</w:t>
      </w:r>
      <w:r w:rsidRPr="00E32E39">
        <w:rPr>
          <w:rFonts w:ascii="Times New Roman" w:hAnsi="Times New Roman" w:cs="Times New Roman"/>
        </w:rPr>
        <w:t xml:space="preserve"> melampaui sekadar kepemilikan ijazah atau nilai akademik yang tinggi. </w:t>
      </w:r>
      <w:r w:rsidRPr="00E32E39">
        <w:rPr>
          <w:rFonts w:ascii="Times New Roman" w:hAnsi="Times New Roman" w:cs="Times New Roman"/>
          <w:i/>
          <w:iCs/>
        </w:rPr>
        <w:t>Pinter</w:t>
      </w:r>
      <w:r w:rsidRPr="00E32E39">
        <w:rPr>
          <w:rFonts w:ascii="Times New Roman" w:hAnsi="Times New Roman" w:cs="Times New Roman"/>
        </w:rPr>
        <w:t xml:space="preserve"> merepresentasikan kapasitas manusia untuk menguasai ilmu pengetahuan dan teknologi yang dibarengi dengan keterampilan praktis serta kebijaksanaan (</w:t>
      </w:r>
      <w:r w:rsidRPr="00E32E39">
        <w:rPr>
          <w:rFonts w:ascii="Times New Roman" w:hAnsi="Times New Roman" w:cs="Times New Roman"/>
          <w:i/>
          <w:iCs/>
        </w:rPr>
        <w:t>wisdom</w:t>
      </w:r>
      <w:r w:rsidRPr="00E32E39">
        <w:rPr>
          <w:rFonts w:ascii="Times New Roman" w:hAnsi="Times New Roman" w:cs="Times New Roman"/>
        </w:rPr>
        <w:t xml:space="preserve">). Manusia yang </w:t>
      </w:r>
      <w:r w:rsidRPr="00E32E39">
        <w:rPr>
          <w:rFonts w:ascii="Times New Roman" w:hAnsi="Times New Roman" w:cs="Times New Roman"/>
          <w:i/>
          <w:iCs/>
        </w:rPr>
        <w:t>pinter</w:t>
      </w:r>
      <w:r w:rsidRPr="00E32E39">
        <w:rPr>
          <w:rFonts w:ascii="Times New Roman" w:hAnsi="Times New Roman" w:cs="Times New Roman"/>
        </w:rPr>
        <w:t xml:space="preserve"> adalah mereka yang mampu menggunakan akal budinya untuk menghadapi, mengatasi, dan menyelesaikan berbagai persoalan hidup secara efektif tanpa melukai nilai-nilai kemanusiaan. Ilmu </w:t>
      </w:r>
      <w:r w:rsidRPr="00E32E39">
        <w:rPr>
          <w:rFonts w:ascii="Times New Roman" w:hAnsi="Times New Roman" w:cs="Times New Roman"/>
        </w:rPr>
        <w:lastRenderedPageBreak/>
        <w:t>tanpa kebijaksanaan adalah ancaman, sementara kebijaksanaan tanpa ilmu adalah kelumpuhan.</w:t>
      </w:r>
    </w:p>
    <w:p w14:paraId="413A238E" w14:textId="77777777" w:rsidR="00E32E39" w:rsidRPr="00E32E39" w:rsidRDefault="00E32E39" w:rsidP="00E32E39">
      <w:pPr>
        <w:pStyle w:val="ListParagraph"/>
        <w:spacing w:after="0" w:line="360" w:lineRule="auto"/>
        <w:ind w:left="1560" w:firstLine="425"/>
        <w:jc w:val="both"/>
        <w:rPr>
          <w:rFonts w:ascii="Times New Roman" w:hAnsi="Times New Roman" w:cs="Times New Roman"/>
        </w:rPr>
      </w:pPr>
      <w:r w:rsidRPr="00E32E39">
        <w:rPr>
          <w:rFonts w:ascii="Times New Roman" w:hAnsi="Times New Roman" w:cs="Times New Roman"/>
        </w:rPr>
        <w:t>Konsep ini selaras dengan pemikiran tokoh pendidikan dan intelektual Indonesia, Prof. Dr. BJ Habibie, yang selalu menekankan pentingnya sinergi antara Iptek (Ilmu Pengetahuan dan Teknologi) dan Imtaq (Iman dan Taqwa). Beliau meyakini bahwa kecerdasan otak harus dibimbing oleh kecerdasan hati. Beliau pernah menyatakan:</w:t>
      </w:r>
    </w:p>
    <w:p w14:paraId="476CB931" w14:textId="77777777" w:rsidR="00E32E39" w:rsidRPr="00E32E39" w:rsidRDefault="00E32E39" w:rsidP="00E32E39">
      <w:pPr>
        <w:pStyle w:val="ListParagraph"/>
        <w:spacing w:after="0" w:line="240" w:lineRule="auto"/>
        <w:ind w:left="1985" w:firstLine="425"/>
        <w:jc w:val="both"/>
        <w:rPr>
          <w:rFonts w:ascii="Times New Roman" w:hAnsi="Times New Roman" w:cs="Times New Roman"/>
        </w:rPr>
      </w:pPr>
      <w:r w:rsidRPr="00E32E39">
        <w:rPr>
          <w:rFonts w:ascii="Times New Roman" w:hAnsi="Times New Roman" w:cs="Times New Roman"/>
        </w:rPr>
        <w:t>"Jadilah mata air yang jernih, yang memberikan kehidupan bagi sekitarmu. Keberhasilan itu bukan hanya karena kamu pintar secara intelektual, tetapi karena kamu mampu memberikan manfaat dan solusi bagi orang banyak dengan ilmu yang kamu miliki." (Habibie, dlm. Habibie &amp; Ainun, 2010).</w:t>
      </w:r>
    </w:p>
    <w:p w14:paraId="31096465" w14:textId="77777777" w:rsidR="00E32E39" w:rsidRPr="00E32E39" w:rsidRDefault="00E32E39" w:rsidP="00E32E39">
      <w:pPr>
        <w:pStyle w:val="ListParagraph"/>
        <w:spacing w:after="0" w:line="360" w:lineRule="auto"/>
        <w:ind w:left="1560" w:firstLine="425"/>
        <w:jc w:val="both"/>
        <w:rPr>
          <w:rFonts w:ascii="Times New Roman" w:hAnsi="Times New Roman" w:cs="Times New Roman"/>
        </w:rPr>
      </w:pPr>
    </w:p>
    <w:p w14:paraId="194D4E1C" w14:textId="5E7FFED3" w:rsidR="00E219E3" w:rsidRDefault="00E32E39" w:rsidP="00E32E39">
      <w:pPr>
        <w:pStyle w:val="ListParagraph"/>
        <w:spacing w:after="0" w:line="360" w:lineRule="auto"/>
        <w:ind w:left="1560" w:firstLine="425"/>
        <w:jc w:val="both"/>
        <w:rPr>
          <w:rFonts w:ascii="Times New Roman" w:hAnsi="Times New Roman" w:cs="Times New Roman"/>
        </w:rPr>
      </w:pPr>
      <w:r w:rsidRPr="00E32E39">
        <w:rPr>
          <w:rFonts w:ascii="Times New Roman" w:hAnsi="Times New Roman" w:cs="Times New Roman"/>
        </w:rPr>
        <w:t>Selain itu, sosiolog dan pemikir pendidikan Indonesia, Prof. Dr. Selo Soemardjan</w:t>
      </w:r>
      <w:r>
        <w:rPr>
          <w:rFonts w:ascii="Times New Roman" w:hAnsi="Times New Roman" w:cs="Times New Roman"/>
        </w:rPr>
        <w:t xml:space="preserve"> (1991)</w:t>
      </w:r>
      <w:r w:rsidRPr="00E32E39">
        <w:rPr>
          <w:rFonts w:ascii="Times New Roman" w:hAnsi="Times New Roman" w:cs="Times New Roman"/>
        </w:rPr>
        <w:t>, menekankan bahwa orang yang cerdas adalah mereka yang memiliki kemauan dan kemampuan untuk belajar terus-menerus agar adaptif terhadap perubahan zaman namun tetap bijaksana dalam menyikapinya.</w:t>
      </w:r>
    </w:p>
    <w:p w14:paraId="4D998510" w14:textId="2512CCF6" w:rsidR="00E32E39" w:rsidRPr="00FA2E6C" w:rsidRDefault="00A429AD" w:rsidP="00A429AD">
      <w:pPr>
        <w:pStyle w:val="ListParagraph"/>
        <w:spacing w:after="0" w:line="360" w:lineRule="auto"/>
        <w:ind w:left="1560" w:firstLine="425"/>
        <w:jc w:val="both"/>
        <w:rPr>
          <w:rFonts w:ascii="Times New Roman" w:hAnsi="Times New Roman" w:cs="Times New Roman"/>
        </w:rPr>
      </w:pPr>
      <w:r>
        <w:rPr>
          <w:rFonts w:ascii="Times New Roman" w:hAnsi="Times New Roman" w:cs="Times New Roman"/>
        </w:rPr>
        <w:t>P</w:t>
      </w:r>
      <w:r w:rsidRPr="00A429AD">
        <w:rPr>
          <w:rFonts w:ascii="Times New Roman" w:hAnsi="Times New Roman" w:cs="Times New Roman"/>
        </w:rPr>
        <w:t xml:space="preserve">rofil siswa yang </w:t>
      </w:r>
      <w:r w:rsidRPr="00A429AD">
        <w:rPr>
          <w:rFonts w:ascii="Times New Roman" w:hAnsi="Times New Roman" w:cs="Times New Roman"/>
          <w:i/>
          <w:iCs/>
        </w:rPr>
        <w:t>Pinter</w:t>
      </w:r>
      <w:r w:rsidRPr="00A429AD">
        <w:rPr>
          <w:rFonts w:ascii="Times New Roman" w:hAnsi="Times New Roman" w:cs="Times New Roman"/>
        </w:rPr>
        <w:t xml:space="preserve"> ditandai dengan kecakapan intelektual yang disertai kebijaksanaan (</w:t>
      </w:r>
      <w:r w:rsidRPr="00A429AD">
        <w:rPr>
          <w:rFonts w:ascii="Times New Roman" w:hAnsi="Times New Roman" w:cs="Times New Roman"/>
          <w:i/>
          <w:iCs/>
        </w:rPr>
        <w:t>wisdom</w:t>
      </w:r>
      <w:r w:rsidRPr="00A429AD">
        <w:rPr>
          <w:rFonts w:ascii="Times New Roman" w:hAnsi="Times New Roman" w:cs="Times New Roman"/>
        </w:rPr>
        <w:t>). Siswa menunjukkan rasa ingin tahu yang tinggi, mampu berpikir kritis dalam memecahkan masalah, dan terampil memanfaatkan teknologi informasi untuk pengembangan diri. Namun, kepintaran ini tidak menjadikannya tinggi hati</w:t>
      </w:r>
      <w:r>
        <w:rPr>
          <w:rFonts w:ascii="Times New Roman" w:hAnsi="Times New Roman" w:cs="Times New Roman"/>
        </w:rPr>
        <w:t>.</w:t>
      </w:r>
      <w:r w:rsidRPr="00A429AD">
        <w:rPr>
          <w:rFonts w:ascii="Times New Roman" w:hAnsi="Times New Roman" w:cs="Times New Roman"/>
        </w:rPr>
        <w:t xml:space="preserve"> </w:t>
      </w:r>
      <w:r>
        <w:rPr>
          <w:rFonts w:ascii="Times New Roman" w:hAnsi="Times New Roman" w:cs="Times New Roman"/>
        </w:rPr>
        <w:t>S</w:t>
      </w:r>
      <w:r w:rsidRPr="00A429AD">
        <w:rPr>
          <w:rFonts w:ascii="Times New Roman" w:hAnsi="Times New Roman" w:cs="Times New Roman"/>
        </w:rPr>
        <w:t xml:space="preserve">iswa yang </w:t>
      </w:r>
      <w:r w:rsidRPr="00A429AD">
        <w:rPr>
          <w:rFonts w:ascii="Times New Roman" w:hAnsi="Times New Roman" w:cs="Times New Roman"/>
          <w:i/>
          <w:iCs/>
        </w:rPr>
        <w:t>pinter</w:t>
      </w:r>
      <w:r w:rsidRPr="00A429AD">
        <w:rPr>
          <w:rFonts w:ascii="Times New Roman" w:hAnsi="Times New Roman" w:cs="Times New Roman"/>
        </w:rPr>
        <w:t xml:space="preserve"> justru menggunakan kemampuannya untuk membantu teman yang kesulitan (tutor sebaya) dan mampu mengambil keputusan secara bijak dalam berbagai situasi dilematis.</w:t>
      </w:r>
    </w:p>
    <w:p w14:paraId="45BA58CB" w14:textId="619DBA5F" w:rsidR="00E219E3" w:rsidRPr="00FA2E6C" w:rsidRDefault="00E219E3" w:rsidP="00A71857">
      <w:pPr>
        <w:pStyle w:val="ListParagraph"/>
        <w:numPr>
          <w:ilvl w:val="6"/>
          <w:numId w:val="10"/>
        </w:numPr>
        <w:spacing w:after="0" w:line="360" w:lineRule="auto"/>
        <w:ind w:left="1560"/>
        <w:jc w:val="both"/>
        <w:rPr>
          <w:rFonts w:ascii="Times New Roman" w:hAnsi="Times New Roman" w:cs="Times New Roman"/>
        </w:rPr>
      </w:pPr>
      <w:r w:rsidRPr="00FA2E6C">
        <w:rPr>
          <w:rFonts w:ascii="Times New Roman" w:hAnsi="Times New Roman" w:cs="Times New Roman"/>
          <w:i/>
          <w:iCs/>
        </w:rPr>
        <w:t>Singer</w:t>
      </w:r>
    </w:p>
    <w:p w14:paraId="26C42488" w14:textId="262B6460" w:rsidR="004D338D" w:rsidRDefault="00E219E3" w:rsidP="00A71857">
      <w:pPr>
        <w:pStyle w:val="ListParagraph"/>
        <w:spacing w:after="0" w:line="360" w:lineRule="auto"/>
        <w:ind w:left="1560" w:firstLine="425"/>
        <w:jc w:val="both"/>
        <w:rPr>
          <w:rFonts w:ascii="Times New Roman" w:hAnsi="Times New Roman" w:cs="Times New Roman"/>
        </w:rPr>
      </w:pPr>
      <w:r w:rsidRPr="00FA2E6C">
        <w:rPr>
          <w:rFonts w:ascii="Times New Roman" w:hAnsi="Times New Roman" w:cs="Times New Roman"/>
          <w:i/>
          <w:iCs/>
        </w:rPr>
        <w:t>Singer</w:t>
      </w:r>
      <w:r w:rsidRPr="00FA2E6C">
        <w:rPr>
          <w:rFonts w:ascii="Times New Roman" w:hAnsi="Times New Roman" w:cs="Times New Roman"/>
        </w:rPr>
        <w:t xml:space="preserve"> berarti cekatan, kreatif, inovatif, dan mampu beradaptasi.</w:t>
      </w:r>
      <w:r w:rsidR="004D338D">
        <w:rPr>
          <w:rFonts w:ascii="Times New Roman" w:hAnsi="Times New Roman" w:cs="Times New Roman"/>
        </w:rPr>
        <w:t xml:space="preserve"> Memiliki kecakapan untuk melakukan pekerjaan, </w:t>
      </w:r>
      <w:r w:rsidR="004D338D">
        <w:rPr>
          <w:rFonts w:ascii="Times New Roman" w:hAnsi="Times New Roman" w:cs="Times New Roman"/>
        </w:rPr>
        <w:lastRenderedPageBreak/>
        <w:t>dapat menyelesaikan secara cepat dan tepat secara mandiri tanpa di diperintah dan diarahkan.</w:t>
      </w:r>
    </w:p>
    <w:p w14:paraId="7488299D" w14:textId="77777777" w:rsidR="004D3946" w:rsidRPr="004D3946" w:rsidRDefault="004D3946" w:rsidP="004D3946">
      <w:pPr>
        <w:pStyle w:val="ListParagraph"/>
        <w:spacing w:after="0" w:line="360" w:lineRule="auto"/>
        <w:ind w:left="1560" w:firstLine="425"/>
        <w:jc w:val="both"/>
        <w:rPr>
          <w:rFonts w:ascii="Times New Roman" w:hAnsi="Times New Roman" w:cs="Times New Roman"/>
        </w:rPr>
      </w:pPr>
      <w:r w:rsidRPr="004D3946">
        <w:rPr>
          <w:rFonts w:ascii="Times New Roman" w:hAnsi="Times New Roman" w:cs="Times New Roman"/>
        </w:rPr>
        <w:t>Jika seseorang telah memiliki kesehatan (</w:t>
      </w:r>
      <w:r w:rsidRPr="004D3946">
        <w:rPr>
          <w:rFonts w:ascii="Times New Roman" w:hAnsi="Times New Roman" w:cs="Times New Roman"/>
          <w:i/>
          <w:iCs/>
        </w:rPr>
        <w:t>Cageur</w:t>
      </w:r>
      <w:r w:rsidRPr="004D3946">
        <w:rPr>
          <w:rFonts w:ascii="Times New Roman" w:hAnsi="Times New Roman" w:cs="Times New Roman"/>
        </w:rPr>
        <w:t>), perilaku baik (</w:t>
      </w:r>
      <w:r w:rsidRPr="004D3946">
        <w:rPr>
          <w:rFonts w:ascii="Times New Roman" w:hAnsi="Times New Roman" w:cs="Times New Roman"/>
          <w:i/>
          <w:iCs/>
        </w:rPr>
        <w:t>Bageur</w:t>
      </w:r>
      <w:r w:rsidRPr="004D3946">
        <w:rPr>
          <w:rFonts w:ascii="Times New Roman" w:hAnsi="Times New Roman" w:cs="Times New Roman"/>
        </w:rPr>
        <w:t>), integritas (</w:t>
      </w:r>
      <w:r w:rsidRPr="004D3946">
        <w:rPr>
          <w:rFonts w:ascii="Times New Roman" w:hAnsi="Times New Roman" w:cs="Times New Roman"/>
          <w:i/>
          <w:iCs/>
        </w:rPr>
        <w:t>Bener</w:t>
      </w:r>
      <w:r w:rsidRPr="004D3946">
        <w:rPr>
          <w:rFonts w:ascii="Times New Roman" w:hAnsi="Times New Roman" w:cs="Times New Roman"/>
        </w:rPr>
        <w:t>), dan kecerdasan (</w:t>
      </w:r>
      <w:r w:rsidRPr="004D3946">
        <w:rPr>
          <w:rFonts w:ascii="Times New Roman" w:hAnsi="Times New Roman" w:cs="Times New Roman"/>
          <w:i/>
          <w:iCs/>
        </w:rPr>
        <w:t>Pinter</w:t>
      </w:r>
      <w:r w:rsidRPr="004D3946">
        <w:rPr>
          <w:rFonts w:ascii="Times New Roman" w:hAnsi="Times New Roman" w:cs="Times New Roman"/>
        </w:rPr>
        <w:t xml:space="preserve">), maka kualitas tersebut harus diaktualisasikan dalam bentuk ketangkasan bertindak atau </w:t>
      </w:r>
      <w:r w:rsidRPr="004D3946">
        <w:rPr>
          <w:rFonts w:ascii="Times New Roman" w:hAnsi="Times New Roman" w:cs="Times New Roman"/>
          <w:i/>
          <w:iCs/>
        </w:rPr>
        <w:t>Singer</w:t>
      </w:r>
      <w:r w:rsidRPr="004D3946">
        <w:rPr>
          <w:rFonts w:ascii="Times New Roman" w:hAnsi="Times New Roman" w:cs="Times New Roman"/>
        </w:rPr>
        <w:t xml:space="preserve">. Dalam kearifan lokal Sunda, </w:t>
      </w:r>
      <w:r w:rsidRPr="004D3946">
        <w:rPr>
          <w:rFonts w:ascii="Times New Roman" w:hAnsi="Times New Roman" w:cs="Times New Roman"/>
          <w:i/>
          <w:iCs/>
        </w:rPr>
        <w:t>Singer</w:t>
      </w:r>
      <w:r w:rsidRPr="004D3946">
        <w:rPr>
          <w:rFonts w:ascii="Times New Roman" w:hAnsi="Times New Roman" w:cs="Times New Roman"/>
        </w:rPr>
        <w:t xml:space="preserve"> berarti cekatan, kreatif, inovatif, dan memiliki kemampuan adaptasi yang tinggi terhadap perubahan lingkungan. Seseorang yang </w:t>
      </w:r>
      <w:r w:rsidRPr="004D3946">
        <w:rPr>
          <w:rFonts w:ascii="Times New Roman" w:hAnsi="Times New Roman" w:cs="Times New Roman"/>
          <w:i/>
          <w:iCs/>
        </w:rPr>
        <w:t>singer</w:t>
      </w:r>
      <w:r w:rsidRPr="004D3946">
        <w:rPr>
          <w:rFonts w:ascii="Times New Roman" w:hAnsi="Times New Roman" w:cs="Times New Roman"/>
        </w:rPr>
        <w:t xml:space="preserve"> tidak hanya menunggu perintah, tetapi memiliki inisiatif untuk menyelesaikan pekerjaan secara cepat, tepat, dan mandiri.</w:t>
      </w:r>
    </w:p>
    <w:p w14:paraId="7C6D561D" w14:textId="07719CFA" w:rsidR="004D3946" w:rsidRPr="004D3946" w:rsidRDefault="004D3946" w:rsidP="004D3946">
      <w:pPr>
        <w:pStyle w:val="ListParagraph"/>
        <w:spacing w:after="0" w:line="360" w:lineRule="auto"/>
        <w:ind w:left="1560" w:firstLine="425"/>
        <w:jc w:val="both"/>
        <w:rPr>
          <w:rFonts w:ascii="Times New Roman" w:hAnsi="Times New Roman" w:cs="Times New Roman"/>
        </w:rPr>
      </w:pPr>
      <w:r w:rsidRPr="004D3946">
        <w:rPr>
          <w:rFonts w:ascii="Times New Roman" w:hAnsi="Times New Roman" w:cs="Times New Roman"/>
        </w:rPr>
        <w:t xml:space="preserve">Secara konseptual, nilai </w:t>
      </w:r>
      <w:r w:rsidRPr="004D3946">
        <w:rPr>
          <w:rFonts w:ascii="Times New Roman" w:hAnsi="Times New Roman" w:cs="Times New Roman"/>
          <w:i/>
          <w:iCs/>
        </w:rPr>
        <w:t>Singer</w:t>
      </w:r>
      <w:r w:rsidRPr="004D3946">
        <w:rPr>
          <w:rFonts w:ascii="Times New Roman" w:hAnsi="Times New Roman" w:cs="Times New Roman"/>
        </w:rPr>
        <w:t xml:space="preserve"> selaras dengan pemikiran tokoh ekonomi dan pendidikan Indonesia, Prof. Dr. Sumitro Djojohadikusumo, yang sering menekankan pentingnya sifat </w:t>
      </w:r>
      <w:r>
        <w:rPr>
          <w:rFonts w:ascii="Times New Roman" w:hAnsi="Times New Roman" w:cs="Times New Roman"/>
        </w:rPr>
        <w:t xml:space="preserve">mental </w:t>
      </w:r>
      <w:r w:rsidRPr="004D3946">
        <w:rPr>
          <w:rFonts w:ascii="Times New Roman" w:hAnsi="Times New Roman" w:cs="Times New Roman"/>
        </w:rPr>
        <w:t>kewirausahaan</w:t>
      </w:r>
      <w:r>
        <w:rPr>
          <w:rFonts w:ascii="Times New Roman" w:hAnsi="Times New Roman" w:cs="Times New Roman"/>
        </w:rPr>
        <w:t xml:space="preserve"> </w:t>
      </w:r>
      <w:r w:rsidRPr="004D3946">
        <w:rPr>
          <w:rFonts w:ascii="Times New Roman" w:hAnsi="Times New Roman" w:cs="Times New Roman"/>
        </w:rPr>
        <w:t>dan kemandirian dalam pembangunan bangsa. Beliau berpendapat bahwa kemajuan hanya bisa dicapai oleh manusia yang memiliki daya kreasi dan keberanian untuk mengambil inisiatif tanpa selalu bergantung pada arahan atasan.</w:t>
      </w:r>
    </w:p>
    <w:p w14:paraId="4DBCECA4" w14:textId="2C9FDFC6" w:rsidR="00E32E39" w:rsidRDefault="004D3946" w:rsidP="004D3946">
      <w:pPr>
        <w:pStyle w:val="ListParagraph"/>
        <w:spacing w:after="0" w:line="360" w:lineRule="auto"/>
        <w:ind w:left="1560" w:firstLine="425"/>
        <w:jc w:val="both"/>
        <w:rPr>
          <w:rFonts w:ascii="Times New Roman" w:hAnsi="Times New Roman" w:cs="Times New Roman"/>
        </w:rPr>
      </w:pPr>
      <w:r w:rsidRPr="004D3946">
        <w:rPr>
          <w:rFonts w:ascii="Times New Roman" w:hAnsi="Times New Roman" w:cs="Times New Roman"/>
        </w:rPr>
        <w:t>Selain itu, psikolog dan pakar kreativitas Indonesia, Prof. Dr. S.C. Utami Munandar, menjelaskan bahwa kreativitas adalah kemampuan untuk mencerminkan kelancaran, keluwesan, dan orisinalitas dalam berpikir, serta kemampuan untuk mengelaborasi suatu gagasan. Manusia yang singer adalah manusia kreatif yang mampu melihat peluang di tengah tantangan.</w:t>
      </w:r>
    </w:p>
    <w:p w14:paraId="576E77DB" w14:textId="2F553EF7" w:rsidR="000E2D91" w:rsidRPr="00FA2E6C" w:rsidRDefault="00A429AD" w:rsidP="00A71857">
      <w:pPr>
        <w:pStyle w:val="ListParagraph"/>
        <w:spacing w:after="0" w:line="360" w:lineRule="auto"/>
        <w:ind w:left="1560" w:firstLine="426"/>
        <w:jc w:val="both"/>
        <w:rPr>
          <w:rFonts w:ascii="Times New Roman" w:hAnsi="Times New Roman" w:cs="Times New Roman"/>
        </w:rPr>
      </w:pPr>
      <w:r w:rsidRPr="00A429AD">
        <w:rPr>
          <w:rFonts w:ascii="Times New Roman" w:hAnsi="Times New Roman" w:cs="Times New Roman"/>
        </w:rPr>
        <w:t xml:space="preserve">Siswa yang </w:t>
      </w:r>
      <w:r w:rsidRPr="00A429AD">
        <w:rPr>
          <w:rFonts w:ascii="Times New Roman" w:hAnsi="Times New Roman" w:cs="Times New Roman"/>
          <w:i/>
          <w:iCs/>
        </w:rPr>
        <w:t>singer</w:t>
      </w:r>
      <w:r w:rsidRPr="00A429AD">
        <w:rPr>
          <w:rFonts w:ascii="Times New Roman" w:hAnsi="Times New Roman" w:cs="Times New Roman"/>
        </w:rPr>
        <w:t xml:space="preserve"> menunjukkan kemandirian dan etos kerja yang tinggi. Mereka adalah pribadi yang cekatan dan proaktif</w:t>
      </w:r>
      <w:r>
        <w:rPr>
          <w:rFonts w:ascii="Times New Roman" w:hAnsi="Times New Roman" w:cs="Times New Roman"/>
        </w:rPr>
        <w:t>.</w:t>
      </w:r>
      <w:r w:rsidRPr="00A429AD">
        <w:rPr>
          <w:rFonts w:ascii="Times New Roman" w:hAnsi="Times New Roman" w:cs="Times New Roman"/>
        </w:rPr>
        <w:t xml:space="preserve"> </w:t>
      </w:r>
      <w:r>
        <w:rPr>
          <w:rFonts w:ascii="Times New Roman" w:hAnsi="Times New Roman" w:cs="Times New Roman"/>
        </w:rPr>
        <w:t>S</w:t>
      </w:r>
      <w:r w:rsidRPr="00A429AD">
        <w:rPr>
          <w:rFonts w:ascii="Times New Roman" w:hAnsi="Times New Roman" w:cs="Times New Roman"/>
        </w:rPr>
        <w:t>ebagai contoh, siswa akan langsung mengambil inisiatif untuk membersihkan lingkungan tanpa harus menunggu perintah dari guru. Dalam hal kreativitas, siswa yang singer mampu menghasilkan karya-karya inovatif dari sumber daya yang terbatas serta memiliki daya adaptasi yang luar biasa terhadap perubahan situasi di sekolah.</w:t>
      </w:r>
    </w:p>
    <w:p w14:paraId="2631F4B8" w14:textId="7E41E331" w:rsidR="00E219E3" w:rsidRPr="00FA2E6C" w:rsidRDefault="00E219E3" w:rsidP="00A71857">
      <w:pPr>
        <w:pStyle w:val="ListParagraph"/>
        <w:numPr>
          <w:ilvl w:val="5"/>
          <w:numId w:val="10"/>
        </w:numPr>
        <w:spacing w:after="0" w:line="360" w:lineRule="auto"/>
        <w:ind w:left="1134"/>
        <w:jc w:val="both"/>
        <w:rPr>
          <w:rFonts w:ascii="Times New Roman" w:hAnsi="Times New Roman" w:cs="Times New Roman"/>
        </w:rPr>
      </w:pPr>
      <w:r w:rsidRPr="00FA2E6C">
        <w:rPr>
          <w:rFonts w:ascii="Times New Roman" w:hAnsi="Times New Roman" w:cs="Times New Roman"/>
        </w:rPr>
        <w:lastRenderedPageBreak/>
        <w:t xml:space="preserve">Budaya Sekolah Berbasis </w:t>
      </w:r>
      <w:r w:rsidR="002052CA">
        <w:rPr>
          <w:rFonts w:ascii="Times New Roman" w:hAnsi="Times New Roman" w:cs="Times New Roman"/>
        </w:rPr>
        <w:t xml:space="preserve">Kearifan Lokal </w:t>
      </w:r>
      <w:r w:rsidR="009D0AE5">
        <w:rPr>
          <w:rFonts w:ascii="Times New Roman" w:hAnsi="Times New Roman" w:cs="Times New Roman"/>
        </w:rPr>
        <w:t>Panca Waluya</w:t>
      </w:r>
    </w:p>
    <w:p w14:paraId="65860DC2" w14:textId="73CEEB23" w:rsidR="00E219E3" w:rsidRDefault="00E219E3" w:rsidP="00A71857">
      <w:pPr>
        <w:pStyle w:val="ListParagraph"/>
        <w:spacing w:after="0" w:line="360" w:lineRule="auto"/>
        <w:ind w:left="1134" w:firstLine="426"/>
        <w:jc w:val="both"/>
        <w:rPr>
          <w:rFonts w:ascii="Times New Roman" w:hAnsi="Times New Roman" w:cs="Times New Roman"/>
        </w:rPr>
      </w:pPr>
      <w:r w:rsidRPr="00FA2E6C">
        <w:rPr>
          <w:rFonts w:ascii="Times New Roman" w:hAnsi="Times New Roman" w:cs="Times New Roman"/>
        </w:rPr>
        <w:t xml:space="preserve">Budaya sekolah berbasis </w:t>
      </w:r>
      <w:r w:rsidR="009D0AE5">
        <w:rPr>
          <w:rFonts w:ascii="Times New Roman" w:hAnsi="Times New Roman" w:cs="Times New Roman"/>
        </w:rPr>
        <w:t>Panca Waluya</w:t>
      </w:r>
      <w:r w:rsidRPr="00FA2E6C">
        <w:rPr>
          <w:rFonts w:ascii="Times New Roman" w:hAnsi="Times New Roman" w:cs="Times New Roman"/>
        </w:rPr>
        <w:t xml:space="preserve"> berarti mengintegrasikan lima nilai tersebut ke dalam seluruh sistem sekolah. Akhmad dan Supriatna (2021) menjelaskan bahwa pendidikan karakter berbasis kearifan lokal efektif apabila nilai lokal terinternalisasi melalui pembelajaran, manajemen sekolah, dan interaksi sosial.</w:t>
      </w:r>
      <w:r w:rsidR="000B3CE4">
        <w:rPr>
          <w:rFonts w:ascii="Times New Roman" w:hAnsi="Times New Roman" w:cs="Times New Roman"/>
        </w:rPr>
        <w:t xml:space="preserve"> Implementasi budaya sekolah dapat di jabarkan sebagai berikut :</w:t>
      </w:r>
    </w:p>
    <w:p w14:paraId="27EC60E2" w14:textId="10095D95" w:rsidR="000B3CE4" w:rsidRDefault="000B3CE4" w:rsidP="000B3CE4">
      <w:pPr>
        <w:pStyle w:val="ListParagraph"/>
        <w:numPr>
          <w:ilvl w:val="6"/>
          <w:numId w:val="10"/>
        </w:numPr>
        <w:spacing w:after="0" w:line="360" w:lineRule="auto"/>
        <w:ind w:left="1560"/>
        <w:jc w:val="both"/>
        <w:rPr>
          <w:rFonts w:ascii="Times New Roman" w:hAnsi="Times New Roman" w:cs="Times New Roman"/>
        </w:rPr>
      </w:pPr>
      <w:r>
        <w:rPr>
          <w:rFonts w:ascii="Times New Roman" w:hAnsi="Times New Roman" w:cs="Times New Roman"/>
        </w:rPr>
        <w:t xml:space="preserve">Budaya Sekolah berbasis </w:t>
      </w:r>
      <w:r w:rsidRPr="000B3CE4">
        <w:rPr>
          <w:rFonts w:ascii="Times New Roman" w:hAnsi="Times New Roman" w:cs="Times New Roman"/>
          <w:i/>
          <w:iCs/>
        </w:rPr>
        <w:t>Cageur</w:t>
      </w:r>
    </w:p>
    <w:p w14:paraId="3442A169" w14:textId="09023E1C" w:rsidR="00452879" w:rsidRPr="00EF54CB" w:rsidRDefault="00452879" w:rsidP="000B3CE4">
      <w:pPr>
        <w:pStyle w:val="ListParagraph"/>
        <w:spacing w:after="0" w:line="360" w:lineRule="auto"/>
        <w:ind w:left="1560" w:firstLine="425"/>
        <w:jc w:val="both"/>
        <w:rPr>
          <w:rFonts w:ascii="Times New Roman" w:hAnsi="Times New Roman" w:cs="Times New Roman"/>
        </w:rPr>
      </w:pPr>
      <w:r>
        <w:rPr>
          <w:rFonts w:ascii="Times New Roman" w:hAnsi="Times New Roman" w:cs="Times New Roman"/>
        </w:rPr>
        <w:t>Dalam budaya sekolah</w:t>
      </w:r>
      <w:r w:rsidR="000B3CE4">
        <w:rPr>
          <w:rFonts w:ascii="Times New Roman" w:hAnsi="Times New Roman" w:cs="Times New Roman"/>
        </w:rPr>
        <w:t xml:space="preserve"> </w:t>
      </w:r>
      <w:r w:rsidR="000B3CE4" w:rsidRPr="000B3CE4">
        <w:rPr>
          <w:rFonts w:ascii="Times New Roman" w:hAnsi="Times New Roman" w:cs="Times New Roman"/>
          <w:i/>
          <w:iCs/>
        </w:rPr>
        <w:t>cageur</w:t>
      </w:r>
      <w:r>
        <w:rPr>
          <w:rFonts w:ascii="Times New Roman" w:hAnsi="Times New Roman" w:cs="Times New Roman"/>
        </w:rPr>
        <w:t>,</w:t>
      </w:r>
      <w:r w:rsidRPr="00EF54CB">
        <w:rPr>
          <w:rFonts w:ascii="Times New Roman" w:hAnsi="Times New Roman" w:cs="Times New Roman"/>
        </w:rPr>
        <w:t xml:space="preserve"> Kepala Sekolah memiliki peran krusial dalam menerjemahkan nilai </w:t>
      </w:r>
      <w:r w:rsidRPr="00EF54CB">
        <w:rPr>
          <w:rFonts w:ascii="Times New Roman" w:hAnsi="Times New Roman" w:cs="Times New Roman"/>
          <w:i/>
          <w:iCs/>
        </w:rPr>
        <w:t>Cageur</w:t>
      </w:r>
      <w:r w:rsidRPr="00EF54CB">
        <w:rPr>
          <w:rFonts w:ascii="Times New Roman" w:hAnsi="Times New Roman" w:cs="Times New Roman"/>
        </w:rPr>
        <w:t xml:space="preserve"> ke dalam kebijakan sekolah yang konkret. Di tingkat Sekolah Dasar, perwujudan nilai ini dapat diinternalisasi melalui dua jalur utama:</w:t>
      </w:r>
    </w:p>
    <w:p w14:paraId="7B37100F" w14:textId="77777777" w:rsidR="00452879" w:rsidRDefault="00452879" w:rsidP="000B3CE4">
      <w:pPr>
        <w:pStyle w:val="ListParagraph"/>
        <w:numPr>
          <w:ilvl w:val="3"/>
          <w:numId w:val="14"/>
        </w:numPr>
        <w:spacing w:after="0" w:line="360" w:lineRule="auto"/>
        <w:ind w:left="1985"/>
        <w:jc w:val="both"/>
        <w:rPr>
          <w:rFonts w:ascii="Times New Roman" w:hAnsi="Times New Roman" w:cs="Times New Roman"/>
        </w:rPr>
      </w:pPr>
      <w:r w:rsidRPr="00EF54CB">
        <w:rPr>
          <w:rFonts w:ascii="Times New Roman" w:hAnsi="Times New Roman" w:cs="Times New Roman"/>
        </w:rPr>
        <w:t xml:space="preserve">Dimensi Jasmani </w:t>
      </w:r>
    </w:p>
    <w:p w14:paraId="0A700444" w14:textId="77777777" w:rsidR="00452879" w:rsidRPr="00EF54CB" w:rsidRDefault="00452879" w:rsidP="000B3CE4">
      <w:pPr>
        <w:pStyle w:val="ListParagraph"/>
        <w:spacing w:after="0" w:line="360" w:lineRule="auto"/>
        <w:ind w:left="1985" w:firstLine="425"/>
        <w:jc w:val="both"/>
        <w:rPr>
          <w:rFonts w:ascii="Times New Roman" w:hAnsi="Times New Roman" w:cs="Times New Roman"/>
        </w:rPr>
      </w:pPr>
      <w:r w:rsidRPr="00EF54CB">
        <w:rPr>
          <w:rFonts w:ascii="Times New Roman" w:hAnsi="Times New Roman" w:cs="Times New Roman"/>
        </w:rPr>
        <w:t>Sekolah tidak hanya berperan sebagai tempat belajar, tetapi juga sebagai ruang pertumbuhan fisik. Implementasinya mencakup manajemen lingkungan sekolah yang bersih (sanitasi total), pengawasan terhadap kualitas gizi di kantin sekolah melalui kebijakan jajanan sehat, serta penggalakan kembali permainan tradisional (</w:t>
      </w:r>
      <w:r w:rsidRPr="00452879">
        <w:rPr>
          <w:rFonts w:ascii="Times New Roman" w:hAnsi="Times New Roman" w:cs="Times New Roman"/>
          <w:i/>
          <w:iCs/>
        </w:rPr>
        <w:t>kaulinan barudak</w:t>
      </w:r>
      <w:r w:rsidRPr="00EF54CB">
        <w:rPr>
          <w:rFonts w:ascii="Times New Roman" w:hAnsi="Times New Roman" w:cs="Times New Roman"/>
        </w:rPr>
        <w:t>) dalam kurikulum olahraga. Permainan seperti engklek atau galah asin secara manajerial dapat dijadikan program unggulan untuk melatih motorik kasar siswa sekaligus melestarikan budaya.</w:t>
      </w:r>
    </w:p>
    <w:p w14:paraId="06605F13" w14:textId="77777777" w:rsidR="00452879" w:rsidRDefault="00452879" w:rsidP="000B3CE4">
      <w:pPr>
        <w:pStyle w:val="ListParagraph"/>
        <w:numPr>
          <w:ilvl w:val="3"/>
          <w:numId w:val="14"/>
        </w:numPr>
        <w:spacing w:after="0" w:line="360" w:lineRule="auto"/>
        <w:ind w:left="1985"/>
        <w:jc w:val="both"/>
        <w:rPr>
          <w:rFonts w:ascii="Times New Roman" w:hAnsi="Times New Roman" w:cs="Times New Roman"/>
        </w:rPr>
      </w:pPr>
      <w:r w:rsidRPr="00EF54CB">
        <w:rPr>
          <w:rFonts w:ascii="Times New Roman" w:hAnsi="Times New Roman" w:cs="Times New Roman"/>
        </w:rPr>
        <w:t xml:space="preserve">Dimensi Rohani </w:t>
      </w:r>
    </w:p>
    <w:p w14:paraId="3A2C227C" w14:textId="77777777" w:rsidR="00452879" w:rsidRPr="00EF54CB" w:rsidRDefault="00452879" w:rsidP="000B3CE4">
      <w:pPr>
        <w:pStyle w:val="ListParagraph"/>
        <w:spacing w:after="0" w:line="360" w:lineRule="auto"/>
        <w:ind w:left="1985" w:firstLine="425"/>
        <w:jc w:val="both"/>
        <w:rPr>
          <w:rFonts w:ascii="Times New Roman" w:hAnsi="Times New Roman" w:cs="Times New Roman"/>
        </w:rPr>
      </w:pPr>
      <w:r w:rsidRPr="00EF54CB">
        <w:rPr>
          <w:rFonts w:ascii="Times New Roman" w:hAnsi="Times New Roman" w:cs="Times New Roman"/>
        </w:rPr>
        <w:t>Dalam konteks mental dan spiritual, sekolah harus menjadi ekosistem yang aman (</w:t>
      </w:r>
      <w:r w:rsidRPr="00EF54CB">
        <w:rPr>
          <w:rFonts w:ascii="Times New Roman" w:hAnsi="Times New Roman" w:cs="Times New Roman"/>
          <w:i/>
          <w:iCs/>
        </w:rPr>
        <w:t>psychological safety</w:t>
      </w:r>
      <w:r w:rsidRPr="00EF54CB">
        <w:rPr>
          <w:rFonts w:ascii="Times New Roman" w:hAnsi="Times New Roman" w:cs="Times New Roman"/>
        </w:rPr>
        <w:t xml:space="preserve">). Kepala sekolah perlu memastikan adanya manajemen bimbingan yang humanis, di mana guru kelas mampu mendeteksi dini kondisi emosional siswa. Praktik harian seperti memulai hari dengan doa, suasana belajar yang menyenangkan tanpa tekanan berlebih, serta penanaman rasa syukur adalah bentuk nyata </w:t>
      </w:r>
      <w:r w:rsidRPr="00EF54CB">
        <w:rPr>
          <w:rFonts w:ascii="Times New Roman" w:hAnsi="Times New Roman" w:cs="Times New Roman"/>
        </w:rPr>
        <w:lastRenderedPageBreak/>
        <w:t>dari upaya mencetak siswa yang memiliki ketahanan mental (rohani) yang kuat.</w:t>
      </w:r>
    </w:p>
    <w:p w14:paraId="688AEA12" w14:textId="4A33CCEF" w:rsidR="00452879" w:rsidRDefault="00452879" w:rsidP="000B3CE4">
      <w:pPr>
        <w:pStyle w:val="ListParagraph"/>
        <w:spacing w:after="0" w:line="360" w:lineRule="auto"/>
        <w:ind w:left="1985" w:firstLine="426"/>
        <w:jc w:val="both"/>
        <w:rPr>
          <w:rFonts w:ascii="Times New Roman" w:hAnsi="Times New Roman" w:cs="Times New Roman"/>
        </w:rPr>
      </w:pPr>
      <w:r w:rsidRPr="00EF54CB">
        <w:rPr>
          <w:rFonts w:ascii="Times New Roman" w:hAnsi="Times New Roman" w:cs="Times New Roman"/>
        </w:rPr>
        <w:t>Dengan demikian, individu yang cageur merupakan modalitas utama dalam budaya sekolah. Tanpa fisik yang sehat, siswa akan terhambat dalam beraktivitas, dan tanpa jiwa yang sehat, siswa akan kehilangan arah moral dalam pergaulannya.</w:t>
      </w:r>
    </w:p>
    <w:p w14:paraId="1A8DFC5B" w14:textId="1ABA7494" w:rsidR="000B3CE4" w:rsidRPr="000B3CE4" w:rsidRDefault="000B3CE4" w:rsidP="000B3CE4">
      <w:pPr>
        <w:pStyle w:val="ListParagraph"/>
        <w:numPr>
          <w:ilvl w:val="6"/>
          <w:numId w:val="10"/>
        </w:numPr>
        <w:spacing w:after="0" w:line="360" w:lineRule="auto"/>
        <w:ind w:left="1560"/>
        <w:jc w:val="both"/>
        <w:rPr>
          <w:rFonts w:ascii="Times New Roman" w:hAnsi="Times New Roman" w:cs="Times New Roman"/>
        </w:rPr>
      </w:pPr>
      <w:r>
        <w:rPr>
          <w:rFonts w:ascii="Times New Roman" w:hAnsi="Times New Roman" w:cs="Times New Roman"/>
        </w:rPr>
        <w:t xml:space="preserve">Budaya Sekolah berbasis </w:t>
      </w:r>
      <w:r w:rsidRPr="000B3CE4">
        <w:rPr>
          <w:rFonts w:ascii="Times New Roman" w:hAnsi="Times New Roman" w:cs="Times New Roman"/>
          <w:i/>
          <w:iCs/>
        </w:rPr>
        <w:t>Bageur</w:t>
      </w:r>
    </w:p>
    <w:p w14:paraId="76D3FEDC" w14:textId="77777777" w:rsidR="000B3CE4" w:rsidRPr="00B95E9D" w:rsidRDefault="000B3CE4" w:rsidP="000B3CE4">
      <w:pPr>
        <w:pStyle w:val="ListParagraph"/>
        <w:spacing w:after="0" w:line="360" w:lineRule="auto"/>
        <w:ind w:left="1560" w:firstLine="425"/>
        <w:jc w:val="both"/>
        <w:rPr>
          <w:rFonts w:ascii="Times New Roman" w:hAnsi="Times New Roman" w:cs="Times New Roman"/>
        </w:rPr>
      </w:pPr>
      <w:r w:rsidRPr="00B95E9D">
        <w:rPr>
          <w:rFonts w:ascii="Times New Roman" w:hAnsi="Times New Roman" w:cs="Times New Roman"/>
        </w:rPr>
        <w:t>Dalam perspektif manajemen pendidikan, Kepala Sekolah bertanggung jawab menciptakan ekosistem yang mampu menyemai sifat bageur pada setiap warga sekolah. Perwujudannya di tingkat Sekolah Dasar meliputi:</w:t>
      </w:r>
    </w:p>
    <w:p w14:paraId="3DE545FE" w14:textId="77777777" w:rsidR="000B3CE4" w:rsidRPr="00B95E9D" w:rsidRDefault="000B3CE4" w:rsidP="000B3CE4">
      <w:pPr>
        <w:pStyle w:val="ListParagraph"/>
        <w:numPr>
          <w:ilvl w:val="0"/>
          <w:numId w:val="64"/>
        </w:numPr>
        <w:spacing w:after="0" w:line="360" w:lineRule="auto"/>
        <w:ind w:left="1985" w:hanging="425"/>
        <w:jc w:val="both"/>
        <w:rPr>
          <w:rFonts w:ascii="Times New Roman" w:hAnsi="Times New Roman" w:cs="Times New Roman"/>
        </w:rPr>
      </w:pPr>
      <w:r w:rsidRPr="00B95E9D">
        <w:rPr>
          <w:rFonts w:ascii="Times New Roman" w:hAnsi="Times New Roman" w:cs="Times New Roman"/>
        </w:rPr>
        <w:t>Keteladanan Manajerial (</w:t>
      </w:r>
      <w:r w:rsidRPr="00B95E9D">
        <w:rPr>
          <w:rFonts w:ascii="Times New Roman" w:hAnsi="Times New Roman" w:cs="Times New Roman"/>
          <w:i/>
          <w:iCs/>
        </w:rPr>
        <w:t>Modeling</w:t>
      </w:r>
      <w:r w:rsidRPr="00B95E9D">
        <w:rPr>
          <w:rFonts w:ascii="Times New Roman" w:hAnsi="Times New Roman" w:cs="Times New Roman"/>
        </w:rPr>
        <w:t>):</w:t>
      </w:r>
    </w:p>
    <w:p w14:paraId="1FBAF5B8" w14:textId="77777777" w:rsidR="000B3CE4" w:rsidRPr="00B95E9D" w:rsidRDefault="000B3CE4" w:rsidP="000B3CE4">
      <w:pPr>
        <w:pStyle w:val="ListParagraph"/>
        <w:spacing w:after="0" w:line="360" w:lineRule="auto"/>
        <w:ind w:left="1985" w:firstLine="425"/>
        <w:jc w:val="both"/>
        <w:rPr>
          <w:rFonts w:ascii="Times New Roman" w:hAnsi="Times New Roman" w:cs="Times New Roman"/>
        </w:rPr>
      </w:pPr>
      <w:r w:rsidRPr="00B95E9D">
        <w:rPr>
          <w:rFonts w:ascii="Times New Roman" w:hAnsi="Times New Roman" w:cs="Times New Roman"/>
        </w:rPr>
        <w:t xml:space="preserve">Kepala sekolah dan guru harus menjadi </w:t>
      </w:r>
      <w:r w:rsidRPr="00B95E9D">
        <w:rPr>
          <w:rFonts w:ascii="Times New Roman" w:hAnsi="Times New Roman" w:cs="Times New Roman"/>
          <w:i/>
          <w:iCs/>
        </w:rPr>
        <w:t>role model</w:t>
      </w:r>
      <w:r w:rsidRPr="00B95E9D">
        <w:rPr>
          <w:rFonts w:ascii="Times New Roman" w:hAnsi="Times New Roman" w:cs="Times New Roman"/>
        </w:rPr>
        <w:t xml:space="preserve">. Perilaku </w:t>
      </w:r>
      <w:r w:rsidRPr="00B95E9D">
        <w:rPr>
          <w:rFonts w:ascii="Times New Roman" w:hAnsi="Times New Roman" w:cs="Times New Roman"/>
          <w:i/>
          <w:iCs/>
        </w:rPr>
        <w:t>bageur</w:t>
      </w:r>
      <w:r w:rsidRPr="00B95E9D">
        <w:rPr>
          <w:rFonts w:ascii="Times New Roman" w:hAnsi="Times New Roman" w:cs="Times New Roman"/>
        </w:rPr>
        <w:t xml:space="preserve"> diwujudkan melalui cara bicara yang santun (</w:t>
      </w:r>
      <w:r w:rsidRPr="00B95E9D">
        <w:rPr>
          <w:rFonts w:ascii="Times New Roman" w:hAnsi="Times New Roman" w:cs="Times New Roman"/>
          <w:i/>
          <w:iCs/>
        </w:rPr>
        <w:t>handap asor</w:t>
      </w:r>
      <w:r w:rsidRPr="00B95E9D">
        <w:rPr>
          <w:rFonts w:ascii="Times New Roman" w:hAnsi="Times New Roman" w:cs="Times New Roman"/>
        </w:rPr>
        <w:t xml:space="preserve">), sikap menghargai siswa, dan transparansi dalam kepemimpinan. Sesuai prinsip </w:t>
      </w:r>
      <w:r w:rsidRPr="00B95E9D">
        <w:rPr>
          <w:rFonts w:ascii="Times New Roman" w:hAnsi="Times New Roman" w:cs="Times New Roman"/>
          <w:i/>
          <w:iCs/>
        </w:rPr>
        <w:t>Ing Ngarsa Sung Tuladha</w:t>
      </w:r>
      <w:r w:rsidRPr="00B95E9D">
        <w:rPr>
          <w:rFonts w:ascii="Times New Roman" w:hAnsi="Times New Roman" w:cs="Times New Roman"/>
        </w:rPr>
        <w:t>, perilaku baik guru akan secara otomatis terinternalisasi dalam diri siswa.</w:t>
      </w:r>
    </w:p>
    <w:p w14:paraId="62716284" w14:textId="77777777" w:rsidR="000B3CE4" w:rsidRPr="00B95E9D" w:rsidRDefault="000B3CE4" w:rsidP="000B3CE4">
      <w:pPr>
        <w:pStyle w:val="ListParagraph"/>
        <w:numPr>
          <w:ilvl w:val="0"/>
          <w:numId w:val="64"/>
        </w:numPr>
        <w:spacing w:after="0" w:line="360" w:lineRule="auto"/>
        <w:ind w:left="1985"/>
        <w:jc w:val="both"/>
        <w:rPr>
          <w:rFonts w:ascii="Times New Roman" w:hAnsi="Times New Roman" w:cs="Times New Roman"/>
        </w:rPr>
      </w:pPr>
      <w:r w:rsidRPr="00B95E9D">
        <w:rPr>
          <w:rFonts w:ascii="Times New Roman" w:hAnsi="Times New Roman" w:cs="Times New Roman"/>
        </w:rPr>
        <w:t>Program Pembiasaan Karakter (</w:t>
      </w:r>
      <w:r w:rsidRPr="00B95E9D">
        <w:rPr>
          <w:rFonts w:ascii="Times New Roman" w:hAnsi="Times New Roman" w:cs="Times New Roman"/>
          <w:i/>
          <w:iCs/>
        </w:rPr>
        <w:t>Habituation</w:t>
      </w:r>
      <w:r w:rsidRPr="00B95E9D">
        <w:rPr>
          <w:rFonts w:ascii="Times New Roman" w:hAnsi="Times New Roman" w:cs="Times New Roman"/>
        </w:rPr>
        <w:t>):</w:t>
      </w:r>
    </w:p>
    <w:p w14:paraId="32DD5784" w14:textId="77777777" w:rsidR="000B3CE4" w:rsidRDefault="000B3CE4" w:rsidP="000B3CE4">
      <w:pPr>
        <w:pStyle w:val="ListParagraph"/>
        <w:spacing w:after="0" w:line="360" w:lineRule="auto"/>
        <w:ind w:left="1985" w:firstLine="425"/>
        <w:jc w:val="both"/>
        <w:rPr>
          <w:rFonts w:ascii="Times New Roman" w:hAnsi="Times New Roman" w:cs="Times New Roman"/>
        </w:rPr>
      </w:pPr>
      <w:r>
        <w:rPr>
          <w:rFonts w:ascii="Times New Roman" w:hAnsi="Times New Roman" w:cs="Times New Roman"/>
        </w:rPr>
        <w:t xml:space="preserve">Pembiasaan Bageur dapat dilaksanakan melalui </w:t>
      </w:r>
      <w:r w:rsidRPr="00B95E9D">
        <w:rPr>
          <w:rFonts w:ascii="Times New Roman" w:hAnsi="Times New Roman" w:cs="Times New Roman"/>
        </w:rPr>
        <w:t>Budaya Infaq dan Sedekah</w:t>
      </w:r>
      <w:r>
        <w:rPr>
          <w:rFonts w:ascii="Times New Roman" w:hAnsi="Times New Roman" w:cs="Times New Roman"/>
        </w:rPr>
        <w:t xml:space="preserve"> yang bertujuan m</w:t>
      </w:r>
      <w:r w:rsidRPr="00B95E9D">
        <w:rPr>
          <w:rFonts w:ascii="Times New Roman" w:hAnsi="Times New Roman" w:cs="Times New Roman"/>
        </w:rPr>
        <w:t>enumbuhkan empati melalui kotak amal rutin atau bakti sosial untuk membantu teman yang tertimpa musibah.</w:t>
      </w:r>
      <w:r>
        <w:rPr>
          <w:rFonts w:ascii="Times New Roman" w:hAnsi="Times New Roman" w:cs="Times New Roman"/>
        </w:rPr>
        <w:t xml:space="preserve"> Selain itu dapat dilakukan juga dengan p</w:t>
      </w:r>
      <w:r w:rsidRPr="00B95E9D">
        <w:rPr>
          <w:rFonts w:ascii="Times New Roman" w:hAnsi="Times New Roman" w:cs="Times New Roman"/>
        </w:rPr>
        <w:t>enerapan 5S (Senyum, Salam, Sapa, Sopan, Santun)</w:t>
      </w:r>
      <w:r>
        <w:rPr>
          <w:rFonts w:ascii="Times New Roman" w:hAnsi="Times New Roman" w:cs="Times New Roman"/>
        </w:rPr>
        <w:t xml:space="preserve">  yakni</w:t>
      </w:r>
      <w:r w:rsidRPr="00B95E9D">
        <w:rPr>
          <w:rFonts w:ascii="Times New Roman" w:hAnsi="Times New Roman" w:cs="Times New Roman"/>
        </w:rPr>
        <w:t xml:space="preserve"> Menjadikan keramahan sebagai identitas harian sekolah untuk melatih etika berkomunikasi.</w:t>
      </w:r>
      <w:r>
        <w:rPr>
          <w:rFonts w:ascii="Times New Roman" w:hAnsi="Times New Roman" w:cs="Times New Roman"/>
        </w:rPr>
        <w:t xml:space="preserve"> </w:t>
      </w:r>
    </w:p>
    <w:p w14:paraId="1DBB2E3E" w14:textId="4CE39156" w:rsidR="000B3CE4" w:rsidRPr="000B3CE4" w:rsidRDefault="000B3CE4" w:rsidP="000B3CE4">
      <w:pPr>
        <w:pStyle w:val="ListParagraph"/>
        <w:spacing w:after="0" w:line="360" w:lineRule="auto"/>
        <w:ind w:left="1985" w:firstLine="425"/>
        <w:jc w:val="both"/>
        <w:rPr>
          <w:rFonts w:ascii="Times New Roman" w:hAnsi="Times New Roman" w:cs="Times New Roman"/>
        </w:rPr>
      </w:pPr>
      <w:r>
        <w:rPr>
          <w:rFonts w:ascii="Times New Roman" w:hAnsi="Times New Roman" w:cs="Times New Roman"/>
        </w:rPr>
        <w:t xml:space="preserve">Penting juga melakukan </w:t>
      </w:r>
      <w:r w:rsidRPr="00B95E9D">
        <w:rPr>
          <w:rFonts w:ascii="Times New Roman" w:hAnsi="Times New Roman" w:cs="Times New Roman"/>
        </w:rPr>
        <w:t>Integrasi dalam Interaksi Sosial</w:t>
      </w:r>
      <w:r>
        <w:rPr>
          <w:rFonts w:ascii="Times New Roman" w:hAnsi="Times New Roman" w:cs="Times New Roman"/>
        </w:rPr>
        <w:t xml:space="preserve"> di dalam kehidupan sehari hari siswa, dengan cara s</w:t>
      </w:r>
      <w:r w:rsidRPr="00B95E9D">
        <w:rPr>
          <w:rFonts w:ascii="Times New Roman" w:hAnsi="Times New Roman" w:cs="Times New Roman"/>
        </w:rPr>
        <w:t>ekolah menerapkan manajemen kelas berbasis kooperatif, di mana siswa diajarkan untuk saling membantu (</w:t>
      </w:r>
      <w:r w:rsidRPr="00B95E9D">
        <w:rPr>
          <w:rFonts w:ascii="Times New Roman" w:hAnsi="Times New Roman" w:cs="Times New Roman"/>
          <w:i/>
          <w:iCs/>
        </w:rPr>
        <w:t>silih tulungan</w:t>
      </w:r>
      <w:r w:rsidRPr="00B95E9D">
        <w:rPr>
          <w:rFonts w:ascii="Times New Roman" w:hAnsi="Times New Roman" w:cs="Times New Roman"/>
        </w:rPr>
        <w:t xml:space="preserve">) </w:t>
      </w:r>
      <w:r w:rsidRPr="00B95E9D">
        <w:rPr>
          <w:rFonts w:ascii="Times New Roman" w:hAnsi="Times New Roman" w:cs="Times New Roman"/>
        </w:rPr>
        <w:lastRenderedPageBreak/>
        <w:t xml:space="preserve">daripada bersaing secara tidak sehat. Hal ini melatih siswa untuk menjadi pribadi yang </w:t>
      </w:r>
      <w:r w:rsidRPr="00A429AD">
        <w:rPr>
          <w:rFonts w:ascii="Times New Roman" w:hAnsi="Times New Roman" w:cs="Times New Roman"/>
          <w:i/>
          <w:iCs/>
        </w:rPr>
        <w:t>bageur</w:t>
      </w:r>
      <w:r w:rsidRPr="00B95E9D">
        <w:rPr>
          <w:rFonts w:ascii="Times New Roman" w:hAnsi="Times New Roman" w:cs="Times New Roman"/>
        </w:rPr>
        <w:t xml:space="preserve"> dalam kerja sama tim.</w:t>
      </w:r>
    </w:p>
    <w:p w14:paraId="2870E9C7" w14:textId="3B669F28" w:rsidR="000B3CE4" w:rsidRPr="00A429AD" w:rsidRDefault="000B3CE4" w:rsidP="000B3CE4">
      <w:pPr>
        <w:pStyle w:val="ListParagraph"/>
        <w:numPr>
          <w:ilvl w:val="6"/>
          <w:numId w:val="10"/>
        </w:numPr>
        <w:spacing w:after="0" w:line="360" w:lineRule="auto"/>
        <w:ind w:left="1560"/>
        <w:jc w:val="both"/>
        <w:rPr>
          <w:rFonts w:ascii="Times New Roman" w:hAnsi="Times New Roman" w:cs="Times New Roman"/>
        </w:rPr>
      </w:pPr>
      <w:r>
        <w:rPr>
          <w:rFonts w:ascii="Times New Roman" w:hAnsi="Times New Roman" w:cs="Times New Roman"/>
        </w:rPr>
        <w:t xml:space="preserve">Budaya Sekolah berbasis </w:t>
      </w:r>
      <w:r w:rsidRPr="000B3CE4">
        <w:rPr>
          <w:rFonts w:ascii="Times New Roman" w:hAnsi="Times New Roman" w:cs="Times New Roman"/>
          <w:i/>
          <w:iCs/>
        </w:rPr>
        <w:t>Bener</w:t>
      </w:r>
    </w:p>
    <w:p w14:paraId="056946C0" w14:textId="42E99F00" w:rsidR="00A429AD" w:rsidRPr="00890A2C" w:rsidRDefault="00A429AD" w:rsidP="00A429AD">
      <w:pPr>
        <w:pStyle w:val="ListParagraph"/>
        <w:spacing w:after="0" w:line="360" w:lineRule="auto"/>
        <w:ind w:left="1560" w:firstLine="425"/>
        <w:jc w:val="both"/>
        <w:rPr>
          <w:rFonts w:ascii="Times New Roman" w:hAnsi="Times New Roman" w:cs="Times New Roman"/>
        </w:rPr>
      </w:pPr>
      <w:r w:rsidRPr="00890A2C">
        <w:rPr>
          <w:rFonts w:ascii="Times New Roman" w:hAnsi="Times New Roman" w:cs="Times New Roman"/>
        </w:rPr>
        <w:t xml:space="preserve">Dalam </w:t>
      </w:r>
      <w:r>
        <w:rPr>
          <w:rFonts w:ascii="Times New Roman" w:hAnsi="Times New Roman" w:cs="Times New Roman"/>
        </w:rPr>
        <w:t>budaya</w:t>
      </w:r>
      <w:r w:rsidRPr="00890A2C">
        <w:rPr>
          <w:rFonts w:ascii="Times New Roman" w:hAnsi="Times New Roman" w:cs="Times New Roman"/>
        </w:rPr>
        <w:t xml:space="preserve"> sekolah</w:t>
      </w:r>
      <w:r>
        <w:rPr>
          <w:rFonts w:ascii="Times New Roman" w:hAnsi="Times New Roman" w:cs="Times New Roman"/>
        </w:rPr>
        <w:t xml:space="preserve"> </w:t>
      </w:r>
      <w:r w:rsidRPr="00A429AD">
        <w:rPr>
          <w:rFonts w:ascii="Times New Roman" w:hAnsi="Times New Roman" w:cs="Times New Roman"/>
          <w:i/>
          <w:iCs/>
        </w:rPr>
        <w:t>Bener</w:t>
      </w:r>
      <w:r w:rsidRPr="00890A2C">
        <w:rPr>
          <w:rFonts w:ascii="Times New Roman" w:hAnsi="Times New Roman" w:cs="Times New Roman"/>
        </w:rPr>
        <w:t xml:space="preserve">, Kepala Sekolah berperan sebagai penegak standar </w:t>
      </w:r>
      <w:r>
        <w:rPr>
          <w:rFonts w:ascii="Times New Roman" w:hAnsi="Times New Roman" w:cs="Times New Roman"/>
        </w:rPr>
        <w:t>k</w:t>
      </w:r>
      <w:r w:rsidRPr="00890A2C">
        <w:rPr>
          <w:rFonts w:ascii="Times New Roman" w:hAnsi="Times New Roman" w:cs="Times New Roman"/>
        </w:rPr>
        <w:t xml:space="preserve">ebenaran di lingkungan pendidikan. Perwujudan nilai </w:t>
      </w:r>
      <w:r w:rsidRPr="00A429AD">
        <w:rPr>
          <w:rFonts w:ascii="Times New Roman" w:hAnsi="Times New Roman" w:cs="Times New Roman"/>
          <w:i/>
          <w:iCs/>
        </w:rPr>
        <w:t>Bener</w:t>
      </w:r>
      <w:r w:rsidRPr="00890A2C">
        <w:rPr>
          <w:rFonts w:ascii="Times New Roman" w:hAnsi="Times New Roman" w:cs="Times New Roman"/>
        </w:rPr>
        <w:t xml:space="preserve"> di tingkat Sekolah Dasar meliputi:</w:t>
      </w:r>
    </w:p>
    <w:p w14:paraId="32CBE56E" w14:textId="77777777" w:rsidR="00A429AD" w:rsidRPr="00890A2C" w:rsidRDefault="00A429AD" w:rsidP="00A429AD">
      <w:pPr>
        <w:pStyle w:val="ListParagraph"/>
        <w:numPr>
          <w:ilvl w:val="0"/>
          <w:numId w:val="65"/>
        </w:numPr>
        <w:spacing w:after="0" w:line="360" w:lineRule="auto"/>
        <w:ind w:left="1985"/>
        <w:jc w:val="both"/>
        <w:rPr>
          <w:rFonts w:ascii="Times New Roman" w:hAnsi="Times New Roman" w:cs="Times New Roman"/>
        </w:rPr>
      </w:pPr>
      <w:r w:rsidRPr="00890A2C">
        <w:rPr>
          <w:rFonts w:ascii="Times New Roman" w:hAnsi="Times New Roman" w:cs="Times New Roman"/>
        </w:rPr>
        <w:t>Manajemen Berbasis Transparansi dan Akuntabilitas:</w:t>
      </w:r>
    </w:p>
    <w:p w14:paraId="532D70D8" w14:textId="77777777" w:rsidR="00A429AD" w:rsidRPr="000B3CE4" w:rsidRDefault="00A429AD" w:rsidP="00A429AD">
      <w:pPr>
        <w:pStyle w:val="ListParagraph"/>
        <w:spacing w:after="0" w:line="360" w:lineRule="auto"/>
        <w:ind w:left="1985" w:firstLine="425"/>
        <w:jc w:val="both"/>
        <w:rPr>
          <w:rFonts w:ascii="Times New Roman" w:hAnsi="Times New Roman" w:cs="Times New Roman"/>
        </w:rPr>
      </w:pPr>
      <w:r w:rsidRPr="00890A2C">
        <w:rPr>
          <w:rFonts w:ascii="Times New Roman" w:hAnsi="Times New Roman" w:cs="Times New Roman"/>
        </w:rPr>
        <w:t xml:space="preserve">Kepala sekolah menunjukkan praktik </w:t>
      </w:r>
      <w:r w:rsidRPr="00890A2C">
        <w:rPr>
          <w:rFonts w:ascii="Times New Roman" w:hAnsi="Times New Roman" w:cs="Times New Roman"/>
          <w:i/>
          <w:iCs/>
        </w:rPr>
        <w:t>Bener</w:t>
      </w:r>
      <w:r w:rsidRPr="00890A2C">
        <w:rPr>
          <w:rFonts w:ascii="Times New Roman" w:hAnsi="Times New Roman" w:cs="Times New Roman"/>
        </w:rPr>
        <w:t xml:space="preserve"> melalui pengelolaan dana sekolah (seperti dana BOS) yang terbuka. Hal ini mendidik seluruh guru dan staf bahwa organisasi dijalankan di atas prinsip kebenaran administratif dan moral.</w:t>
      </w:r>
    </w:p>
    <w:p w14:paraId="114EFE0A" w14:textId="77777777" w:rsidR="00A429AD" w:rsidRPr="00890A2C" w:rsidRDefault="00A429AD" w:rsidP="00A429AD">
      <w:pPr>
        <w:pStyle w:val="ListParagraph"/>
        <w:numPr>
          <w:ilvl w:val="0"/>
          <w:numId w:val="65"/>
        </w:numPr>
        <w:spacing w:after="0" w:line="360" w:lineRule="auto"/>
        <w:ind w:left="1985"/>
        <w:jc w:val="both"/>
        <w:rPr>
          <w:rFonts w:ascii="Times New Roman" w:hAnsi="Times New Roman" w:cs="Times New Roman"/>
        </w:rPr>
      </w:pPr>
      <w:r w:rsidRPr="00890A2C">
        <w:rPr>
          <w:rFonts w:ascii="Times New Roman" w:hAnsi="Times New Roman" w:cs="Times New Roman"/>
        </w:rPr>
        <w:t>Penegakan Disiplin yang Edukatif</w:t>
      </w:r>
    </w:p>
    <w:p w14:paraId="1E748ADE" w14:textId="77777777" w:rsidR="00A429AD" w:rsidRPr="00890A2C" w:rsidRDefault="00A429AD" w:rsidP="00A429AD">
      <w:pPr>
        <w:pStyle w:val="ListParagraph"/>
        <w:spacing w:after="0" w:line="360" w:lineRule="auto"/>
        <w:ind w:left="1985" w:firstLine="425"/>
        <w:jc w:val="both"/>
        <w:rPr>
          <w:rFonts w:ascii="Times New Roman" w:hAnsi="Times New Roman" w:cs="Times New Roman"/>
        </w:rPr>
      </w:pPr>
      <w:r w:rsidRPr="00890A2C">
        <w:rPr>
          <w:rFonts w:ascii="Times New Roman" w:hAnsi="Times New Roman" w:cs="Times New Roman"/>
        </w:rPr>
        <w:t>Nilai Bener diimplementasikan melalui aturan sekolah yang konsisten. Siswa diajarkan bahwa peraturan dibuat bukan untuk mengekang, melainkan untuk melatih mereka memilih tindakan yang benar. Misalnya, mengakui kesalahan saat melakukan pelanggaran adalah perwujudan dari sikap bener.</w:t>
      </w:r>
    </w:p>
    <w:p w14:paraId="78003A31" w14:textId="77777777" w:rsidR="00A429AD" w:rsidRPr="00890A2C" w:rsidRDefault="00A429AD" w:rsidP="00A429AD">
      <w:pPr>
        <w:pStyle w:val="ListParagraph"/>
        <w:numPr>
          <w:ilvl w:val="0"/>
          <w:numId w:val="65"/>
        </w:numPr>
        <w:spacing w:after="0" w:line="360" w:lineRule="auto"/>
        <w:ind w:left="1985"/>
        <w:jc w:val="both"/>
        <w:rPr>
          <w:rFonts w:ascii="Times New Roman" w:hAnsi="Times New Roman" w:cs="Times New Roman"/>
        </w:rPr>
      </w:pPr>
      <w:r w:rsidRPr="00890A2C">
        <w:rPr>
          <w:rFonts w:ascii="Times New Roman" w:hAnsi="Times New Roman" w:cs="Times New Roman"/>
        </w:rPr>
        <w:t>Pembiasaan Literasi dan Berpikir Kritis</w:t>
      </w:r>
    </w:p>
    <w:p w14:paraId="3BC557F2" w14:textId="77777777" w:rsidR="00A429AD" w:rsidRPr="00890A2C" w:rsidRDefault="00A429AD" w:rsidP="00A429AD">
      <w:pPr>
        <w:pStyle w:val="ListParagraph"/>
        <w:spacing w:after="0" w:line="360" w:lineRule="auto"/>
        <w:ind w:left="1985" w:firstLine="425"/>
        <w:jc w:val="both"/>
        <w:rPr>
          <w:rFonts w:ascii="Times New Roman" w:hAnsi="Times New Roman" w:cs="Times New Roman"/>
        </w:rPr>
      </w:pPr>
      <w:r w:rsidRPr="00890A2C">
        <w:rPr>
          <w:rFonts w:ascii="Times New Roman" w:hAnsi="Times New Roman" w:cs="Times New Roman"/>
        </w:rPr>
        <w:t>Guru membimbing siswa untuk memilah informasi (membedakan fakta dan opini) sebagai dasar dari bernalar yang benar.</w:t>
      </w:r>
      <w:r>
        <w:rPr>
          <w:rFonts w:ascii="Times New Roman" w:hAnsi="Times New Roman" w:cs="Times New Roman"/>
        </w:rPr>
        <w:t xml:space="preserve"> Selain itu, lingkungan sekolah menerapkan b</w:t>
      </w:r>
      <w:r w:rsidRPr="00890A2C">
        <w:rPr>
          <w:rFonts w:ascii="Times New Roman" w:hAnsi="Times New Roman" w:cs="Times New Roman"/>
        </w:rPr>
        <w:t xml:space="preserve">udaya </w:t>
      </w:r>
      <w:r>
        <w:rPr>
          <w:rFonts w:ascii="Times New Roman" w:hAnsi="Times New Roman" w:cs="Times New Roman"/>
        </w:rPr>
        <w:t>a</w:t>
      </w:r>
      <w:r w:rsidRPr="00890A2C">
        <w:rPr>
          <w:rFonts w:ascii="Times New Roman" w:hAnsi="Times New Roman" w:cs="Times New Roman"/>
        </w:rPr>
        <w:t>nti</w:t>
      </w:r>
      <w:r>
        <w:rPr>
          <w:rFonts w:ascii="Times New Roman" w:hAnsi="Times New Roman" w:cs="Times New Roman"/>
        </w:rPr>
        <w:t xml:space="preserve"> m</w:t>
      </w:r>
      <w:r w:rsidRPr="00890A2C">
        <w:rPr>
          <w:rFonts w:ascii="Times New Roman" w:hAnsi="Times New Roman" w:cs="Times New Roman"/>
        </w:rPr>
        <w:t>enyontek</w:t>
      </w:r>
      <w:r>
        <w:rPr>
          <w:rFonts w:ascii="Times New Roman" w:hAnsi="Times New Roman" w:cs="Times New Roman"/>
        </w:rPr>
        <w:t xml:space="preserve"> dengan cara m</w:t>
      </w:r>
      <w:r w:rsidRPr="00890A2C">
        <w:rPr>
          <w:rFonts w:ascii="Times New Roman" w:hAnsi="Times New Roman" w:cs="Times New Roman"/>
        </w:rPr>
        <w:t xml:space="preserve">enanamkan bahwa nilai yang tinggi tidak ada artinya jika diperoleh dengan cara yang salah. Fokus utamanya adalah kejujuran proses sebagai representasi dari </w:t>
      </w:r>
      <w:r w:rsidRPr="00890A2C">
        <w:rPr>
          <w:rFonts w:ascii="Times New Roman" w:hAnsi="Times New Roman" w:cs="Times New Roman"/>
          <w:i/>
          <w:iCs/>
        </w:rPr>
        <w:t>Bener</w:t>
      </w:r>
      <w:r w:rsidRPr="00890A2C">
        <w:rPr>
          <w:rFonts w:ascii="Times New Roman" w:hAnsi="Times New Roman" w:cs="Times New Roman"/>
        </w:rPr>
        <w:t>.</w:t>
      </w:r>
    </w:p>
    <w:p w14:paraId="1CCBB95B" w14:textId="77777777" w:rsidR="00A429AD" w:rsidRPr="00890A2C" w:rsidRDefault="00A429AD" w:rsidP="00A429AD">
      <w:pPr>
        <w:pStyle w:val="ListParagraph"/>
        <w:numPr>
          <w:ilvl w:val="0"/>
          <w:numId w:val="65"/>
        </w:numPr>
        <w:spacing w:after="0" w:line="360" w:lineRule="auto"/>
        <w:ind w:left="1985"/>
        <w:jc w:val="both"/>
        <w:rPr>
          <w:rFonts w:ascii="Times New Roman" w:hAnsi="Times New Roman" w:cs="Times New Roman"/>
        </w:rPr>
      </w:pPr>
      <w:r w:rsidRPr="00890A2C">
        <w:rPr>
          <w:rFonts w:ascii="Times New Roman" w:hAnsi="Times New Roman" w:cs="Times New Roman"/>
        </w:rPr>
        <w:t>Keadilan dalam Penilaian</w:t>
      </w:r>
    </w:p>
    <w:p w14:paraId="6AF99F83" w14:textId="578BC3AD" w:rsidR="00A429AD" w:rsidRDefault="00A429AD" w:rsidP="00A429AD">
      <w:pPr>
        <w:pStyle w:val="ListParagraph"/>
        <w:spacing w:after="0" w:line="360" w:lineRule="auto"/>
        <w:ind w:left="1985" w:firstLine="425"/>
        <w:jc w:val="both"/>
        <w:rPr>
          <w:rFonts w:ascii="Times New Roman" w:hAnsi="Times New Roman" w:cs="Times New Roman"/>
        </w:rPr>
      </w:pPr>
      <w:r w:rsidRPr="00890A2C">
        <w:rPr>
          <w:rFonts w:ascii="Times New Roman" w:hAnsi="Times New Roman" w:cs="Times New Roman"/>
        </w:rPr>
        <w:t xml:space="preserve">Kepala sekolah memastikan guru memberikan penilaian secara objektif. Objektivitas guru dalam menilai adalah cerminan dari kemampuan membandingkan dan memilih secara adil, yang merupakan inti dari nilai </w:t>
      </w:r>
      <w:r w:rsidRPr="00A429AD">
        <w:rPr>
          <w:rFonts w:ascii="Times New Roman" w:hAnsi="Times New Roman" w:cs="Times New Roman"/>
          <w:i/>
          <w:iCs/>
        </w:rPr>
        <w:t>Bener</w:t>
      </w:r>
      <w:r w:rsidRPr="00890A2C">
        <w:rPr>
          <w:rFonts w:ascii="Times New Roman" w:hAnsi="Times New Roman" w:cs="Times New Roman"/>
        </w:rPr>
        <w:t>.</w:t>
      </w:r>
    </w:p>
    <w:p w14:paraId="2150F715" w14:textId="77777777" w:rsidR="00801852" w:rsidRPr="00A429AD" w:rsidRDefault="00801852" w:rsidP="00A429AD">
      <w:pPr>
        <w:pStyle w:val="ListParagraph"/>
        <w:spacing w:after="0" w:line="360" w:lineRule="auto"/>
        <w:ind w:left="1985" w:firstLine="425"/>
        <w:jc w:val="both"/>
        <w:rPr>
          <w:rFonts w:ascii="Times New Roman" w:hAnsi="Times New Roman" w:cs="Times New Roman"/>
        </w:rPr>
      </w:pPr>
    </w:p>
    <w:p w14:paraId="0066A553" w14:textId="074A25CD" w:rsidR="000B3CE4" w:rsidRPr="00A429AD" w:rsidRDefault="000B3CE4" w:rsidP="000B3CE4">
      <w:pPr>
        <w:pStyle w:val="ListParagraph"/>
        <w:numPr>
          <w:ilvl w:val="6"/>
          <w:numId w:val="10"/>
        </w:numPr>
        <w:spacing w:after="0" w:line="360" w:lineRule="auto"/>
        <w:ind w:left="1560"/>
        <w:jc w:val="both"/>
        <w:rPr>
          <w:rFonts w:ascii="Times New Roman" w:hAnsi="Times New Roman" w:cs="Times New Roman"/>
        </w:rPr>
      </w:pPr>
      <w:r>
        <w:rPr>
          <w:rFonts w:ascii="Times New Roman" w:hAnsi="Times New Roman" w:cs="Times New Roman"/>
        </w:rPr>
        <w:lastRenderedPageBreak/>
        <w:t xml:space="preserve">Budaya Sekolah berbasis </w:t>
      </w:r>
      <w:r w:rsidRPr="000B3CE4">
        <w:rPr>
          <w:rFonts w:ascii="Times New Roman" w:hAnsi="Times New Roman" w:cs="Times New Roman"/>
          <w:i/>
          <w:iCs/>
        </w:rPr>
        <w:t>Pinter</w:t>
      </w:r>
    </w:p>
    <w:p w14:paraId="59F8A3CB" w14:textId="77777777" w:rsidR="00A429AD" w:rsidRPr="00E32E39" w:rsidRDefault="00A429AD" w:rsidP="00A429AD">
      <w:pPr>
        <w:pStyle w:val="ListParagraph"/>
        <w:spacing w:after="0" w:line="360" w:lineRule="auto"/>
        <w:ind w:left="1560" w:firstLine="425"/>
        <w:jc w:val="both"/>
        <w:rPr>
          <w:rFonts w:ascii="Times New Roman" w:hAnsi="Times New Roman" w:cs="Times New Roman"/>
        </w:rPr>
      </w:pPr>
      <w:r w:rsidRPr="00E32E39">
        <w:rPr>
          <w:rFonts w:ascii="Times New Roman" w:hAnsi="Times New Roman" w:cs="Times New Roman"/>
        </w:rPr>
        <w:t>Dalam manajemen sekolah, Kepala Sekolah berperan sebagai pemimpin instruksional yang mengarahkan agar proses belajar mengajar tidak hanya mengejar kognitif, tetapi juga kecakapan hidup (</w:t>
      </w:r>
      <w:r w:rsidRPr="00E32E39">
        <w:rPr>
          <w:rFonts w:ascii="Times New Roman" w:hAnsi="Times New Roman" w:cs="Times New Roman"/>
          <w:i/>
          <w:iCs/>
        </w:rPr>
        <w:t>life skills</w:t>
      </w:r>
      <w:r w:rsidRPr="00E32E39">
        <w:rPr>
          <w:rFonts w:ascii="Times New Roman" w:hAnsi="Times New Roman" w:cs="Times New Roman"/>
        </w:rPr>
        <w:t xml:space="preserve">). </w:t>
      </w:r>
      <w:r>
        <w:rPr>
          <w:rFonts w:ascii="Times New Roman" w:hAnsi="Times New Roman" w:cs="Times New Roman"/>
        </w:rPr>
        <w:t>Hal tersebut dapat dilaksanakan dalam bentuk</w:t>
      </w:r>
      <w:r w:rsidRPr="00E32E39">
        <w:rPr>
          <w:rFonts w:ascii="Times New Roman" w:hAnsi="Times New Roman" w:cs="Times New Roman"/>
        </w:rPr>
        <w:t>:</w:t>
      </w:r>
    </w:p>
    <w:p w14:paraId="32B095D6" w14:textId="77777777" w:rsidR="00A429AD" w:rsidRPr="00E32E39" w:rsidRDefault="00A429AD" w:rsidP="00A429AD">
      <w:pPr>
        <w:pStyle w:val="ListParagraph"/>
        <w:numPr>
          <w:ilvl w:val="0"/>
          <w:numId w:val="66"/>
        </w:numPr>
        <w:spacing w:after="0" w:line="360" w:lineRule="auto"/>
        <w:ind w:left="1985"/>
        <w:jc w:val="both"/>
        <w:rPr>
          <w:rFonts w:ascii="Times New Roman" w:hAnsi="Times New Roman" w:cs="Times New Roman"/>
        </w:rPr>
      </w:pPr>
      <w:r w:rsidRPr="00E32E39">
        <w:rPr>
          <w:rFonts w:ascii="Times New Roman" w:hAnsi="Times New Roman" w:cs="Times New Roman"/>
        </w:rPr>
        <w:t>Manajemen Pembelajaran Berbasis Masalah (</w:t>
      </w:r>
      <w:r w:rsidRPr="00E32E39">
        <w:rPr>
          <w:rFonts w:ascii="Times New Roman" w:hAnsi="Times New Roman" w:cs="Times New Roman"/>
          <w:i/>
          <w:iCs/>
        </w:rPr>
        <w:t>Problem-Based Learning</w:t>
      </w:r>
      <w:r w:rsidRPr="00E32E39">
        <w:rPr>
          <w:rFonts w:ascii="Times New Roman" w:hAnsi="Times New Roman" w:cs="Times New Roman"/>
        </w:rPr>
        <w:t>):</w:t>
      </w:r>
    </w:p>
    <w:p w14:paraId="3B710C95" w14:textId="77777777" w:rsidR="00A429AD" w:rsidRPr="00E32E39" w:rsidRDefault="00A429AD" w:rsidP="00A429AD">
      <w:pPr>
        <w:pStyle w:val="ListParagraph"/>
        <w:spacing w:after="0" w:line="360" w:lineRule="auto"/>
        <w:ind w:left="1985" w:firstLine="425"/>
        <w:jc w:val="both"/>
        <w:rPr>
          <w:rFonts w:ascii="Times New Roman" w:hAnsi="Times New Roman" w:cs="Times New Roman"/>
        </w:rPr>
      </w:pPr>
      <w:r w:rsidRPr="00E32E39">
        <w:rPr>
          <w:rFonts w:ascii="Times New Roman" w:hAnsi="Times New Roman" w:cs="Times New Roman"/>
        </w:rPr>
        <w:t>Siswa tidak hanya menghafal teori, tetapi diajak untuk memecahkan masalah sederhana di lingkungan sekolah. Hal ini melatih aspek pinter dalam mencari solusi (kebijaksanaan praktis).</w:t>
      </w:r>
    </w:p>
    <w:p w14:paraId="7AFC81CC" w14:textId="77777777" w:rsidR="00A429AD" w:rsidRPr="00E32E39" w:rsidRDefault="00A429AD" w:rsidP="00A429AD">
      <w:pPr>
        <w:pStyle w:val="ListParagraph"/>
        <w:numPr>
          <w:ilvl w:val="0"/>
          <w:numId w:val="66"/>
        </w:numPr>
        <w:spacing w:after="0" w:line="360" w:lineRule="auto"/>
        <w:ind w:left="1985"/>
        <w:jc w:val="both"/>
        <w:rPr>
          <w:rFonts w:ascii="Times New Roman" w:hAnsi="Times New Roman" w:cs="Times New Roman"/>
        </w:rPr>
      </w:pPr>
      <w:r w:rsidRPr="00E32E39">
        <w:rPr>
          <w:rFonts w:ascii="Times New Roman" w:hAnsi="Times New Roman" w:cs="Times New Roman"/>
        </w:rPr>
        <w:t>Literasi Digital yang Bijak</w:t>
      </w:r>
    </w:p>
    <w:p w14:paraId="440C6EDD" w14:textId="77777777" w:rsidR="00A429AD" w:rsidRPr="00E32E39" w:rsidRDefault="00A429AD" w:rsidP="00A429AD">
      <w:pPr>
        <w:pStyle w:val="ListParagraph"/>
        <w:spacing w:after="0" w:line="360" w:lineRule="auto"/>
        <w:ind w:left="1985" w:firstLine="425"/>
        <w:jc w:val="both"/>
        <w:rPr>
          <w:rFonts w:ascii="Times New Roman" w:hAnsi="Times New Roman" w:cs="Times New Roman"/>
        </w:rPr>
      </w:pPr>
      <w:r w:rsidRPr="00E32E39">
        <w:rPr>
          <w:rFonts w:ascii="Times New Roman" w:hAnsi="Times New Roman" w:cs="Times New Roman"/>
        </w:rPr>
        <w:t>Mengingat pentingnya teknologi, sekolah memfasilitasi pengenalan perangkat digital, namun dibarengi dengan edukasi etika berinternet (</w:t>
      </w:r>
      <w:r w:rsidRPr="00E32E39">
        <w:rPr>
          <w:rFonts w:ascii="Times New Roman" w:hAnsi="Times New Roman" w:cs="Times New Roman"/>
          <w:i/>
          <w:iCs/>
        </w:rPr>
        <w:t>cyber ethics</w:t>
      </w:r>
      <w:r w:rsidRPr="00E32E39">
        <w:rPr>
          <w:rFonts w:ascii="Times New Roman" w:hAnsi="Times New Roman" w:cs="Times New Roman"/>
        </w:rPr>
        <w:t>). Ini adalah perwujudan ilmu yang disertai kebijaksanaan agar siswa tidak terjebak pada sisi negatif teknologi.</w:t>
      </w:r>
    </w:p>
    <w:p w14:paraId="2C05E296" w14:textId="77777777" w:rsidR="00A429AD" w:rsidRPr="00E32E39" w:rsidRDefault="00A429AD" w:rsidP="00A429AD">
      <w:pPr>
        <w:pStyle w:val="ListParagraph"/>
        <w:numPr>
          <w:ilvl w:val="0"/>
          <w:numId w:val="66"/>
        </w:numPr>
        <w:spacing w:after="0" w:line="360" w:lineRule="auto"/>
        <w:ind w:left="1985"/>
        <w:jc w:val="both"/>
        <w:rPr>
          <w:rFonts w:ascii="Times New Roman" w:hAnsi="Times New Roman" w:cs="Times New Roman"/>
        </w:rPr>
      </w:pPr>
      <w:r w:rsidRPr="00E32E39">
        <w:rPr>
          <w:rFonts w:ascii="Times New Roman" w:hAnsi="Times New Roman" w:cs="Times New Roman"/>
        </w:rPr>
        <w:t xml:space="preserve">Pengembangan Bakat dan Minat </w:t>
      </w:r>
    </w:p>
    <w:p w14:paraId="78D26736" w14:textId="77777777" w:rsidR="00A429AD" w:rsidRPr="00E32E39" w:rsidRDefault="00A429AD" w:rsidP="00A429AD">
      <w:pPr>
        <w:pStyle w:val="ListParagraph"/>
        <w:spacing w:after="0" w:line="360" w:lineRule="auto"/>
        <w:ind w:left="1985" w:firstLine="425"/>
        <w:jc w:val="both"/>
        <w:rPr>
          <w:rFonts w:ascii="Times New Roman" w:hAnsi="Times New Roman" w:cs="Times New Roman"/>
        </w:rPr>
      </w:pPr>
      <w:r w:rsidRPr="00E32E39">
        <w:rPr>
          <w:rFonts w:ascii="Times New Roman" w:hAnsi="Times New Roman" w:cs="Times New Roman"/>
        </w:rPr>
        <w:t>Manajemen sekolah memberikan ruang bagi berbagai potensi siswa (seni, sains, olahraga) untuk tumbuh. Pinter di sini berarti mengenali potensi diri dan mengembangkannya secara terampil.</w:t>
      </w:r>
    </w:p>
    <w:p w14:paraId="3ACE70D6" w14:textId="77777777" w:rsidR="00A429AD" w:rsidRPr="00E32E39" w:rsidRDefault="00A429AD" w:rsidP="00A429AD">
      <w:pPr>
        <w:pStyle w:val="ListParagraph"/>
        <w:numPr>
          <w:ilvl w:val="0"/>
          <w:numId w:val="66"/>
        </w:numPr>
        <w:spacing w:after="0" w:line="360" w:lineRule="auto"/>
        <w:ind w:left="1985"/>
        <w:jc w:val="both"/>
        <w:rPr>
          <w:rFonts w:ascii="Times New Roman" w:hAnsi="Times New Roman" w:cs="Times New Roman"/>
        </w:rPr>
      </w:pPr>
      <w:r w:rsidRPr="00E32E39">
        <w:rPr>
          <w:rFonts w:ascii="Times New Roman" w:hAnsi="Times New Roman" w:cs="Times New Roman"/>
        </w:rPr>
        <w:t xml:space="preserve">Budaya Berbagi Ilmu </w:t>
      </w:r>
    </w:p>
    <w:p w14:paraId="2385AADD" w14:textId="1CCBA314" w:rsidR="00A429AD" w:rsidRDefault="00A429AD" w:rsidP="00A429AD">
      <w:pPr>
        <w:pStyle w:val="ListParagraph"/>
        <w:spacing w:after="0" w:line="360" w:lineRule="auto"/>
        <w:ind w:left="1985" w:firstLine="425"/>
        <w:jc w:val="both"/>
        <w:rPr>
          <w:rFonts w:ascii="Times New Roman" w:hAnsi="Times New Roman" w:cs="Times New Roman"/>
        </w:rPr>
      </w:pPr>
      <w:r w:rsidRPr="00E32E39">
        <w:rPr>
          <w:rFonts w:ascii="Times New Roman" w:hAnsi="Times New Roman" w:cs="Times New Roman"/>
        </w:rPr>
        <w:t>Mendorong siswa yang lebih paham untuk membantu temannya yang kesulitan. Ini melatih sifat bijaksana dan kepedulian, bahwa kepintaran harus digunakan untuk mengangkat orang lain, bukan untuk menyombongkan diri.</w:t>
      </w:r>
    </w:p>
    <w:p w14:paraId="4B4CA60A" w14:textId="2B7134F7" w:rsidR="000B3CE4" w:rsidRPr="00A429AD" w:rsidRDefault="000B3CE4" w:rsidP="000B3CE4">
      <w:pPr>
        <w:pStyle w:val="ListParagraph"/>
        <w:numPr>
          <w:ilvl w:val="6"/>
          <w:numId w:val="10"/>
        </w:numPr>
        <w:spacing w:after="0" w:line="360" w:lineRule="auto"/>
        <w:ind w:left="1560"/>
        <w:jc w:val="both"/>
        <w:rPr>
          <w:rFonts w:ascii="Times New Roman" w:hAnsi="Times New Roman" w:cs="Times New Roman"/>
        </w:rPr>
      </w:pPr>
      <w:r>
        <w:rPr>
          <w:rFonts w:ascii="Times New Roman" w:hAnsi="Times New Roman" w:cs="Times New Roman"/>
        </w:rPr>
        <w:t xml:space="preserve">Budaya Sekolah berbasis </w:t>
      </w:r>
      <w:r w:rsidRPr="000B3CE4">
        <w:rPr>
          <w:rFonts w:ascii="Times New Roman" w:hAnsi="Times New Roman" w:cs="Times New Roman"/>
          <w:i/>
          <w:iCs/>
        </w:rPr>
        <w:t>Singer</w:t>
      </w:r>
    </w:p>
    <w:p w14:paraId="497BEA4A" w14:textId="77777777" w:rsidR="00A429AD" w:rsidRPr="004D3946" w:rsidRDefault="00A429AD" w:rsidP="00A429AD">
      <w:pPr>
        <w:pStyle w:val="ListParagraph"/>
        <w:spacing w:after="0" w:line="360" w:lineRule="auto"/>
        <w:ind w:left="1560" w:firstLine="425"/>
        <w:jc w:val="both"/>
        <w:rPr>
          <w:rFonts w:ascii="Times New Roman" w:hAnsi="Times New Roman" w:cs="Times New Roman"/>
        </w:rPr>
      </w:pPr>
      <w:r w:rsidRPr="004D3946">
        <w:rPr>
          <w:rFonts w:ascii="Times New Roman" w:hAnsi="Times New Roman" w:cs="Times New Roman"/>
        </w:rPr>
        <w:t xml:space="preserve">Dalam manajemen sekolah, Kepala Sekolah bertugas menciptakan iklim organisasi yang mendorong inisiatif dan </w:t>
      </w:r>
      <w:r w:rsidRPr="004D3946">
        <w:rPr>
          <w:rFonts w:ascii="Times New Roman" w:hAnsi="Times New Roman" w:cs="Times New Roman"/>
        </w:rPr>
        <w:lastRenderedPageBreak/>
        <w:t xml:space="preserve">kemandirian, baik bagi guru maupun siswa. </w:t>
      </w:r>
      <w:r>
        <w:rPr>
          <w:rFonts w:ascii="Times New Roman" w:hAnsi="Times New Roman" w:cs="Times New Roman"/>
        </w:rPr>
        <w:t>Dalam pelaksanaan di sekolah dasar dapat dilakukan dalam bentuk</w:t>
      </w:r>
      <w:r w:rsidRPr="004D3946">
        <w:rPr>
          <w:rFonts w:ascii="Times New Roman" w:hAnsi="Times New Roman" w:cs="Times New Roman"/>
        </w:rPr>
        <w:t>:</w:t>
      </w:r>
    </w:p>
    <w:p w14:paraId="31D7E769" w14:textId="77777777" w:rsidR="00A429AD" w:rsidRPr="004D3946" w:rsidRDefault="00A429AD" w:rsidP="00A429AD">
      <w:pPr>
        <w:pStyle w:val="ListParagraph"/>
        <w:numPr>
          <w:ilvl w:val="0"/>
          <w:numId w:val="67"/>
        </w:numPr>
        <w:spacing w:after="0" w:line="360" w:lineRule="auto"/>
        <w:ind w:left="1985"/>
        <w:jc w:val="both"/>
        <w:rPr>
          <w:rFonts w:ascii="Times New Roman" w:hAnsi="Times New Roman" w:cs="Times New Roman"/>
        </w:rPr>
      </w:pPr>
      <w:r w:rsidRPr="004D3946">
        <w:rPr>
          <w:rFonts w:ascii="Times New Roman" w:hAnsi="Times New Roman" w:cs="Times New Roman"/>
        </w:rPr>
        <w:t>Pemberdayaan Inisiatif Guru</w:t>
      </w:r>
    </w:p>
    <w:p w14:paraId="42D56868" w14:textId="77777777" w:rsidR="00A429AD" w:rsidRPr="004D3946" w:rsidRDefault="00A429AD" w:rsidP="00A429AD">
      <w:pPr>
        <w:pStyle w:val="ListParagraph"/>
        <w:spacing w:after="0" w:line="360" w:lineRule="auto"/>
        <w:ind w:left="1985" w:firstLine="425"/>
        <w:jc w:val="both"/>
        <w:rPr>
          <w:rFonts w:ascii="Times New Roman" w:hAnsi="Times New Roman" w:cs="Times New Roman"/>
        </w:rPr>
      </w:pPr>
      <w:r w:rsidRPr="004D3946">
        <w:rPr>
          <w:rFonts w:ascii="Times New Roman" w:hAnsi="Times New Roman" w:cs="Times New Roman"/>
        </w:rPr>
        <w:t>Kepala sekolah memberikan ruang bagi guru untuk berinovasi dalam metode pembelajaran tanpa harus selalu menunggu instruksi teknis. Guru yang singer adalah mereka yang proaktif mencari solusi atas ketidaktahuan mereka mengenai kebijakan Panca Waluya melalui literasi mandiri atau diskusi sejawat.</w:t>
      </w:r>
    </w:p>
    <w:p w14:paraId="10133FA4" w14:textId="77777777" w:rsidR="00A429AD" w:rsidRPr="004D3946" w:rsidRDefault="00A429AD" w:rsidP="00A429AD">
      <w:pPr>
        <w:pStyle w:val="ListParagraph"/>
        <w:numPr>
          <w:ilvl w:val="0"/>
          <w:numId w:val="67"/>
        </w:numPr>
        <w:spacing w:after="0" w:line="360" w:lineRule="auto"/>
        <w:ind w:left="1985"/>
        <w:jc w:val="both"/>
        <w:rPr>
          <w:rFonts w:ascii="Times New Roman" w:hAnsi="Times New Roman" w:cs="Times New Roman"/>
        </w:rPr>
      </w:pPr>
      <w:r w:rsidRPr="004D3946">
        <w:rPr>
          <w:rFonts w:ascii="Times New Roman" w:hAnsi="Times New Roman" w:cs="Times New Roman"/>
        </w:rPr>
        <w:t>Pembelajaran Berbasis Proyek (</w:t>
      </w:r>
      <w:r w:rsidRPr="004D3946">
        <w:rPr>
          <w:rFonts w:ascii="Times New Roman" w:hAnsi="Times New Roman" w:cs="Times New Roman"/>
          <w:i/>
          <w:iCs/>
        </w:rPr>
        <w:t>Project-Based Learning</w:t>
      </w:r>
      <w:r w:rsidRPr="004D3946">
        <w:rPr>
          <w:rFonts w:ascii="Times New Roman" w:hAnsi="Times New Roman" w:cs="Times New Roman"/>
        </w:rPr>
        <w:t>):</w:t>
      </w:r>
    </w:p>
    <w:p w14:paraId="4D7D3298" w14:textId="77777777" w:rsidR="00A429AD" w:rsidRPr="004D3946" w:rsidRDefault="00A429AD" w:rsidP="00A429AD">
      <w:pPr>
        <w:pStyle w:val="ListParagraph"/>
        <w:spacing w:after="0" w:line="360" w:lineRule="auto"/>
        <w:ind w:left="1985" w:firstLine="425"/>
        <w:jc w:val="both"/>
        <w:rPr>
          <w:rFonts w:ascii="Times New Roman" w:hAnsi="Times New Roman" w:cs="Times New Roman"/>
        </w:rPr>
      </w:pPr>
      <w:r w:rsidRPr="004D3946">
        <w:rPr>
          <w:rFonts w:ascii="Times New Roman" w:hAnsi="Times New Roman" w:cs="Times New Roman"/>
        </w:rPr>
        <w:t>Siswa diberikan tugas yang menuntut kreativitas untuk menciptakan sesuatu (produk atau karya seni). Hal ini melatih aspek singer dalam hal ketangkasan tangan dan kecepatan berpikir untuk menyelesaikan tugas secara mandiri.</w:t>
      </w:r>
    </w:p>
    <w:p w14:paraId="570ADE03" w14:textId="77777777" w:rsidR="00A429AD" w:rsidRPr="004D3946" w:rsidRDefault="00A429AD" w:rsidP="00A429AD">
      <w:pPr>
        <w:pStyle w:val="ListParagraph"/>
        <w:numPr>
          <w:ilvl w:val="0"/>
          <w:numId w:val="67"/>
        </w:numPr>
        <w:spacing w:after="0" w:line="360" w:lineRule="auto"/>
        <w:ind w:left="1985"/>
        <w:jc w:val="both"/>
        <w:rPr>
          <w:rFonts w:ascii="Times New Roman" w:hAnsi="Times New Roman" w:cs="Times New Roman"/>
        </w:rPr>
      </w:pPr>
      <w:r w:rsidRPr="004D3946">
        <w:rPr>
          <w:rFonts w:ascii="Times New Roman" w:hAnsi="Times New Roman" w:cs="Times New Roman"/>
        </w:rPr>
        <w:t>Kemandirian dalam Pembiasaan Harian</w:t>
      </w:r>
    </w:p>
    <w:p w14:paraId="56F40F67" w14:textId="77777777" w:rsidR="00A429AD" w:rsidRPr="004D3946" w:rsidRDefault="00A429AD" w:rsidP="00A429AD">
      <w:pPr>
        <w:pStyle w:val="ListParagraph"/>
        <w:spacing w:after="0" w:line="360" w:lineRule="auto"/>
        <w:ind w:left="1985" w:firstLine="425"/>
        <w:jc w:val="both"/>
        <w:rPr>
          <w:rFonts w:ascii="Times New Roman" w:hAnsi="Times New Roman" w:cs="Times New Roman"/>
        </w:rPr>
      </w:pPr>
      <w:r>
        <w:rPr>
          <w:rFonts w:ascii="Times New Roman" w:hAnsi="Times New Roman" w:cs="Times New Roman"/>
        </w:rPr>
        <w:t xml:space="preserve">Pembiasaan kemandirian dapat dilakukan dengan menerapkan </w:t>
      </w:r>
      <w:r w:rsidRPr="004D3946">
        <w:rPr>
          <w:rFonts w:ascii="Times New Roman" w:hAnsi="Times New Roman" w:cs="Times New Roman"/>
        </w:rPr>
        <w:t>Budaya Lihat Sampah Ambil</w:t>
      </w:r>
      <w:r>
        <w:rPr>
          <w:rFonts w:ascii="Times New Roman" w:hAnsi="Times New Roman" w:cs="Times New Roman"/>
        </w:rPr>
        <w:t>.</w:t>
      </w:r>
      <w:r w:rsidRPr="004D3946">
        <w:rPr>
          <w:rFonts w:ascii="Times New Roman" w:hAnsi="Times New Roman" w:cs="Times New Roman"/>
        </w:rPr>
        <w:t xml:space="preserve"> Siswa dididik untuk memiliki kepekaan lingkungan</w:t>
      </w:r>
      <w:r>
        <w:rPr>
          <w:rFonts w:ascii="Times New Roman" w:hAnsi="Times New Roman" w:cs="Times New Roman"/>
        </w:rPr>
        <w:t>,</w:t>
      </w:r>
      <w:r w:rsidRPr="004D3946">
        <w:rPr>
          <w:rFonts w:ascii="Times New Roman" w:hAnsi="Times New Roman" w:cs="Times New Roman"/>
        </w:rPr>
        <w:t xml:space="preserve"> mengambil sampah tanpa harus diperintah oleh guru. Ini adalah perwujudan nyata dari sifat </w:t>
      </w:r>
      <w:r w:rsidRPr="004D3946">
        <w:rPr>
          <w:rFonts w:ascii="Times New Roman" w:hAnsi="Times New Roman" w:cs="Times New Roman"/>
          <w:i/>
          <w:iCs/>
        </w:rPr>
        <w:t>singer</w:t>
      </w:r>
      <w:r w:rsidRPr="004D3946">
        <w:rPr>
          <w:rFonts w:ascii="Times New Roman" w:hAnsi="Times New Roman" w:cs="Times New Roman"/>
        </w:rPr>
        <w:t>.</w:t>
      </w:r>
      <w:r>
        <w:rPr>
          <w:rFonts w:ascii="Times New Roman" w:hAnsi="Times New Roman" w:cs="Times New Roman"/>
        </w:rPr>
        <w:t xml:space="preserve"> Selain itu siswa juga belajar m</w:t>
      </w:r>
      <w:r w:rsidRPr="004D3946">
        <w:rPr>
          <w:rFonts w:ascii="Times New Roman" w:hAnsi="Times New Roman" w:cs="Times New Roman"/>
        </w:rPr>
        <w:t xml:space="preserve">anajemen </w:t>
      </w:r>
      <w:r>
        <w:rPr>
          <w:rFonts w:ascii="Times New Roman" w:hAnsi="Times New Roman" w:cs="Times New Roman"/>
        </w:rPr>
        <w:t>w</w:t>
      </w:r>
      <w:r w:rsidRPr="004D3946">
        <w:rPr>
          <w:rFonts w:ascii="Times New Roman" w:hAnsi="Times New Roman" w:cs="Times New Roman"/>
        </w:rPr>
        <w:t>aktu</w:t>
      </w:r>
      <w:r>
        <w:rPr>
          <w:rFonts w:ascii="Times New Roman" w:hAnsi="Times New Roman" w:cs="Times New Roman"/>
        </w:rPr>
        <w:t xml:space="preserve"> yaitu m</w:t>
      </w:r>
      <w:r w:rsidRPr="004D3946">
        <w:rPr>
          <w:rFonts w:ascii="Times New Roman" w:hAnsi="Times New Roman" w:cs="Times New Roman"/>
        </w:rPr>
        <w:t>elatih siswa untuk mampu mengatur jadwal harian dan menyelesaikan tugas tepat waktu tanpa perlu diingatkan berulang kali.</w:t>
      </w:r>
    </w:p>
    <w:p w14:paraId="6BFFB4FD" w14:textId="77777777" w:rsidR="00A429AD" w:rsidRPr="004D3946" w:rsidRDefault="00A429AD" w:rsidP="00A429AD">
      <w:pPr>
        <w:pStyle w:val="ListParagraph"/>
        <w:numPr>
          <w:ilvl w:val="0"/>
          <w:numId w:val="67"/>
        </w:numPr>
        <w:spacing w:after="0" w:line="360" w:lineRule="auto"/>
        <w:ind w:left="1985"/>
        <w:jc w:val="both"/>
        <w:rPr>
          <w:rFonts w:ascii="Times New Roman" w:hAnsi="Times New Roman" w:cs="Times New Roman"/>
        </w:rPr>
      </w:pPr>
      <w:r>
        <w:rPr>
          <w:rFonts w:ascii="Times New Roman" w:hAnsi="Times New Roman" w:cs="Times New Roman"/>
        </w:rPr>
        <w:t>Melalui pengembangan e</w:t>
      </w:r>
      <w:r w:rsidRPr="004D3946">
        <w:rPr>
          <w:rFonts w:ascii="Times New Roman" w:hAnsi="Times New Roman" w:cs="Times New Roman"/>
        </w:rPr>
        <w:t xml:space="preserve">kstrakurikuler </w:t>
      </w:r>
    </w:p>
    <w:p w14:paraId="4BCF2E31" w14:textId="77777777" w:rsidR="00A429AD" w:rsidRDefault="00A429AD" w:rsidP="00A429AD">
      <w:pPr>
        <w:pStyle w:val="ListParagraph"/>
        <w:spacing w:after="0" w:line="360" w:lineRule="auto"/>
        <w:ind w:left="1985" w:firstLine="425"/>
        <w:jc w:val="both"/>
        <w:rPr>
          <w:rFonts w:ascii="Times New Roman" w:hAnsi="Times New Roman" w:cs="Times New Roman"/>
        </w:rPr>
      </w:pPr>
      <w:r w:rsidRPr="004D3946">
        <w:rPr>
          <w:rFonts w:ascii="Times New Roman" w:hAnsi="Times New Roman" w:cs="Times New Roman"/>
        </w:rPr>
        <w:t>Melalui kegiatan seperti Pramuka atau kriya, siswa dilatih terampil dalam menggunakan alat, membuat simpul, atau menciptakan kerajinan tangan yang inovatif.</w:t>
      </w:r>
    </w:p>
    <w:p w14:paraId="4AAF7DDA" w14:textId="5E6C707E" w:rsidR="00A429AD" w:rsidRPr="00A429AD" w:rsidRDefault="00A429AD" w:rsidP="00A429AD">
      <w:pPr>
        <w:pStyle w:val="ListParagraph"/>
        <w:spacing w:after="0" w:line="360" w:lineRule="auto"/>
        <w:ind w:left="1560" w:firstLine="426"/>
        <w:jc w:val="both"/>
        <w:rPr>
          <w:rFonts w:ascii="Times New Roman" w:hAnsi="Times New Roman" w:cs="Times New Roman"/>
        </w:rPr>
      </w:pPr>
    </w:p>
    <w:p w14:paraId="04EF5F37" w14:textId="77777777" w:rsidR="00801852" w:rsidRDefault="00801852">
      <w:pPr>
        <w:rPr>
          <w:rFonts w:ascii="Times New Roman" w:hAnsi="Times New Roman" w:cs="Times New Roman"/>
        </w:rPr>
      </w:pPr>
      <w:r>
        <w:rPr>
          <w:rFonts w:ascii="Times New Roman" w:hAnsi="Times New Roman" w:cs="Times New Roman"/>
        </w:rPr>
        <w:br w:type="page"/>
      </w:r>
    </w:p>
    <w:p w14:paraId="62CAC04A" w14:textId="3A23A7F6" w:rsidR="00E219E3" w:rsidRDefault="00A429AD" w:rsidP="00A429AD">
      <w:pPr>
        <w:pStyle w:val="ListParagraph"/>
        <w:spacing w:after="0" w:line="360" w:lineRule="auto"/>
        <w:ind w:firstLine="414"/>
        <w:jc w:val="both"/>
        <w:rPr>
          <w:rFonts w:ascii="Times New Roman" w:hAnsi="Times New Roman" w:cs="Times New Roman"/>
        </w:rPr>
      </w:pPr>
      <w:r>
        <w:rPr>
          <w:rFonts w:ascii="Times New Roman" w:hAnsi="Times New Roman" w:cs="Times New Roman"/>
        </w:rPr>
        <w:lastRenderedPageBreak/>
        <w:t>Hal tersebut di atas, dapat terlihat dengan jelas dalam bentuk tabel sebagai berikut :</w:t>
      </w:r>
    </w:p>
    <w:tbl>
      <w:tblPr>
        <w:tblStyle w:val="TableGrid"/>
        <w:tblW w:w="7655" w:type="dxa"/>
        <w:tblInd w:w="704" w:type="dxa"/>
        <w:tblLook w:val="04A0" w:firstRow="1" w:lastRow="0" w:firstColumn="1" w:lastColumn="0" w:noHBand="0" w:noVBand="1"/>
      </w:tblPr>
      <w:tblGrid>
        <w:gridCol w:w="1843"/>
        <w:gridCol w:w="2466"/>
        <w:gridCol w:w="3346"/>
      </w:tblGrid>
      <w:tr w:rsidR="00A429AD" w:rsidRPr="00A429AD" w14:paraId="44E8AB06" w14:textId="77777777" w:rsidTr="00BC5281">
        <w:tc>
          <w:tcPr>
            <w:tcW w:w="1843" w:type="dxa"/>
            <w:hideMark/>
          </w:tcPr>
          <w:p w14:paraId="22913968" w14:textId="77777777" w:rsidR="00A429AD" w:rsidRPr="00A429AD" w:rsidRDefault="00A429AD" w:rsidP="00BC5281">
            <w:pPr>
              <w:pStyle w:val="ListParagraph"/>
              <w:spacing w:line="360" w:lineRule="auto"/>
              <w:ind w:left="0"/>
              <w:jc w:val="center"/>
              <w:rPr>
                <w:rFonts w:ascii="Times New Roman" w:hAnsi="Times New Roman" w:cs="Times New Roman"/>
              </w:rPr>
            </w:pPr>
            <w:r w:rsidRPr="00A429AD">
              <w:rPr>
                <w:rFonts w:ascii="Times New Roman" w:hAnsi="Times New Roman" w:cs="Times New Roman"/>
              </w:rPr>
              <w:t>Nilai Panca Waluya</w:t>
            </w:r>
          </w:p>
        </w:tc>
        <w:tc>
          <w:tcPr>
            <w:tcW w:w="2466" w:type="dxa"/>
            <w:hideMark/>
          </w:tcPr>
          <w:p w14:paraId="3853FE08" w14:textId="2203B23C" w:rsidR="00A429AD" w:rsidRPr="00A429AD" w:rsidRDefault="00A429AD" w:rsidP="00BC5281">
            <w:pPr>
              <w:pStyle w:val="ListParagraph"/>
              <w:spacing w:line="360" w:lineRule="auto"/>
              <w:ind w:left="0"/>
              <w:jc w:val="center"/>
              <w:rPr>
                <w:rFonts w:ascii="Times New Roman" w:hAnsi="Times New Roman" w:cs="Times New Roman"/>
              </w:rPr>
            </w:pPr>
            <w:r w:rsidRPr="00A429AD">
              <w:rPr>
                <w:rFonts w:ascii="Times New Roman" w:hAnsi="Times New Roman" w:cs="Times New Roman"/>
              </w:rPr>
              <w:t>Dimensi</w:t>
            </w:r>
          </w:p>
        </w:tc>
        <w:tc>
          <w:tcPr>
            <w:tcW w:w="3346" w:type="dxa"/>
            <w:hideMark/>
          </w:tcPr>
          <w:p w14:paraId="09455C0A" w14:textId="77777777" w:rsidR="00A429AD" w:rsidRPr="00A429AD" w:rsidRDefault="00A429AD" w:rsidP="00BC5281">
            <w:pPr>
              <w:pStyle w:val="ListParagraph"/>
              <w:spacing w:line="360" w:lineRule="auto"/>
              <w:ind w:left="0"/>
              <w:jc w:val="center"/>
              <w:rPr>
                <w:rFonts w:ascii="Times New Roman" w:hAnsi="Times New Roman" w:cs="Times New Roman"/>
              </w:rPr>
            </w:pPr>
            <w:r w:rsidRPr="00A429AD">
              <w:rPr>
                <w:rFonts w:ascii="Times New Roman" w:hAnsi="Times New Roman" w:cs="Times New Roman"/>
              </w:rPr>
              <w:t>Implementasi Strategis di Sekolah Dasar</w:t>
            </w:r>
          </w:p>
        </w:tc>
      </w:tr>
      <w:tr w:rsidR="007C3F07" w:rsidRPr="00A429AD" w14:paraId="29A83C4E" w14:textId="77777777" w:rsidTr="00BC5281">
        <w:tc>
          <w:tcPr>
            <w:tcW w:w="1843" w:type="dxa"/>
            <w:vMerge w:val="restart"/>
            <w:hideMark/>
          </w:tcPr>
          <w:p w14:paraId="2CF5D248" w14:textId="73B21455" w:rsidR="007C3F07" w:rsidRPr="00A429AD" w:rsidRDefault="007C3F07" w:rsidP="00A429AD">
            <w:pPr>
              <w:pStyle w:val="ListParagraph"/>
              <w:spacing w:line="360" w:lineRule="auto"/>
              <w:ind w:left="0"/>
              <w:jc w:val="both"/>
              <w:rPr>
                <w:rFonts w:ascii="Times New Roman" w:hAnsi="Times New Roman" w:cs="Times New Roman"/>
              </w:rPr>
            </w:pPr>
            <w:r w:rsidRPr="00A429AD">
              <w:rPr>
                <w:rFonts w:ascii="Times New Roman" w:hAnsi="Times New Roman" w:cs="Times New Roman"/>
              </w:rPr>
              <w:t xml:space="preserve">1. </w:t>
            </w:r>
            <w:r w:rsidRPr="00A429AD">
              <w:rPr>
                <w:rFonts w:ascii="Times New Roman" w:hAnsi="Times New Roman" w:cs="Times New Roman"/>
                <w:i/>
                <w:iCs/>
              </w:rPr>
              <w:t>Cageur</w:t>
            </w:r>
            <w:r w:rsidRPr="00A429AD">
              <w:rPr>
                <w:rFonts w:ascii="Times New Roman" w:hAnsi="Times New Roman" w:cs="Times New Roman"/>
              </w:rPr>
              <w:t xml:space="preserve"> </w:t>
            </w:r>
          </w:p>
        </w:tc>
        <w:tc>
          <w:tcPr>
            <w:tcW w:w="2466" w:type="dxa"/>
            <w:hideMark/>
          </w:tcPr>
          <w:p w14:paraId="6D90EA79" w14:textId="77777777" w:rsidR="007C3F07" w:rsidRPr="00A429AD" w:rsidRDefault="007C3F07" w:rsidP="00A429AD">
            <w:pPr>
              <w:spacing w:line="360" w:lineRule="auto"/>
              <w:jc w:val="both"/>
              <w:rPr>
                <w:rFonts w:ascii="Times New Roman" w:hAnsi="Times New Roman" w:cs="Times New Roman"/>
              </w:rPr>
            </w:pPr>
            <w:r w:rsidRPr="00A429AD">
              <w:rPr>
                <w:rFonts w:ascii="Times New Roman" w:hAnsi="Times New Roman" w:cs="Times New Roman"/>
              </w:rPr>
              <w:t>Jasmani (Fisik)</w:t>
            </w:r>
          </w:p>
        </w:tc>
        <w:tc>
          <w:tcPr>
            <w:tcW w:w="3346" w:type="dxa"/>
            <w:hideMark/>
          </w:tcPr>
          <w:p w14:paraId="6B800762" w14:textId="77777777" w:rsidR="007C3F07" w:rsidRPr="00A429AD" w:rsidRDefault="007C3F07" w:rsidP="00A429AD">
            <w:pPr>
              <w:pStyle w:val="ListParagraph"/>
              <w:spacing w:line="360" w:lineRule="auto"/>
              <w:ind w:left="0"/>
              <w:jc w:val="both"/>
              <w:rPr>
                <w:rFonts w:ascii="Times New Roman" w:hAnsi="Times New Roman" w:cs="Times New Roman"/>
              </w:rPr>
            </w:pPr>
            <w:r w:rsidRPr="00A429AD">
              <w:rPr>
                <w:rFonts w:ascii="Times New Roman" w:hAnsi="Times New Roman" w:cs="Times New Roman"/>
              </w:rPr>
              <w:t>Manajemen lingkungan bersih (sanitasi), pengawasan gizi kantin (jajanan sehat), dan integrasi permainan tradisional (</w:t>
            </w:r>
            <w:r w:rsidRPr="00A429AD">
              <w:rPr>
                <w:rFonts w:ascii="Times New Roman" w:hAnsi="Times New Roman" w:cs="Times New Roman"/>
                <w:i/>
                <w:iCs/>
              </w:rPr>
              <w:t>kaulinan barudak</w:t>
            </w:r>
            <w:r w:rsidRPr="00A429AD">
              <w:rPr>
                <w:rFonts w:ascii="Times New Roman" w:hAnsi="Times New Roman" w:cs="Times New Roman"/>
              </w:rPr>
              <w:t xml:space="preserve">) seperti </w:t>
            </w:r>
            <w:r w:rsidRPr="00A429AD">
              <w:rPr>
                <w:rFonts w:ascii="Times New Roman" w:hAnsi="Times New Roman" w:cs="Times New Roman"/>
                <w:i/>
                <w:iCs/>
              </w:rPr>
              <w:t>engklek/galah asin</w:t>
            </w:r>
            <w:r w:rsidRPr="00A429AD">
              <w:rPr>
                <w:rFonts w:ascii="Times New Roman" w:hAnsi="Times New Roman" w:cs="Times New Roman"/>
              </w:rPr>
              <w:t xml:space="preserve"> dalam olahraga.</w:t>
            </w:r>
          </w:p>
        </w:tc>
      </w:tr>
      <w:tr w:rsidR="007C3F07" w:rsidRPr="00A429AD" w14:paraId="6AF25675" w14:textId="77777777" w:rsidTr="00BC5281">
        <w:tc>
          <w:tcPr>
            <w:tcW w:w="1843" w:type="dxa"/>
            <w:vMerge/>
            <w:hideMark/>
          </w:tcPr>
          <w:p w14:paraId="361E3FFF" w14:textId="77777777" w:rsidR="007C3F07" w:rsidRPr="00A429AD" w:rsidRDefault="007C3F07" w:rsidP="00A429AD">
            <w:pPr>
              <w:pStyle w:val="ListParagraph"/>
              <w:spacing w:line="360" w:lineRule="auto"/>
              <w:ind w:left="0" w:firstLine="414"/>
              <w:jc w:val="both"/>
              <w:rPr>
                <w:rFonts w:ascii="Times New Roman" w:hAnsi="Times New Roman" w:cs="Times New Roman"/>
              </w:rPr>
            </w:pPr>
          </w:p>
        </w:tc>
        <w:tc>
          <w:tcPr>
            <w:tcW w:w="2466" w:type="dxa"/>
            <w:hideMark/>
          </w:tcPr>
          <w:p w14:paraId="4189F44D" w14:textId="77777777"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Rohani (Mental/Spiritual)</w:t>
            </w:r>
          </w:p>
        </w:tc>
        <w:tc>
          <w:tcPr>
            <w:tcW w:w="3346" w:type="dxa"/>
            <w:hideMark/>
          </w:tcPr>
          <w:p w14:paraId="646DFF91" w14:textId="77777777"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Penciptaan ekosistem aman (</w:t>
            </w:r>
            <w:r w:rsidRPr="00A429AD">
              <w:rPr>
                <w:rFonts w:ascii="Times New Roman" w:hAnsi="Times New Roman" w:cs="Times New Roman"/>
                <w:i/>
                <w:iCs/>
              </w:rPr>
              <w:t>psychological safety</w:t>
            </w:r>
            <w:r w:rsidRPr="00A429AD">
              <w:rPr>
                <w:rFonts w:ascii="Times New Roman" w:hAnsi="Times New Roman" w:cs="Times New Roman"/>
              </w:rPr>
              <w:t>), manajemen bimbingan humanis, pembiasaan doa pagi, dan penanaman rasa syukur untuk membangun ketahanan mental.</w:t>
            </w:r>
          </w:p>
        </w:tc>
      </w:tr>
      <w:tr w:rsidR="007C3F07" w:rsidRPr="00A429AD" w14:paraId="16AE7A9F" w14:textId="77777777" w:rsidTr="00BC5281">
        <w:tc>
          <w:tcPr>
            <w:tcW w:w="1843" w:type="dxa"/>
            <w:vMerge w:val="restart"/>
            <w:hideMark/>
          </w:tcPr>
          <w:p w14:paraId="6DEBBF36" w14:textId="11C2ED9A" w:rsidR="007C3F07" w:rsidRPr="00A429AD" w:rsidRDefault="007C3F07" w:rsidP="007C3F07">
            <w:pPr>
              <w:pStyle w:val="ListParagraph"/>
              <w:spacing w:line="360" w:lineRule="auto"/>
              <w:ind w:left="0"/>
              <w:rPr>
                <w:rFonts w:ascii="Times New Roman" w:hAnsi="Times New Roman" w:cs="Times New Roman"/>
              </w:rPr>
            </w:pPr>
            <w:r w:rsidRPr="00A429AD">
              <w:rPr>
                <w:rFonts w:ascii="Times New Roman" w:hAnsi="Times New Roman" w:cs="Times New Roman"/>
              </w:rPr>
              <w:t>2.</w:t>
            </w:r>
            <w:r>
              <w:rPr>
                <w:rFonts w:ascii="Times New Roman" w:hAnsi="Times New Roman" w:cs="Times New Roman"/>
              </w:rPr>
              <w:t xml:space="preserve"> </w:t>
            </w:r>
            <w:r w:rsidRPr="00A429AD">
              <w:rPr>
                <w:rFonts w:ascii="Times New Roman" w:hAnsi="Times New Roman" w:cs="Times New Roman"/>
                <w:i/>
                <w:iCs/>
              </w:rPr>
              <w:t>Bageur</w:t>
            </w:r>
            <w:r w:rsidRPr="00A429AD">
              <w:rPr>
                <w:rFonts w:ascii="Times New Roman" w:hAnsi="Times New Roman" w:cs="Times New Roman"/>
              </w:rPr>
              <w:t xml:space="preserve"> </w:t>
            </w:r>
          </w:p>
        </w:tc>
        <w:tc>
          <w:tcPr>
            <w:tcW w:w="2466" w:type="dxa"/>
            <w:hideMark/>
          </w:tcPr>
          <w:p w14:paraId="08136C70" w14:textId="77777777"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Keteladanan (</w:t>
            </w:r>
            <w:r w:rsidRPr="00A429AD">
              <w:rPr>
                <w:rFonts w:ascii="Times New Roman" w:hAnsi="Times New Roman" w:cs="Times New Roman"/>
                <w:i/>
                <w:iCs/>
              </w:rPr>
              <w:t>Modeling</w:t>
            </w:r>
            <w:r w:rsidRPr="00A429AD">
              <w:rPr>
                <w:rFonts w:ascii="Times New Roman" w:hAnsi="Times New Roman" w:cs="Times New Roman"/>
              </w:rPr>
              <w:t>)</w:t>
            </w:r>
          </w:p>
        </w:tc>
        <w:tc>
          <w:tcPr>
            <w:tcW w:w="3346" w:type="dxa"/>
            <w:hideMark/>
          </w:tcPr>
          <w:p w14:paraId="6C33B4DD" w14:textId="77777777"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 xml:space="preserve">Kepala Sekolah dan Guru sebagai </w:t>
            </w:r>
            <w:r w:rsidRPr="00A429AD">
              <w:rPr>
                <w:rFonts w:ascii="Times New Roman" w:hAnsi="Times New Roman" w:cs="Times New Roman"/>
                <w:i/>
                <w:iCs/>
              </w:rPr>
              <w:t>role model</w:t>
            </w:r>
            <w:r w:rsidRPr="00A429AD">
              <w:rPr>
                <w:rFonts w:ascii="Times New Roman" w:hAnsi="Times New Roman" w:cs="Times New Roman"/>
              </w:rPr>
              <w:t xml:space="preserve"> melalui cara bicara santun (</w:t>
            </w:r>
            <w:r w:rsidRPr="00A429AD">
              <w:rPr>
                <w:rFonts w:ascii="Times New Roman" w:hAnsi="Times New Roman" w:cs="Times New Roman"/>
                <w:i/>
                <w:iCs/>
              </w:rPr>
              <w:t>handap asor</w:t>
            </w:r>
            <w:r w:rsidRPr="00A429AD">
              <w:rPr>
                <w:rFonts w:ascii="Times New Roman" w:hAnsi="Times New Roman" w:cs="Times New Roman"/>
              </w:rPr>
              <w:t xml:space="preserve">), transparansi kepemimpinan, dan prinsip </w:t>
            </w:r>
            <w:r w:rsidRPr="00A429AD">
              <w:rPr>
                <w:rFonts w:ascii="Times New Roman" w:hAnsi="Times New Roman" w:cs="Times New Roman"/>
                <w:i/>
                <w:iCs/>
              </w:rPr>
              <w:t>Ing Ngarsa Sung Tuladha</w:t>
            </w:r>
            <w:r w:rsidRPr="00A429AD">
              <w:rPr>
                <w:rFonts w:ascii="Times New Roman" w:hAnsi="Times New Roman" w:cs="Times New Roman"/>
              </w:rPr>
              <w:t>.</w:t>
            </w:r>
          </w:p>
        </w:tc>
      </w:tr>
      <w:tr w:rsidR="007C3F07" w:rsidRPr="00A429AD" w14:paraId="700D6C68" w14:textId="77777777" w:rsidTr="00BC5281">
        <w:tc>
          <w:tcPr>
            <w:tcW w:w="1843" w:type="dxa"/>
            <w:vMerge/>
            <w:hideMark/>
          </w:tcPr>
          <w:p w14:paraId="3EA2F4D0" w14:textId="77777777" w:rsidR="007C3F07" w:rsidRPr="00A429AD" w:rsidRDefault="007C3F07" w:rsidP="00A429AD">
            <w:pPr>
              <w:pStyle w:val="ListParagraph"/>
              <w:spacing w:line="360" w:lineRule="auto"/>
              <w:ind w:left="0" w:firstLine="414"/>
              <w:jc w:val="both"/>
              <w:rPr>
                <w:rFonts w:ascii="Times New Roman" w:hAnsi="Times New Roman" w:cs="Times New Roman"/>
              </w:rPr>
            </w:pPr>
          </w:p>
        </w:tc>
        <w:tc>
          <w:tcPr>
            <w:tcW w:w="2466" w:type="dxa"/>
            <w:hideMark/>
          </w:tcPr>
          <w:p w14:paraId="0C969B3E" w14:textId="77777777"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Pembiasaan (</w:t>
            </w:r>
            <w:r w:rsidRPr="00A429AD">
              <w:rPr>
                <w:rFonts w:ascii="Times New Roman" w:hAnsi="Times New Roman" w:cs="Times New Roman"/>
                <w:i/>
                <w:iCs/>
              </w:rPr>
              <w:t>Habituation</w:t>
            </w:r>
            <w:r w:rsidRPr="00A429AD">
              <w:rPr>
                <w:rFonts w:ascii="Times New Roman" w:hAnsi="Times New Roman" w:cs="Times New Roman"/>
              </w:rPr>
              <w:t>)</w:t>
            </w:r>
          </w:p>
        </w:tc>
        <w:tc>
          <w:tcPr>
            <w:tcW w:w="3346" w:type="dxa"/>
            <w:hideMark/>
          </w:tcPr>
          <w:p w14:paraId="08CE5E89" w14:textId="77777777"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Budaya infaq/sedekah untuk empati, penerapan 5S (Senyum, Salam, Sapa, Sopan, Santun), dan manajemen kelas kooperatif (</w:t>
            </w:r>
            <w:r w:rsidRPr="00A429AD">
              <w:rPr>
                <w:rFonts w:ascii="Times New Roman" w:hAnsi="Times New Roman" w:cs="Times New Roman"/>
                <w:i/>
                <w:iCs/>
              </w:rPr>
              <w:t>silih tulungan</w:t>
            </w:r>
            <w:r w:rsidRPr="00A429AD">
              <w:rPr>
                <w:rFonts w:ascii="Times New Roman" w:hAnsi="Times New Roman" w:cs="Times New Roman"/>
              </w:rPr>
              <w:t>).</w:t>
            </w:r>
          </w:p>
        </w:tc>
      </w:tr>
      <w:tr w:rsidR="00A429AD" w:rsidRPr="00A429AD" w14:paraId="76A4D000" w14:textId="77777777" w:rsidTr="00BC5281">
        <w:tc>
          <w:tcPr>
            <w:tcW w:w="1843" w:type="dxa"/>
            <w:hideMark/>
          </w:tcPr>
          <w:p w14:paraId="4E04CC4A" w14:textId="7E21F5FF" w:rsidR="00A429AD" w:rsidRPr="00A429AD" w:rsidRDefault="00A429AD" w:rsidP="007C3F07">
            <w:pPr>
              <w:pStyle w:val="ListParagraph"/>
              <w:spacing w:line="360" w:lineRule="auto"/>
              <w:ind w:left="0"/>
              <w:rPr>
                <w:rFonts w:ascii="Times New Roman" w:hAnsi="Times New Roman" w:cs="Times New Roman"/>
              </w:rPr>
            </w:pPr>
            <w:r w:rsidRPr="00A429AD">
              <w:rPr>
                <w:rFonts w:ascii="Times New Roman" w:hAnsi="Times New Roman" w:cs="Times New Roman"/>
              </w:rPr>
              <w:t>3.</w:t>
            </w:r>
            <w:r w:rsidR="007C3F07">
              <w:rPr>
                <w:rFonts w:ascii="Times New Roman" w:hAnsi="Times New Roman" w:cs="Times New Roman"/>
              </w:rPr>
              <w:t xml:space="preserve"> </w:t>
            </w:r>
            <w:r w:rsidRPr="00A429AD">
              <w:rPr>
                <w:rFonts w:ascii="Times New Roman" w:hAnsi="Times New Roman" w:cs="Times New Roman"/>
                <w:i/>
                <w:iCs/>
              </w:rPr>
              <w:t>Bener</w:t>
            </w:r>
            <w:r w:rsidRPr="00A429AD">
              <w:rPr>
                <w:rFonts w:ascii="Times New Roman" w:hAnsi="Times New Roman" w:cs="Times New Roman"/>
              </w:rPr>
              <w:t xml:space="preserve"> </w:t>
            </w:r>
          </w:p>
        </w:tc>
        <w:tc>
          <w:tcPr>
            <w:tcW w:w="2466" w:type="dxa"/>
            <w:hideMark/>
          </w:tcPr>
          <w:p w14:paraId="291E0C20" w14:textId="77777777" w:rsidR="00A429AD" w:rsidRPr="00A429AD" w:rsidRDefault="00A429AD"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Manajemen Organisasi</w:t>
            </w:r>
          </w:p>
        </w:tc>
        <w:tc>
          <w:tcPr>
            <w:tcW w:w="3346" w:type="dxa"/>
            <w:hideMark/>
          </w:tcPr>
          <w:p w14:paraId="00C3E7EB" w14:textId="77777777" w:rsidR="00A429AD" w:rsidRPr="00A429AD" w:rsidRDefault="00A429AD"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 xml:space="preserve">Transparansi dan akuntabilitas pengelolaan dana sekolah (BOS) </w:t>
            </w:r>
            <w:r w:rsidRPr="00A429AD">
              <w:rPr>
                <w:rFonts w:ascii="Times New Roman" w:hAnsi="Times New Roman" w:cs="Times New Roman"/>
              </w:rPr>
              <w:lastRenderedPageBreak/>
              <w:t>sebagai edukasi kebenaran administratif bagi staf dan guru.</w:t>
            </w:r>
          </w:p>
        </w:tc>
      </w:tr>
      <w:tr w:rsidR="00A429AD" w:rsidRPr="00A429AD" w14:paraId="1FEB483E" w14:textId="77777777" w:rsidTr="00BC5281">
        <w:tc>
          <w:tcPr>
            <w:tcW w:w="1843" w:type="dxa"/>
            <w:hideMark/>
          </w:tcPr>
          <w:p w14:paraId="2BCC8198" w14:textId="77777777" w:rsidR="00A429AD" w:rsidRPr="00A429AD" w:rsidRDefault="00A429AD" w:rsidP="00A429AD">
            <w:pPr>
              <w:pStyle w:val="ListParagraph"/>
              <w:spacing w:line="360" w:lineRule="auto"/>
              <w:ind w:left="0" w:firstLine="414"/>
              <w:jc w:val="both"/>
              <w:rPr>
                <w:rFonts w:ascii="Times New Roman" w:hAnsi="Times New Roman" w:cs="Times New Roman"/>
              </w:rPr>
            </w:pPr>
          </w:p>
        </w:tc>
        <w:tc>
          <w:tcPr>
            <w:tcW w:w="2466" w:type="dxa"/>
            <w:hideMark/>
          </w:tcPr>
          <w:p w14:paraId="5F947152" w14:textId="27BBA03F" w:rsidR="00A429AD" w:rsidRPr="00A429AD" w:rsidRDefault="00A429AD" w:rsidP="00BC5281">
            <w:pPr>
              <w:pStyle w:val="ListParagraph"/>
              <w:spacing w:line="360" w:lineRule="auto"/>
              <w:ind w:left="0"/>
              <w:rPr>
                <w:rFonts w:ascii="Times New Roman" w:hAnsi="Times New Roman" w:cs="Times New Roman"/>
              </w:rPr>
            </w:pPr>
            <w:r w:rsidRPr="00A429AD">
              <w:rPr>
                <w:rFonts w:ascii="Times New Roman" w:hAnsi="Times New Roman" w:cs="Times New Roman"/>
              </w:rPr>
              <w:t xml:space="preserve">Keadilan </w:t>
            </w:r>
            <w:r w:rsidR="00BC5281">
              <w:rPr>
                <w:rFonts w:ascii="Times New Roman" w:hAnsi="Times New Roman" w:cs="Times New Roman"/>
              </w:rPr>
              <w:t>dan</w:t>
            </w:r>
            <w:r w:rsidRPr="00A429AD">
              <w:rPr>
                <w:rFonts w:ascii="Times New Roman" w:hAnsi="Times New Roman" w:cs="Times New Roman"/>
              </w:rPr>
              <w:t xml:space="preserve"> Disiplin</w:t>
            </w:r>
          </w:p>
        </w:tc>
        <w:tc>
          <w:tcPr>
            <w:tcW w:w="3346" w:type="dxa"/>
            <w:hideMark/>
          </w:tcPr>
          <w:p w14:paraId="5CCC2D1B" w14:textId="77777777" w:rsidR="00A429AD" w:rsidRPr="00A429AD" w:rsidRDefault="00A429AD"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Penegakan disiplin edukatif (mengakui kesalahan), budaya anti-menyontek (kejujuran proses), dan objektivitas guru dalam penilaian siswa.</w:t>
            </w:r>
          </w:p>
        </w:tc>
      </w:tr>
      <w:tr w:rsidR="007C3F07" w:rsidRPr="00A429AD" w14:paraId="5DC2ED74" w14:textId="77777777" w:rsidTr="00BC5281">
        <w:tc>
          <w:tcPr>
            <w:tcW w:w="1843" w:type="dxa"/>
            <w:vMerge w:val="restart"/>
            <w:hideMark/>
          </w:tcPr>
          <w:p w14:paraId="203F276D" w14:textId="77E73BA8"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 xml:space="preserve">4. </w:t>
            </w:r>
            <w:r w:rsidRPr="00A429AD">
              <w:rPr>
                <w:rFonts w:ascii="Times New Roman" w:hAnsi="Times New Roman" w:cs="Times New Roman"/>
                <w:i/>
                <w:iCs/>
              </w:rPr>
              <w:t>Pinter</w:t>
            </w:r>
          </w:p>
        </w:tc>
        <w:tc>
          <w:tcPr>
            <w:tcW w:w="2466" w:type="dxa"/>
            <w:hideMark/>
          </w:tcPr>
          <w:p w14:paraId="31D83D37" w14:textId="2D965875"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Kepemimpinan Instruksional</w:t>
            </w:r>
          </w:p>
        </w:tc>
        <w:tc>
          <w:tcPr>
            <w:tcW w:w="3346" w:type="dxa"/>
            <w:hideMark/>
          </w:tcPr>
          <w:p w14:paraId="4FB13ECC" w14:textId="77777777"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 xml:space="preserve">Penerapan </w:t>
            </w:r>
            <w:r w:rsidRPr="00A429AD">
              <w:rPr>
                <w:rFonts w:ascii="Times New Roman" w:hAnsi="Times New Roman" w:cs="Times New Roman"/>
                <w:i/>
                <w:iCs/>
              </w:rPr>
              <w:t>Problem-Based Learning</w:t>
            </w:r>
            <w:r w:rsidRPr="00A429AD">
              <w:rPr>
                <w:rFonts w:ascii="Times New Roman" w:hAnsi="Times New Roman" w:cs="Times New Roman"/>
              </w:rPr>
              <w:t xml:space="preserve"> (PBL) untuk melatih solusi praktis dan pengembangan bakat/minat siswa melalui ruang kreativitas (seni/sains).</w:t>
            </w:r>
          </w:p>
        </w:tc>
      </w:tr>
      <w:tr w:rsidR="007C3F07" w:rsidRPr="00A429AD" w14:paraId="0E0220F3" w14:textId="77777777" w:rsidTr="00BC5281">
        <w:tc>
          <w:tcPr>
            <w:tcW w:w="1843" w:type="dxa"/>
            <w:vMerge/>
            <w:hideMark/>
          </w:tcPr>
          <w:p w14:paraId="1A1C50B6" w14:textId="77777777" w:rsidR="007C3F07" w:rsidRPr="00A429AD" w:rsidRDefault="007C3F07" w:rsidP="00A429AD">
            <w:pPr>
              <w:pStyle w:val="ListParagraph"/>
              <w:spacing w:line="360" w:lineRule="auto"/>
              <w:ind w:left="0" w:firstLine="414"/>
              <w:jc w:val="both"/>
              <w:rPr>
                <w:rFonts w:ascii="Times New Roman" w:hAnsi="Times New Roman" w:cs="Times New Roman"/>
              </w:rPr>
            </w:pPr>
          </w:p>
        </w:tc>
        <w:tc>
          <w:tcPr>
            <w:tcW w:w="2466" w:type="dxa"/>
            <w:hideMark/>
          </w:tcPr>
          <w:p w14:paraId="4B511A3A" w14:textId="57D29C14" w:rsidR="007C3F07" w:rsidRPr="00A429AD" w:rsidRDefault="007C3F07" w:rsidP="007C3F07">
            <w:pPr>
              <w:pStyle w:val="ListParagraph"/>
              <w:spacing w:line="360" w:lineRule="auto"/>
              <w:ind w:left="0"/>
              <w:rPr>
                <w:rFonts w:ascii="Times New Roman" w:hAnsi="Times New Roman" w:cs="Times New Roman"/>
              </w:rPr>
            </w:pPr>
            <w:r w:rsidRPr="00A429AD">
              <w:rPr>
                <w:rFonts w:ascii="Times New Roman" w:hAnsi="Times New Roman" w:cs="Times New Roman"/>
              </w:rPr>
              <w:t xml:space="preserve">Literasi </w:t>
            </w:r>
            <w:r w:rsidR="00BC5281">
              <w:rPr>
                <w:rFonts w:ascii="Times New Roman" w:hAnsi="Times New Roman" w:cs="Times New Roman"/>
              </w:rPr>
              <w:t>dan</w:t>
            </w:r>
            <w:r w:rsidRPr="00A429AD">
              <w:rPr>
                <w:rFonts w:ascii="Times New Roman" w:hAnsi="Times New Roman" w:cs="Times New Roman"/>
              </w:rPr>
              <w:t xml:space="preserve"> Kebijaksanaan</w:t>
            </w:r>
          </w:p>
        </w:tc>
        <w:tc>
          <w:tcPr>
            <w:tcW w:w="3346" w:type="dxa"/>
            <w:hideMark/>
          </w:tcPr>
          <w:p w14:paraId="0168012F" w14:textId="77777777"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Edukasi literasi digital dan etika berinternet (</w:t>
            </w:r>
            <w:r w:rsidRPr="00A429AD">
              <w:rPr>
                <w:rFonts w:ascii="Times New Roman" w:hAnsi="Times New Roman" w:cs="Times New Roman"/>
                <w:i/>
                <w:iCs/>
              </w:rPr>
              <w:t>cyber ethics</w:t>
            </w:r>
            <w:r w:rsidRPr="00A429AD">
              <w:rPr>
                <w:rFonts w:ascii="Times New Roman" w:hAnsi="Times New Roman" w:cs="Times New Roman"/>
              </w:rPr>
              <w:t>) serta menumbuhkan budaya berbagi ilmu (tutor sebaya/kepedulian sosial).</w:t>
            </w:r>
          </w:p>
        </w:tc>
      </w:tr>
      <w:tr w:rsidR="007C3F07" w:rsidRPr="00A429AD" w14:paraId="55B7AF8F" w14:textId="77777777" w:rsidTr="00BC5281">
        <w:tc>
          <w:tcPr>
            <w:tcW w:w="1843" w:type="dxa"/>
            <w:vMerge w:val="restart"/>
            <w:hideMark/>
          </w:tcPr>
          <w:p w14:paraId="02B6B897" w14:textId="31F972DA" w:rsidR="007C3F07" w:rsidRPr="00A429AD" w:rsidRDefault="007C3F07" w:rsidP="007C3F07">
            <w:pPr>
              <w:pStyle w:val="ListParagraph"/>
              <w:spacing w:line="360" w:lineRule="auto"/>
              <w:ind w:left="0"/>
              <w:rPr>
                <w:rFonts w:ascii="Times New Roman" w:hAnsi="Times New Roman" w:cs="Times New Roman"/>
              </w:rPr>
            </w:pPr>
            <w:r w:rsidRPr="00A429AD">
              <w:rPr>
                <w:rFonts w:ascii="Times New Roman" w:hAnsi="Times New Roman" w:cs="Times New Roman"/>
                <w:i/>
                <w:iCs/>
              </w:rPr>
              <w:t>5. Singer</w:t>
            </w:r>
            <w:r w:rsidRPr="00A429AD">
              <w:rPr>
                <w:rFonts w:ascii="Times New Roman" w:hAnsi="Times New Roman" w:cs="Times New Roman"/>
              </w:rPr>
              <w:t xml:space="preserve"> </w:t>
            </w:r>
          </w:p>
        </w:tc>
        <w:tc>
          <w:tcPr>
            <w:tcW w:w="2466" w:type="dxa"/>
            <w:hideMark/>
          </w:tcPr>
          <w:p w14:paraId="36D41B36" w14:textId="77777777"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Pemberdayaan SDM</w:t>
            </w:r>
          </w:p>
        </w:tc>
        <w:tc>
          <w:tcPr>
            <w:tcW w:w="3346" w:type="dxa"/>
            <w:hideMark/>
          </w:tcPr>
          <w:p w14:paraId="0224B81C" w14:textId="77777777"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Memberikan otonomi bagi guru untuk berinovasi dalam metode mengajar dan proaktif mencari solusi kebijakan (literasi mandiri).</w:t>
            </w:r>
          </w:p>
        </w:tc>
      </w:tr>
      <w:tr w:rsidR="007C3F07" w:rsidRPr="00A429AD" w14:paraId="00B6D748" w14:textId="77777777" w:rsidTr="00BC5281">
        <w:tc>
          <w:tcPr>
            <w:tcW w:w="1843" w:type="dxa"/>
            <w:vMerge/>
            <w:hideMark/>
          </w:tcPr>
          <w:p w14:paraId="02D6F34C" w14:textId="77777777" w:rsidR="007C3F07" w:rsidRPr="00A429AD" w:rsidRDefault="007C3F07" w:rsidP="00A429AD">
            <w:pPr>
              <w:pStyle w:val="ListParagraph"/>
              <w:spacing w:line="360" w:lineRule="auto"/>
              <w:ind w:left="0" w:firstLine="414"/>
              <w:jc w:val="both"/>
              <w:rPr>
                <w:rFonts w:ascii="Times New Roman" w:hAnsi="Times New Roman" w:cs="Times New Roman"/>
              </w:rPr>
            </w:pPr>
          </w:p>
        </w:tc>
        <w:tc>
          <w:tcPr>
            <w:tcW w:w="2466" w:type="dxa"/>
            <w:hideMark/>
          </w:tcPr>
          <w:p w14:paraId="0B4055C6" w14:textId="6EA6E775" w:rsidR="007C3F07" w:rsidRPr="00A429AD" w:rsidRDefault="007C3F07" w:rsidP="00BC5281">
            <w:pPr>
              <w:pStyle w:val="ListParagraph"/>
              <w:spacing w:line="360" w:lineRule="auto"/>
              <w:ind w:left="0"/>
              <w:rPr>
                <w:rFonts w:ascii="Times New Roman" w:hAnsi="Times New Roman" w:cs="Times New Roman"/>
              </w:rPr>
            </w:pPr>
            <w:r w:rsidRPr="00A429AD">
              <w:rPr>
                <w:rFonts w:ascii="Times New Roman" w:hAnsi="Times New Roman" w:cs="Times New Roman"/>
              </w:rPr>
              <w:t xml:space="preserve">Kemandirian </w:t>
            </w:r>
            <w:r w:rsidR="00BC5281">
              <w:rPr>
                <w:rFonts w:ascii="Times New Roman" w:hAnsi="Times New Roman" w:cs="Times New Roman"/>
              </w:rPr>
              <w:t>dan</w:t>
            </w:r>
            <w:r w:rsidRPr="00A429AD">
              <w:rPr>
                <w:rFonts w:ascii="Times New Roman" w:hAnsi="Times New Roman" w:cs="Times New Roman"/>
              </w:rPr>
              <w:t xml:space="preserve"> Praktik</w:t>
            </w:r>
          </w:p>
        </w:tc>
        <w:tc>
          <w:tcPr>
            <w:tcW w:w="3346" w:type="dxa"/>
            <w:hideMark/>
          </w:tcPr>
          <w:p w14:paraId="3E273206" w14:textId="77777777" w:rsidR="007C3F07" w:rsidRPr="00A429AD" w:rsidRDefault="007C3F07" w:rsidP="007C3F07">
            <w:pPr>
              <w:pStyle w:val="ListParagraph"/>
              <w:spacing w:line="360" w:lineRule="auto"/>
              <w:ind w:left="0"/>
              <w:jc w:val="both"/>
              <w:rPr>
                <w:rFonts w:ascii="Times New Roman" w:hAnsi="Times New Roman" w:cs="Times New Roman"/>
              </w:rPr>
            </w:pPr>
            <w:r w:rsidRPr="00A429AD">
              <w:rPr>
                <w:rFonts w:ascii="Times New Roman" w:hAnsi="Times New Roman" w:cs="Times New Roman"/>
              </w:rPr>
              <w:t>Pembelajaran berbasis proyek (</w:t>
            </w:r>
            <w:r w:rsidRPr="00A429AD">
              <w:rPr>
                <w:rFonts w:ascii="Times New Roman" w:hAnsi="Times New Roman" w:cs="Times New Roman"/>
                <w:i/>
                <w:iCs/>
              </w:rPr>
              <w:t>Project-Based Learning</w:t>
            </w:r>
            <w:r w:rsidRPr="00A429AD">
              <w:rPr>
                <w:rFonts w:ascii="Times New Roman" w:hAnsi="Times New Roman" w:cs="Times New Roman"/>
              </w:rPr>
              <w:t>), budaya "Lihat Sampah Ambil" (LSA), manajemen waktu mandiri, dan kegiatan ekstrakurikuler (Pramuka/Kriya).</w:t>
            </w:r>
          </w:p>
        </w:tc>
      </w:tr>
    </w:tbl>
    <w:p w14:paraId="4EDE6187" w14:textId="2588045B" w:rsidR="00E219E3" w:rsidRPr="00FA2E6C" w:rsidRDefault="00E219E3" w:rsidP="00E219E3">
      <w:pPr>
        <w:pStyle w:val="ListParagraph"/>
        <w:spacing w:after="0" w:line="360" w:lineRule="auto"/>
        <w:jc w:val="center"/>
        <w:rPr>
          <w:rFonts w:ascii="Times New Roman" w:hAnsi="Times New Roman" w:cs="Times New Roman"/>
          <w:b/>
          <w:bCs/>
        </w:rPr>
      </w:pPr>
      <w:r>
        <w:rPr>
          <w:rFonts w:ascii="Times New Roman" w:hAnsi="Times New Roman" w:cs="Times New Roman"/>
          <w:b/>
          <w:bCs/>
        </w:rPr>
        <w:t xml:space="preserve">Tabel </w:t>
      </w:r>
      <w:r w:rsidR="007C3F07">
        <w:rPr>
          <w:rFonts w:ascii="Times New Roman" w:hAnsi="Times New Roman" w:cs="Times New Roman"/>
          <w:b/>
          <w:bCs/>
        </w:rPr>
        <w:t>2</w:t>
      </w:r>
      <w:r>
        <w:rPr>
          <w:rFonts w:ascii="Times New Roman" w:hAnsi="Times New Roman" w:cs="Times New Roman"/>
          <w:b/>
          <w:bCs/>
        </w:rPr>
        <w:t xml:space="preserve">.1 Implementasi </w:t>
      </w:r>
      <w:r w:rsidR="00A47AF1">
        <w:rPr>
          <w:rFonts w:ascii="Times New Roman" w:hAnsi="Times New Roman" w:cs="Times New Roman"/>
          <w:b/>
          <w:bCs/>
        </w:rPr>
        <w:t xml:space="preserve">Budaya Sekolah berbasis </w:t>
      </w:r>
      <w:r w:rsidR="009D0AE5">
        <w:rPr>
          <w:rFonts w:ascii="Times New Roman" w:hAnsi="Times New Roman" w:cs="Times New Roman"/>
          <w:b/>
          <w:bCs/>
        </w:rPr>
        <w:t>Panca Waluya</w:t>
      </w:r>
    </w:p>
    <w:p w14:paraId="6C649C00" w14:textId="77777777" w:rsidR="00A429AD" w:rsidRDefault="00A429AD" w:rsidP="00E219E3">
      <w:pPr>
        <w:pStyle w:val="ListParagraph"/>
        <w:spacing w:after="0" w:line="360" w:lineRule="auto"/>
        <w:ind w:firstLine="698"/>
        <w:jc w:val="both"/>
        <w:rPr>
          <w:rFonts w:ascii="Times New Roman" w:hAnsi="Times New Roman" w:cs="Times New Roman"/>
        </w:rPr>
      </w:pPr>
    </w:p>
    <w:p w14:paraId="562E9A41" w14:textId="3B5696E8" w:rsidR="00540B4D" w:rsidRDefault="00A429AD" w:rsidP="00E219E3">
      <w:pPr>
        <w:pStyle w:val="ListParagraph"/>
        <w:spacing w:after="0" w:line="360" w:lineRule="auto"/>
        <w:ind w:firstLine="698"/>
        <w:jc w:val="both"/>
        <w:rPr>
          <w:rFonts w:ascii="Times New Roman" w:hAnsi="Times New Roman" w:cs="Times New Roman"/>
        </w:rPr>
      </w:pPr>
      <w:r>
        <w:rPr>
          <w:rFonts w:ascii="Times New Roman" w:hAnsi="Times New Roman" w:cs="Times New Roman"/>
        </w:rPr>
        <w:t xml:space="preserve">Dari tabel </w:t>
      </w:r>
      <w:r w:rsidR="007C3F07">
        <w:rPr>
          <w:rFonts w:ascii="Times New Roman" w:hAnsi="Times New Roman" w:cs="Times New Roman"/>
        </w:rPr>
        <w:t>tersebur</w:t>
      </w:r>
      <w:r>
        <w:rPr>
          <w:rFonts w:ascii="Times New Roman" w:hAnsi="Times New Roman" w:cs="Times New Roman"/>
        </w:rPr>
        <w:t xml:space="preserve"> kita dapat mengambil kesimpulan bahwa </w:t>
      </w:r>
      <w:r w:rsidRPr="00061541">
        <w:rPr>
          <w:rFonts w:ascii="Times New Roman" w:hAnsi="Times New Roman" w:cs="Times New Roman"/>
        </w:rPr>
        <w:t>Kelima pilar Panca Waluya (</w:t>
      </w:r>
      <w:r w:rsidRPr="00061541">
        <w:rPr>
          <w:rFonts w:ascii="Times New Roman" w:hAnsi="Times New Roman" w:cs="Times New Roman"/>
          <w:i/>
          <w:iCs/>
        </w:rPr>
        <w:t>Cageur, Bageur, Bener, Pinter, Singer</w:t>
      </w:r>
      <w:r w:rsidRPr="00061541">
        <w:rPr>
          <w:rFonts w:ascii="Times New Roman" w:hAnsi="Times New Roman" w:cs="Times New Roman"/>
        </w:rPr>
        <w:t xml:space="preserve">) merupakan satu kesatuan </w:t>
      </w:r>
      <w:r w:rsidR="003B1D9B">
        <w:rPr>
          <w:rFonts w:ascii="Times New Roman" w:hAnsi="Times New Roman" w:cs="Times New Roman"/>
        </w:rPr>
        <w:t xml:space="preserve">sistem </w:t>
      </w:r>
      <w:r w:rsidRPr="00061541">
        <w:rPr>
          <w:rFonts w:ascii="Times New Roman" w:hAnsi="Times New Roman" w:cs="Times New Roman"/>
        </w:rPr>
        <w:t>yang membentuk profil manusia ideal. Dalam manajemen sekolah, Kepala Sekolah berperan sebagai arsitek budaya yang bertugas memastikan kelima nilai ini tidak hanya menjadi dokumen administratif, tetapi menjadi perilaku kolektif yang menghidupkan ekosistem pendidikan.</w:t>
      </w:r>
    </w:p>
    <w:p w14:paraId="2882216D" w14:textId="77777777" w:rsidR="00A429AD" w:rsidRPr="00FA2E6C" w:rsidRDefault="00A429AD" w:rsidP="00E219E3">
      <w:pPr>
        <w:pStyle w:val="ListParagraph"/>
        <w:spacing w:after="0" w:line="360" w:lineRule="auto"/>
        <w:ind w:firstLine="698"/>
        <w:jc w:val="both"/>
        <w:rPr>
          <w:rFonts w:ascii="Times New Roman" w:hAnsi="Times New Roman" w:cs="Times New Roman"/>
        </w:rPr>
      </w:pPr>
    </w:p>
    <w:p w14:paraId="2AEBD252" w14:textId="36136831" w:rsidR="002550CB" w:rsidRPr="002550CB" w:rsidRDefault="002550CB" w:rsidP="002550CB">
      <w:pPr>
        <w:pStyle w:val="ListParagraph"/>
        <w:numPr>
          <w:ilvl w:val="0"/>
          <w:numId w:val="10"/>
        </w:numPr>
        <w:spacing w:after="0" w:line="360" w:lineRule="auto"/>
        <w:rPr>
          <w:rFonts w:ascii="Times New Roman" w:hAnsi="Times New Roman" w:cs="Times New Roman"/>
          <w:b/>
          <w:bCs/>
        </w:rPr>
      </w:pPr>
      <w:r w:rsidRPr="002550CB">
        <w:rPr>
          <w:rFonts w:ascii="Times New Roman" w:hAnsi="Times New Roman" w:cs="Times New Roman"/>
          <w:b/>
          <w:bCs/>
        </w:rPr>
        <w:t xml:space="preserve">Teori Perenialisme </w:t>
      </w:r>
    </w:p>
    <w:p w14:paraId="5C37DBD9" w14:textId="77777777" w:rsidR="002550CB" w:rsidRDefault="002550CB" w:rsidP="002550CB">
      <w:pPr>
        <w:pStyle w:val="ListParagraph"/>
        <w:spacing w:after="0" w:line="360" w:lineRule="auto"/>
        <w:ind w:firstLine="720"/>
        <w:jc w:val="both"/>
        <w:rPr>
          <w:rFonts w:ascii="Times New Roman" w:hAnsi="Times New Roman" w:cs="Times New Roman"/>
        </w:rPr>
      </w:pPr>
      <w:r w:rsidRPr="00AB36F5">
        <w:rPr>
          <w:rFonts w:ascii="Times New Roman" w:hAnsi="Times New Roman" w:cs="Times New Roman"/>
        </w:rPr>
        <w:t xml:space="preserve">Penelitian mengenai </w:t>
      </w:r>
      <w:r>
        <w:rPr>
          <w:rFonts w:ascii="Times New Roman" w:hAnsi="Times New Roman" w:cs="Times New Roman"/>
        </w:rPr>
        <w:t>Manajemen</w:t>
      </w:r>
      <w:r w:rsidRPr="00AB36F5">
        <w:rPr>
          <w:rFonts w:ascii="Times New Roman" w:hAnsi="Times New Roman" w:cs="Times New Roman"/>
        </w:rPr>
        <w:t xml:space="preserve"> sekolah dalam mewujudkan budaya </w:t>
      </w:r>
      <w:r>
        <w:rPr>
          <w:rFonts w:ascii="Times New Roman" w:hAnsi="Times New Roman" w:cs="Times New Roman"/>
        </w:rPr>
        <w:t xml:space="preserve">sekolah </w:t>
      </w:r>
      <w:r w:rsidRPr="00AB36F5">
        <w:rPr>
          <w:rFonts w:ascii="Times New Roman" w:hAnsi="Times New Roman" w:cs="Times New Roman"/>
        </w:rPr>
        <w:t xml:space="preserve">berbasis kearifan lokal </w:t>
      </w:r>
      <w:r>
        <w:rPr>
          <w:rFonts w:ascii="Times New Roman" w:hAnsi="Times New Roman" w:cs="Times New Roman"/>
        </w:rPr>
        <w:t>Panca Waluya</w:t>
      </w:r>
      <w:r w:rsidRPr="00AB36F5">
        <w:rPr>
          <w:rFonts w:ascii="Times New Roman" w:hAnsi="Times New Roman" w:cs="Times New Roman"/>
        </w:rPr>
        <w:t xml:space="preserve"> ini berpijak pada landasan filosofis Perenialisme. Aliran ini memandang bahwa di tengah perubahan dunia yang bersifat akseleratif, pendidikan harus tetap bersandar pada nilai-nilai yang bersifat konstan, kekal, dan universal. Sebagaimana ditegaskan oleh Hutchins (1954), "Pendidikan berimplikasi pada pengajaran. Pengajaran berimplikasi pada pengetahuan. Pengetahuan adalah kebenaran. Kebenaran di mana pun adalah sama." Oleh karena itu, perenialisme mengarahkan pendidikan untuk kembali pada kebenaran hakiki yang telah teruji oleh waktu.</w:t>
      </w:r>
    </w:p>
    <w:p w14:paraId="65F9F829" w14:textId="77777777" w:rsidR="002550CB" w:rsidRPr="00AB36F5" w:rsidRDefault="002550CB" w:rsidP="002550CB">
      <w:pPr>
        <w:pStyle w:val="ListParagraph"/>
        <w:spacing w:after="0" w:line="360" w:lineRule="auto"/>
        <w:ind w:firstLine="720"/>
        <w:jc w:val="both"/>
        <w:rPr>
          <w:rFonts w:ascii="Times New Roman" w:hAnsi="Times New Roman" w:cs="Times New Roman"/>
        </w:rPr>
      </w:pPr>
      <w:r w:rsidRPr="00AB36F5">
        <w:rPr>
          <w:rFonts w:ascii="Times New Roman" w:hAnsi="Times New Roman" w:cs="Times New Roman"/>
        </w:rPr>
        <w:t xml:space="preserve">Dalam perspektif perenialisme, kearifan lokal </w:t>
      </w:r>
      <w:r>
        <w:rPr>
          <w:rFonts w:ascii="Times New Roman" w:hAnsi="Times New Roman" w:cs="Times New Roman"/>
        </w:rPr>
        <w:t>Panca Waluya</w:t>
      </w:r>
      <w:r w:rsidRPr="00AB36F5">
        <w:rPr>
          <w:rFonts w:ascii="Times New Roman" w:hAnsi="Times New Roman" w:cs="Times New Roman"/>
        </w:rPr>
        <w:t xml:space="preserve"> bukan sekadar artefak budaya masa lalu, melainkan representasi dari </w:t>
      </w:r>
      <w:r w:rsidRPr="00AB36F5">
        <w:rPr>
          <w:rFonts w:ascii="Times New Roman" w:hAnsi="Times New Roman" w:cs="Times New Roman"/>
          <w:i/>
          <w:iCs/>
        </w:rPr>
        <w:t>Philosophia Perennis</w:t>
      </w:r>
      <w:r w:rsidRPr="00AB36F5">
        <w:rPr>
          <w:rFonts w:ascii="Times New Roman" w:hAnsi="Times New Roman" w:cs="Times New Roman"/>
        </w:rPr>
        <w:t xml:space="preserve"> (kebenaran abadi). Nilai-nilai kesehatan dan kesejahteraan lahir batin yang terkandung di dalamnya dipandang sebagai standar kualitas hidup manusia yang ideal dan universal. Kneller (1971) menjelaskan bahwa tugas pendidikan adalah menanamkan kebenaran mutlak yang melampaui kepentingan pragmatis sesaat.</w:t>
      </w:r>
    </w:p>
    <w:p w14:paraId="41B21F0D" w14:textId="77777777" w:rsidR="002550CB" w:rsidRDefault="002550CB" w:rsidP="002550CB">
      <w:pPr>
        <w:pStyle w:val="ListParagraph"/>
        <w:spacing w:after="0" w:line="360" w:lineRule="auto"/>
        <w:ind w:firstLine="720"/>
        <w:jc w:val="both"/>
        <w:rPr>
          <w:rFonts w:ascii="Times New Roman" w:hAnsi="Times New Roman" w:cs="Times New Roman"/>
        </w:rPr>
      </w:pPr>
      <w:r w:rsidRPr="00AB36F5">
        <w:rPr>
          <w:rFonts w:ascii="Times New Roman" w:hAnsi="Times New Roman" w:cs="Times New Roman"/>
        </w:rPr>
        <w:t xml:space="preserve">Secara ontologis, </w:t>
      </w:r>
      <w:r>
        <w:rPr>
          <w:rFonts w:ascii="Times New Roman" w:hAnsi="Times New Roman" w:cs="Times New Roman"/>
        </w:rPr>
        <w:t>Panca Waluya</w:t>
      </w:r>
      <w:r w:rsidRPr="00AB36F5">
        <w:rPr>
          <w:rFonts w:ascii="Times New Roman" w:hAnsi="Times New Roman" w:cs="Times New Roman"/>
        </w:rPr>
        <w:t xml:space="preserve"> (seperti nilai </w:t>
      </w:r>
      <w:r w:rsidRPr="00F60428">
        <w:rPr>
          <w:rFonts w:ascii="Times New Roman" w:hAnsi="Times New Roman" w:cs="Times New Roman"/>
          <w:i/>
          <w:iCs/>
        </w:rPr>
        <w:t xml:space="preserve">Cageur, Bageur, Bener, Pinter, </w:t>
      </w:r>
      <w:r w:rsidRPr="00F60428">
        <w:rPr>
          <w:rFonts w:ascii="Times New Roman" w:hAnsi="Times New Roman" w:cs="Times New Roman"/>
        </w:rPr>
        <w:t>dan</w:t>
      </w:r>
      <w:r w:rsidRPr="00F60428">
        <w:rPr>
          <w:rFonts w:ascii="Times New Roman" w:hAnsi="Times New Roman" w:cs="Times New Roman"/>
          <w:i/>
          <w:iCs/>
        </w:rPr>
        <w:t xml:space="preserve"> Singer</w:t>
      </w:r>
      <w:r w:rsidRPr="00AB36F5">
        <w:rPr>
          <w:rFonts w:ascii="Times New Roman" w:hAnsi="Times New Roman" w:cs="Times New Roman"/>
        </w:rPr>
        <w:t xml:space="preserve">) adalah prinsip-prinsip moral yang bersifat objektif. Hal ini sejalan dengan pandangan Adler (1982) dalam </w:t>
      </w:r>
      <w:r w:rsidRPr="00603B61">
        <w:rPr>
          <w:rFonts w:ascii="Times New Roman" w:hAnsi="Times New Roman" w:cs="Times New Roman"/>
          <w:i/>
          <w:iCs/>
        </w:rPr>
        <w:t>The Paideia Proposal</w:t>
      </w:r>
      <w:r w:rsidRPr="00AB36F5">
        <w:rPr>
          <w:rFonts w:ascii="Times New Roman" w:hAnsi="Times New Roman" w:cs="Times New Roman"/>
        </w:rPr>
        <w:t xml:space="preserve">, yang menekankan bahwa pendidikan harus berfokus pada pengembangan kemampuan intelektual dan moral yang bersifat permanen untuk </w:t>
      </w:r>
      <w:r w:rsidRPr="00AB36F5">
        <w:rPr>
          <w:rFonts w:ascii="Times New Roman" w:hAnsi="Times New Roman" w:cs="Times New Roman"/>
        </w:rPr>
        <w:lastRenderedPageBreak/>
        <w:t xml:space="preserve">membentuk manusia yang utuh. </w:t>
      </w:r>
      <w:r>
        <w:rPr>
          <w:rFonts w:ascii="Times New Roman" w:hAnsi="Times New Roman" w:cs="Times New Roman"/>
        </w:rPr>
        <w:t>Manajemen</w:t>
      </w:r>
      <w:r w:rsidRPr="00AB36F5">
        <w:rPr>
          <w:rFonts w:ascii="Times New Roman" w:hAnsi="Times New Roman" w:cs="Times New Roman"/>
        </w:rPr>
        <w:t xml:space="preserve"> sekolah dalam penelitian ini, dengan demikian, merupakan upaya sadar untuk menghidupkan kembali "mata air" nilai lokal tersebut ke dalam ekosistem pendidikan modern.</w:t>
      </w:r>
    </w:p>
    <w:p w14:paraId="285D8FA4" w14:textId="77777777" w:rsidR="002550CB" w:rsidRPr="002550CB" w:rsidRDefault="002550CB" w:rsidP="002550CB">
      <w:pPr>
        <w:pStyle w:val="ListParagraph"/>
        <w:spacing w:after="0" w:line="360" w:lineRule="auto"/>
        <w:rPr>
          <w:rFonts w:ascii="Times New Roman" w:hAnsi="Times New Roman" w:cs="Times New Roman"/>
          <w:b/>
          <w:bCs/>
        </w:rPr>
      </w:pPr>
    </w:p>
    <w:p w14:paraId="69492CC1" w14:textId="29B7A708" w:rsidR="00E219E3" w:rsidRPr="00540B4D" w:rsidRDefault="00704EBE" w:rsidP="00E219E3">
      <w:pPr>
        <w:pStyle w:val="ListParagraph"/>
        <w:numPr>
          <w:ilvl w:val="0"/>
          <w:numId w:val="25"/>
        </w:numPr>
        <w:spacing w:after="0" w:line="360" w:lineRule="auto"/>
        <w:rPr>
          <w:rFonts w:ascii="Times New Roman" w:hAnsi="Times New Roman" w:cs="Times New Roman"/>
          <w:b/>
          <w:bCs/>
        </w:rPr>
      </w:pPr>
      <w:r w:rsidRPr="00540B4D">
        <w:rPr>
          <w:rFonts w:ascii="Times New Roman" w:hAnsi="Times New Roman" w:cs="Times New Roman"/>
          <w:b/>
          <w:bCs/>
        </w:rPr>
        <w:t>Landasan Enam Sistem Nilai</w:t>
      </w:r>
    </w:p>
    <w:p w14:paraId="1C6DF33B" w14:textId="77777777" w:rsidR="00E219E3" w:rsidRPr="00152DB5" w:rsidRDefault="00E219E3" w:rsidP="00E219E3">
      <w:pPr>
        <w:pStyle w:val="ListParagraph"/>
        <w:spacing w:after="0" w:line="360" w:lineRule="auto"/>
        <w:ind w:firstLine="720"/>
        <w:jc w:val="both"/>
        <w:rPr>
          <w:rFonts w:ascii="Times New Roman" w:hAnsi="Times New Roman" w:cs="Times New Roman"/>
        </w:rPr>
      </w:pPr>
      <w:r w:rsidRPr="00152DB5">
        <w:rPr>
          <w:rFonts w:ascii="Times New Roman" w:hAnsi="Times New Roman" w:cs="Times New Roman"/>
        </w:rPr>
        <w:t xml:space="preserve">Landasan </w:t>
      </w:r>
      <w:r>
        <w:rPr>
          <w:rFonts w:ascii="Times New Roman" w:hAnsi="Times New Roman" w:cs="Times New Roman"/>
        </w:rPr>
        <w:t xml:space="preserve">enam </w:t>
      </w:r>
      <w:r w:rsidRPr="00152DB5">
        <w:rPr>
          <w:rFonts w:ascii="Times New Roman" w:hAnsi="Times New Roman" w:cs="Times New Roman"/>
        </w:rPr>
        <w:t>sistem nilai merupakan dasar prinsip yang menjadi rujukan dalam menentukan pola pikir, sikap, dan tindakan baik pada individu maupun organisasi. Sistem nilai berfungsi sebagai pedoman normatif yang mengarahkan proses pengambilan keputusan, penyusunan kebijakan, serta praktik perilaku dalam berbagai aktivitas. Nilai tersebut terbentuk melalui keyakinan, budaya, pengalaman, serta tujuan yang disepakati dalam suatu kelompok atau lembaga.</w:t>
      </w:r>
    </w:p>
    <w:p w14:paraId="4118E684" w14:textId="77777777" w:rsidR="00E219E3" w:rsidRPr="00152DB5" w:rsidRDefault="00E219E3" w:rsidP="00E219E3">
      <w:pPr>
        <w:pStyle w:val="ListParagraph"/>
        <w:spacing w:after="0" w:line="360" w:lineRule="auto"/>
        <w:ind w:firstLine="720"/>
        <w:jc w:val="both"/>
        <w:rPr>
          <w:rFonts w:ascii="Times New Roman" w:hAnsi="Times New Roman" w:cs="Times New Roman"/>
        </w:rPr>
      </w:pPr>
      <w:r w:rsidRPr="00152DB5">
        <w:rPr>
          <w:rFonts w:ascii="Times New Roman" w:hAnsi="Times New Roman" w:cs="Times New Roman"/>
        </w:rPr>
        <w:t>Dalam lembaga pendidikan maupun organisasi, sistem nilai berperan sebagai acuan utama dalam pembentukan karakter, penyusunan kebijakan institusional, serta pengembangan budaya kerja yang positif. Ketika sistem nilai diterapkan secara konsisten, organisasi dapat menjaga keselarasan perilaku anggotanya, memperkuat integritas, serta menumbuhkan tanggung jawab kolektif. Nilai seperti kejujuran, disiplin, kolaborasi, kepedulian, dan profesionalitas menjadi dasar terciptanya lingkungan kerja yang produktif dan beretika.</w:t>
      </w:r>
    </w:p>
    <w:p w14:paraId="735025C0" w14:textId="771B35CE" w:rsidR="00E219E3" w:rsidRPr="00152DB5" w:rsidRDefault="00E219E3" w:rsidP="00E219E3">
      <w:pPr>
        <w:pStyle w:val="ListParagraph"/>
        <w:spacing w:after="0" w:line="360" w:lineRule="auto"/>
        <w:ind w:firstLine="720"/>
        <w:jc w:val="both"/>
        <w:rPr>
          <w:rFonts w:ascii="Times New Roman" w:hAnsi="Times New Roman" w:cs="Times New Roman"/>
        </w:rPr>
      </w:pPr>
      <w:r w:rsidRPr="00152DB5">
        <w:rPr>
          <w:rFonts w:ascii="Times New Roman" w:hAnsi="Times New Roman" w:cs="Times New Roman"/>
        </w:rPr>
        <w:t>Selain menjadi pedoman perilaku, sistem nilai juga menjadi instrumen penting dalam proses penentuan pilihan. Nilai berfungsi sebagai tolok ukur dalam memilih tindakan yang sesuai, sekaligus mempertimbangkan dimensi moral, sosial, dan tujuan jangka panjang organisasi. Oleh karena itu, keberadaan sistem nilai tidak hanya memandu tindakan, tetapi turut menentukan kualitas kepemimpinan, tata kelola, dan hasil kinerja yang dicapai.</w:t>
      </w:r>
    </w:p>
    <w:p w14:paraId="64C521BF" w14:textId="77777777" w:rsidR="00E219E3" w:rsidRDefault="00E219E3" w:rsidP="00E219E3">
      <w:pPr>
        <w:pStyle w:val="ListParagraph"/>
        <w:spacing w:after="0" w:line="360" w:lineRule="auto"/>
        <w:ind w:firstLine="720"/>
        <w:jc w:val="both"/>
        <w:rPr>
          <w:rFonts w:ascii="Times New Roman" w:hAnsi="Times New Roman" w:cs="Times New Roman"/>
        </w:rPr>
      </w:pPr>
      <w:r w:rsidRPr="00152DB5">
        <w:rPr>
          <w:rFonts w:ascii="Times New Roman" w:hAnsi="Times New Roman" w:cs="Times New Roman"/>
        </w:rPr>
        <w:t xml:space="preserve">Dengan demikian, landasan sistem nilai memberikan arah, konsistensi, dan identitas bagi individu maupun organisasi. Ketika nilai tersebut dipahami, dihayati, dan diterapkan dengan konsisten, akan </w:t>
      </w:r>
      <w:r w:rsidRPr="00152DB5">
        <w:rPr>
          <w:rFonts w:ascii="Times New Roman" w:hAnsi="Times New Roman" w:cs="Times New Roman"/>
        </w:rPr>
        <w:lastRenderedPageBreak/>
        <w:t>terbentuk budaya kuat yang mendukung pencapaian visi dan misi secara berkelanjutan.</w:t>
      </w:r>
    </w:p>
    <w:tbl>
      <w:tblPr>
        <w:tblStyle w:val="TableGrid"/>
        <w:tblW w:w="7928" w:type="dxa"/>
        <w:tblInd w:w="667" w:type="dxa"/>
        <w:tblLook w:val="04A0" w:firstRow="1" w:lastRow="0" w:firstColumn="1" w:lastColumn="0" w:noHBand="0" w:noVBand="1"/>
      </w:tblPr>
      <w:tblGrid>
        <w:gridCol w:w="570"/>
        <w:gridCol w:w="1877"/>
        <w:gridCol w:w="5481"/>
      </w:tblGrid>
      <w:tr w:rsidR="008328FE" w:rsidRPr="008328FE" w14:paraId="7F63E955" w14:textId="77777777" w:rsidTr="008328FE">
        <w:tc>
          <w:tcPr>
            <w:tcW w:w="0" w:type="auto"/>
            <w:hideMark/>
          </w:tcPr>
          <w:p w14:paraId="7649E9B1" w14:textId="77777777" w:rsidR="008328FE" w:rsidRPr="008328FE" w:rsidRDefault="008328FE" w:rsidP="008328FE">
            <w:pPr>
              <w:spacing w:line="360" w:lineRule="auto"/>
              <w:jc w:val="center"/>
              <w:rPr>
                <w:rFonts w:ascii="Times New Roman" w:hAnsi="Times New Roman" w:cs="Times New Roman"/>
              </w:rPr>
            </w:pPr>
            <w:r w:rsidRPr="008328FE">
              <w:rPr>
                <w:rFonts w:ascii="Times New Roman" w:hAnsi="Times New Roman" w:cs="Times New Roman"/>
              </w:rPr>
              <w:t>No.</w:t>
            </w:r>
          </w:p>
        </w:tc>
        <w:tc>
          <w:tcPr>
            <w:tcW w:w="1877" w:type="dxa"/>
            <w:hideMark/>
          </w:tcPr>
          <w:p w14:paraId="0C972104" w14:textId="77777777" w:rsidR="008328FE" w:rsidRPr="008328FE" w:rsidRDefault="008328FE" w:rsidP="008328FE">
            <w:pPr>
              <w:spacing w:line="360" w:lineRule="auto"/>
              <w:jc w:val="center"/>
              <w:rPr>
                <w:rFonts w:ascii="Times New Roman" w:hAnsi="Times New Roman" w:cs="Times New Roman"/>
              </w:rPr>
            </w:pPr>
            <w:r w:rsidRPr="008328FE">
              <w:rPr>
                <w:rFonts w:ascii="Times New Roman" w:hAnsi="Times New Roman" w:cs="Times New Roman"/>
              </w:rPr>
              <w:t>Sistem Nilai</w:t>
            </w:r>
          </w:p>
        </w:tc>
        <w:tc>
          <w:tcPr>
            <w:tcW w:w="5481" w:type="dxa"/>
            <w:hideMark/>
          </w:tcPr>
          <w:p w14:paraId="1CDA57B8" w14:textId="77777777" w:rsidR="008328FE" w:rsidRPr="008328FE" w:rsidRDefault="008328FE" w:rsidP="008328FE">
            <w:pPr>
              <w:spacing w:line="360" w:lineRule="auto"/>
              <w:jc w:val="center"/>
              <w:rPr>
                <w:rFonts w:ascii="Times New Roman" w:hAnsi="Times New Roman" w:cs="Times New Roman"/>
              </w:rPr>
            </w:pPr>
            <w:r w:rsidRPr="008328FE">
              <w:rPr>
                <w:rFonts w:ascii="Times New Roman" w:hAnsi="Times New Roman" w:cs="Times New Roman"/>
              </w:rPr>
              <w:t>Deskripsi</w:t>
            </w:r>
          </w:p>
        </w:tc>
      </w:tr>
      <w:tr w:rsidR="008328FE" w:rsidRPr="008328FE" w14:paraId="0747AF05" w14:textId="77777777" w:rsidTr="008328FE">
        <w:tc>
          <w:tcPr>
            <w:tcW w:w="0" w:type="auto"/>
            <w:hideMark/>
          </w:tcPr>
          <w:p w14:paraId="36FB6AA0"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1</w:t>
            </w:r>
          </w:p>
        </w:tc>
        <w:tc>
          <w:tcPr>
            <w:tcW w:w="1877" w:type="dxa"/>
            <w:hideMark/>
          </w:tcPr>
          <w:p w14:paraId="663642A1"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Nilai Teologis</w:t>
            </w:r>
          </w:p>
        </w:tc>
        <w:tc>
          <w:tcPr>
            <w:tcW w:w="5481" w:type="dxa"/>
            <w:hideMark/>
          </w:tcPr>
          <w:p w14:paraId="4AA717C5"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 xml:space="preserve">Tercermin dalam Ketuhanan Yang Maha Esa, Rukun Iman (6), Rukun Islam (5), ibadah, tauhid, ihsan, istigfar, do’a, ikhlas, tobat, ijtihad, </w:t>
            </w:r>
            <w:r w:rsidRPr="008328FE">
              <w:rPr>
                <w:rFonts w:ascii="Times New Roman" w:hAnsi="Times New Roman" w:cs="Times New Roman"/>
                <w:i/>
                <w:iCs/>
              </w:rPr>
              <w:t>khusyu</w:t>
            </w:r>
            <w:r w:rsidRPr="008328FE">
              <w:rPr>
                <w:rFonts w:ascii="Times New Roman" w:hAnsi="Times New Roman" w:cs="Times New Roman"/>
              </w:rPr>
              <w:t xml:space="preserve">, istikamah, dan </w:t>
            </w:r>
            <w:r w:rsidRPr="008328FE">
              <w:rPr>
                <w:rFonts w:ascii="Times New Roman" w:hAnsi="Times New Roman" w:cs="Times New Roman"/>
                <w:i/>
                <w:iCs/>
              </w:rPr>
              <w:t>jihad fi sabilillah</w:t>
            </w:r>
            <w:r w:rsidRPr="008328FE">
              <w:rPr>
                <w:rFonts w:ascii="Times New Roman" w:hAnsi="Times New Roman" w:cs="Times New Roman"/>
              </w:rPr>
              <w:t>.</w:t>
            </w:r>
          </w:p>
        </w:tc>
      </w:tr>
      <w:tr w:rsidR="008328FE" w:rsidRPr="008328FE" w14:paraId="3F637584" w14:textId="77777777" w:rsidTr="008328FE">
        <w:tc>
          <w:tcPr>
            <w:tcW w:w="0" w:type="auto"/>
            <w:hideMark/>
          </w:tcPr>
          <w:p w14:paraId="64120D1C"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2</w:t>
            </w:r>
          </w:p>
        </w:tc>
        <w:tc>
          <w:tcPr>
            <w:tcW w:w="1877" w:type="dxa"/>
            <w:hideMark/>
          </w:tcPr>
          <w:p w14:paraId="238DD127"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Nilai etis-hukum</w:t>
            </w:r>
          </w:p>
        </w:tc>
        <w:tc>
          <w:tcPr>
            <w:tcW w:w="5481" w:type="dxa"/>
            <w:hideMark/>
          </w:tcPr>
          <w:p w14:paraId="129D80D0"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Terwujud dalam sikap hormat, rendah hati, setia, dapat dipercaya, jujur, bertanggung jawab, itikad baik, setia-adil, damai, sabar, memaafkan, menolong, toleransi, dan harmonis.</w:t>
            </w:r>
          </w:p>
        </w:tc>
      </w:tr>
      <w:tr w:rsidR="008328FE" w:rsidRPr="008328FE" w14:paraId="766E4E8F" w14:textId="77777777" w:rsidTr="008328FE">
        <w:tc>
          <w:tcPr>
            <w:tcW w:w="0" w:type="auto"/>
            <w:hideMark/>
          </w:tcPr>
          <w:p w14:paraId="65A02D81"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3</w:t>
            </w:r>
          </w:p>
        </w:tc>
        <w:tc>
          <w:tcPr>
            <w:tcW w:w="1877" w:type="dxa"/>
            <w:hideMark/>
          </w:tcPr>
          <w:p w14:paraId="4CFEA4ED"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Nilai estetis</w:t>
            </w:r>
          </w:p>
        </w:tc>
        <w:tc>
          <w:tcPr>
            <w:tcW w:w="5481" w:type="dxa"/>
            <w:hideMark/>
          </w:tcPr>
          <w:p w14:paraId="6009E3A0"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Terwujud dalam keadaan bersih, indah, cantik, manis, menarik, serasi, romantik, dan cinta kasih.</w:t>
            </w:r>
          </w:p>
        </w:tc>
      </w:tr>
      <w:tr w:rsidR="008328FE" w:rsidRPr="008328FE" w14:paraId="4D9E2458" w14:textId="77777777" w:rsidTr="008328FE">
        <w:tc>
          <w:tcPr>
            <w:tcW w:w="0" w:type="auto"/>
            <w:hideMark/>
          </w:tcPr>
          <w:p w14:paraId="00C8B133"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4</w:t>
            </w:r>
          </w:p>
        </w:tc>
        <w:tc>
          <w:tcPr>
            <w:tcW w:w="1877" w:type="dxa"/>
            <w:hideMark/>
          </w:tcPr>
          <w:p w14:paraId="2E429EB6"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Nilai logis-rasional</w:t>
            </w:r>
          </w:p>
        </w:tc>
        <w:tc>
          <w:tcPr>
            <w:tcW w:w="5481" w:type="dxa"/>
            <w:hideMark/>
          </w:tcPr>
          <w:p w14:paraId="4CCF73E6"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Terwujud dalam logika, tepat, sesuai, jelas, nyata, identitas, proses dan kesimpulan yang cocok.</w:t>
            </w:r>
          </w:p>
        </w:tc>
      </w:tr>
      <w:tr w:rsidR="008328FE" w:rsidRPr="008328FE" w14:paraId="3433339D" w14:textId="77777777" w:rsidTr="008328FE">
        <w:tc>
          <w:tcPr>
            <w:tcW w:w="0" w:type="auto"/>
            <w:hideMark/>
          </w:tcPr>
          <w:p w14:paraId="46E527C6"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5</w:t>
            </w:r>
          </w:p>
        </w:tc>
        <w:tc>
          <w:tcPr>
            <w:tcW w:w="1877" w:type="dxa"/>
            <w:hideMark/>
          </w:tcPr>
          <w:p w14:paraId="6033AEAB"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Nilai fisik-fisiologis</w:t>
            </w:r>
          </w:p>
        </w:tc>
        <w:tc>
          <w:tcPr>
            <w:tcW w:w="5481" w:type="dxa"/>
            <w:hideMark/>
          </w:tcPr>
          <w:p w14:paraId="39C0CADC"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Terwujud jelas unsur-unsurnya, fungsinya, ukuran-ukurannya, kekuatannya, perubahannya, lokasinya, asal-usulnya, dan sebab-akibatnya.</w:t>
            </w:r>
          </w:p>
        </w:tc>
      </w:tr>
      <w:tr w:rsidR="008328FE" w:rsidRPr="008328FE" w14:paraId="6C935728" w14:textId="77777777" w:rsidTr="008328FE">
        <w:tc>
          <w:tcPr>
            <w:tcW w:w="0" w:type="auto"/>
            <w:hideMark/>
          </w:tcPr>
          <w:p w14:paraId="2B4FD1C6"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6</w:t>
            </w:r>
          </w:p>
        </w:tc>
        <w:tc>
          <w:tcPr>
            <w:tcW w:w="1877" w:type="dxa"/>
            <w:hideMark/>
          </w:tcPr>
          <w:p w14:paraId="302F5433"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Nilai teleologik</w:t>
            </w:r>
          </w:p>
        </w:tc>
        <w:tc>
          <w:tcPr>
            <w:tcW w:w="5481" w:type="dxa"/>
            <w:hideMark/>
          </w:tcPr>
          <w:p w14:paraId="22BDF601" w14:textId="77777777" w:rsidR="008328FE" w:rsidRPr="008328FE" w:rsidRDefault="008328FE" w:rsidP="008328FE">
            <w:pPr>
              <w:spacing w:line="360" w:lineRule="auto"/>
              <w:jc w:val="both"/>
              <w:rPr>
                <w:rFonts w:ascii="Times New Roman" w:hAnsi="Times New Roman" w:cs="Times New Roman"/>
              </w:rPr>
            </w:pPr>
            <w:r w:rsidRPr="008328FE">
              <w:rPr>
                <w:rFonts w:ascii="Times New Roman" w:hAnsi="Times New Roman" w:cs="Times New Roman"/>
              </w:rPr>
              <w:t>Terwujud dalam berguna, bermanfaat, sesuai fungsinya, berkembang, disiplin, integratif, produktif, efektif, efisien, akuntabel dan inovatif.</w:t>
            </w:r>
          </w:p>
        </w:tc>
      </w:tr>
    </w:tbl>
    <w:p w14:paraId="70F3FD88" w14:textId="716A7F95" w:rsidR="008328FE" w:rsidRPr="008328FE" w:rsidRDefault="00270F9D" w:rsidP="008328FE">
      <w:pPr>
        <w:pStyle w:val="ListParagraph"/>
        <w:spacing w:after="0" w:line="360" w:lineRule="auto"/>
        <w:ind w:firstLine="720"/>
        <w:jc w:val="center"/>
        <w:rPr>
          <w:rFonts w:ascii="Times New Roman" w:hAnsi="Times New Roman" w:cs="Times New Roman"/>
          <w:b/>
          <w:bCs/>
        </w:rPr>
      </w:pPr>
      <w:r>
        <w:rPr>
          <w:rFonts w:ascii="Times New Roman" w:hAnsi="Times New Roman" w:cs="Times New Roman"/>
          <w:b/>
          <w:bCs/>
        </w:rPr>
        <w:t>Tabel</w:t>
      </w:r>
      <w:r w:rsidR="008328FE" w:rsidRPr="008328FE">
        <w:rPr>
          <w:rFonts w:ascii="Times New Roman" w:hAnsi="Times New Roman" w:cs="Times New Roman"/>
          <w:b/>
          <w:bCs/>
        </w:rPr>
        <w:t xml:space="preserve"> 2.</w:t>
      </w:r>
      <w:r w:rsidR="008F0FAA">
        <w:rPr>
          <w:rFonts w:ascii="Times New Roman" w:hAnsi="Times New Roman" w:cs="Times New Roman"/>
          <w:b/>
          <w:bCs/>
        </w:rPr>
        <w:t>2</w:t>
      </w:r>
      <w:r w:rsidR="008328FE" w:rsidRPr="008328FE">
        <w:rPr>
          <w:rFonts w:ascii="Times New Roman" w:hAnsi="Times New Roman" w:cs="Times New Roman"/>
          <w:b/>
          <w:bCs/>
        </w:rPr>
        <w:t>. Enam Sistem Nilai Kehidupan</w:t>
      </w:r>
    </w:p>
    <w:p w14:paraId="31789D07" w14:textId="77777777" w:rsidR="008328FE" w:rsidRPr="00152DB5" w:rsidRDefault="008328FE" w:rsidP="008328FE">
      <w:pPr>
        <w:pStyle w:val="ListParagraph"/>
        <w:spacing w:after="0" w:line="360" w:lineRule="auto"/>
        <w:ind w:firstLine="720"/>
        <w:jc w:val="center"/>
        <w:rPr>
          <w:rFonts w:ascii="Times New Roman" w:hAnsi="Times New Roman" w:cs="Times New Roman"/>
        </w:rPr>
      </w:pPr>
    </w:p>
    <w:p w14:paraId="74298631" w14:textId="6DC26341" w:rsidR="00E219E3" w:rsidRDefault="00E219E3" w:rsidP="00E219E3">
      <w:pPr>
        <w:pStyle w:val="ListParagraph"/>
        <w:spacing w:after="0" w:line="360" w:lineRule="auto"/>
        <w:ind w:firstLine="720"/>
        <w:jc w:val="both"/>
        <w:rPr>
          <w:rFonts w:ascii="Times New Roman" w:hAnsi="Times New Roman" w:cs="Times New Roman"/>
        </w:rPr>
      </w:pPr>
      <w:r w:rsidRPr="00152DB5">
        <w:rPr>
          <w:rFonts w:ascii="Times New Roman" w:hAnsi="Times New Roman" w:cs="Times New Roman"/>
        </w:rPr>
        <w:t>Dalam penelitian ini, landasan sistem nilai merujuk pada konsep yang dikemukakan oleh Achmad Sanusi dalam Komara</w:t>
      </w:r>
      <w:r w:rsidR="00277A4B">
        <w:rPr>
          <w:rFonts w:ascii="Times New Roman" w:hAnsi="Times New Roman" w:cs="Times New Roman"/>
        </w:rPr>
        <w:t>, E.,</w:t>
      </w:r>
      <w:r w:rsidRPr="00152DB5">
        <w:rPr>
          <w:rFonts w:ascii="Times New Roman" w:hAnsi="Times New Roman" w:cs="Times New Roman"/>
        </w:rPr>
        <w:t xml:space="preserve"> et al. (2025:46), yang membagi nilai ke dalam enam kategori, yaitu: (1) Nilai teologis, yang tercermin dalam prinsip Ketuhanan Yang Maha Esa, rukun iman, rukun Islam, serta nilai spiritual seperti ibadah, ikhlas, tobat, istikamah, dan jihad fi sabilillah; (2) Nilai etis-hukum, yang diwujudkan dalam sikap hormat, rendah hati, jujur, dapat dipercaya, adil, sabar, memaafkan, menolong, toleransi, dan harmonis; (3) Nilai estetik, yang tampak dalam kualitas </w:t>
      </w:r>
      <w:r w:rsidRPr="00152DB5">
        <w:rPr>
          <w:rFonts w:ascii="Times New Roman" w:hAnsi="Times New Roman" w:cs="Times New Roman"/>
        </w:rPr>
        <w:lastRenderedPageBreak/>
        <w:t>keindahan seperti bersih, indah, serasi, menarik, dan cinta kasih; (4) Nilai logis-rasional, yang berlandaskan pada kesesuaian fakta dan kesimpulan, kejelasan, ketepatan, identitas, proses, dan rasionalitas; (5) Nilai fisik-fisiologis, yang berkaitan dengan aspek bentuk, fungsi, ukuran, kekuatan, perubahan, sebab akibat, dan struktur fisik lainnya; dan (6) Nilai teleologis, yang mencakup aspek kemanfaatan, keberlanjutan, keteraturan, produktivitas, efektivitas, efisiensi, akuntabilitas, serta inovasi.</w:t>
      </w:r>
    </w:p>
    <w:p w14:paraId="75C847EE" w14:textId="2CA8919A" w:rsidR="00FF6B64" w:rsidRDefault="00FF6B64" w:rsidP="00FF6B64">
      <w:pPr>
        <w:pStyle w:val="ListParagraph"/>
        <w:spacing w:after="0" w:line="360" w:lineRule="auto"/>
        <w:ind w:firstLine="720"/>
        <w:jc w:val="both"/>
        <w:rPr>
          <w:rFonts w:ascii="Times New Roman" w:hAnsi="Times New Roman" w:cs="Times New Roman"/>
        </w:rPr>
      </w:pPr>
      <w:r w:rsidRPr="00FF6B64">
        <w:rPr>
          <w:rFonts w:ascii="Times New Roman" w:hAnsi="Times New Roman" w:cs="Times New Roman"/>
        </w:rPr>
        <w:t>Implementasi Enam Sistem Nilai di lingkungan sekolah dapat menciptakan budaya kolaborasi yang kuat di antara guru. Hal ini tidak hanya akan meningkatkan interaksi antar guru, tetapi juga berkontribusi pada peningkatan kualitas pembelajaran bagi siswa. Kolaborasi yang baik jadi kunci untuk mencapai tujuan pendidikan yang lebih tinggi.</w:t>
      </w:r>
    </w:p>
    <w:p w14:paraId="44F1D9B8" w14:textId="77777777" w:rsidR="00540B4D" w:rsidRPr="00E219E3" w:rsidRDefault="00540B4D" w:rsidP="00FF6B64">
      <w:pPr>
        <w:pStyle w:val="ListParagraph"/>
        <w:spacing w:after="0" w:line="360" w:lineRule="auto"/>
        <w:ind w:firstLine="720"/>
        <w:jc w:val="both"/>
        <w:rPr>
          <w:rFonts w:ascii="Times New Roman" w:hAnsi="Times New Roman" w:cs="Times New Roman"/>
        </w:rPr>
      </w:pPr>
    </w:p>
    <w:p w14:paraId="5A1CB0DD" w14:textId="252F2EF5" w:rsidR="00704EBE" w:rsidRPr="00540B4D" w:rsidRDefault="00E219E3" w:rsidP="00704EBE">
      <w:pPr>
        <w:pStyle w:val="ListParagraph"/>
        <w:numPr>
          <w:ilvl w:val="0"/>
          <w:numId w:val="25"/>
        </w:numPr>
        <w:spacing w:after="0" w:line="360" w:lineRule="auto"/>
        <w:rPr>
          <w:rFonts w:ascii="Times New Roman" w:hAnsi="Times New Roman" w:cs="Times New Roman"/>
          <w:b/>
          <w:bCs/>
        </w:rPr>
      </w:pPr>
      <w:r w:rsidRPr="00540B4D">
        <w:rPr>
          <w:rFonts w:ascii="Times New Roman" w:hAnsi="Times New Roman" w:cs="Times New Roman"/>
          <w:b/>
          <w:bCs/>
        </w:rPr>
        <w:t>Landasan Kebijakan</w:t>
      </w:r>
    </w:p>
    <w:p w14:paraId="082148E2" w14:textId="21258CBF" w:rsidR="00EF3C58" w:rsidRDefault="00DF2D8A" w:rsidP="00A93503">
      <w:pPr>
        <w:pStyle w:val="ListParagraph"/>
        <w:spacing w:after="0" w:line="360" w:lineRule="auto"/>
        <w:ind w:firstLine="720"/>
        <w:jc w:val="both"/>
        <w:rPr>
          <w:rFonts w:ascii="Times New Roman" w:hAnsi="Times New Roman" w:cs="Times New Roman"/>
        </w:rPr>
      </w:pPr>
      <w:r w:rsidRPr="00DF2D8A">
        <w:rPr>
          <w:rFonts w:ascii="Times New Roman" w:hAnsi="Times New Roman" w:cs="Times New Roman"/>
        </w:rPr>
        <w:t xml:space="preserve">Implementasi </w:t>
      </w:r>
      <w:r w:rsidR="0039375B">
        <w:rPr>
          <w:rFonts w:ascii="Times New Roman" w:hAnsi="Times New Roman" w:cs="Times New Roman"/>
        </w:rPr>
        <w:t>Manajemen</w:t>
      </w:r>
      <w:r w:rsidRPr="00DF2D8A">
        <w:rPr>
          <w:rFonts w:ascii="Times New Roman" w:hAnsi="Times New Roman" w:cs="Times New Roman"/>
        </w:rPr>
        <w:t xml:space="preserve"> sekolah dalam mewujudkan budaya sekolah berbasis kearifan lokal </w:t>
      </w:r>
      <w:r w:rsidR="009D0AE5">
        <w:rPr>
          <w:rFonts w:ascii="Times New Roman" w:hAnsi="Times New Roman" w:cs="Times New Roman"/>
        </w:rPr>
        <w:t>Panca Waluya</w:t>
      </w:r>
      <w:r w:rsidRPr="00DF2D8A">
        <w:rPr>
          <w:rFonts w:ascii="Times New Roman" w:hAnsi="Times New Roman" w:cs="Times New Roman"/>
        </w:rPr>
        <w:t xml:space="preserve"> didasarkan pada regulasi dari tingkat nasional hingga daerah sebagai berikut</w:t>
      </w:r>
      <w:r>
        <w:rPr>
          <w:rFonts w:ascii="Times New Roman" w:hAnsi="Times New Roman" w:cs="Times New Roman"/>
        </w:rPr>
        <w:t xml:space="preserve"> :</w:t>
      </w:r>
    </w:p>
    <w:p w14:paraId="53E6ACDE" w14:textId="5B007591" w:rsidR="00DF2D8A" w:rsidRPr="00DF2D8A" w:rsidRDefault="00DF2D8A" w:rsidP="00DF2D8A">
      <w:pPr>
        <w:pStyle w:val="ListParagraph"/>
        <w:numPr>
          <w:ilvl w:val="1"/>
          <w:numId w:val="28"/>
        </w:numPr>
        <w:spacing w:after="0" w:line="360" w:lineRule="auto"/>
        <w:ind w:left="1134"/>
        <w:jc w:val="both"/>
        <w:rPr>
          <w:rFonts w:ascii="Times New Roman" w:hAnsi="Times New Roman" w:cs="Times New Roman"/>
        </w:rPr>
      </w:pPr>
      <w:r w:rsidRPr="00DF2D8A">
        <w:rPr>
          <w:rFonts w:ascii="Times New Roman" w:hAnsi="Times New Roman" w:cs="Times New Roman"/>
        </w:rPr>
        <w:t>Undang-Undang Nomor 20 Tahun 2003 tentang Sistem Pendidikan Nasional Kebijakan pendidikan nasional mengamanatkan bahwa pendidikan adalah usaha sadar dan terencana untuk mewujudkan suasana belajar dan proses pembelajaran agar peserta didik secara aktif mengembangkan potensi dirinya, termasuk kekuatan spiritual keagamaan dan akhlak mulia. Pendidikan nasional harus berakar pada kebudayaan nasional Indonesia dan tanggap terhadap tuntutan perubahan zaman. Selain itu, pasal 4 ayat (3) menegaskan bahwa pendidikan diselenggarakan sebagai suatu proses pembudayaan dan pemberdayaan peserta didik yang berlangsung sepanjang hayat. Dalam hal manajemen, undang-undang ini memberikan dasar bagi Manajemen Berbasis Sekolah (MBS), di mana kepala sekolah memegang peran sentral dalam mengelola satuan pendidikan berdasarkan standar pelayanan minimal.</w:t>
      </w:r>
    </w:p>
    <w:p w14:paraId="53829D69" w14:textId="4D971B96" w:rsidR="00DF2D8A" w:rsidRPr="00DF2D8A" w:rsidRDefault="00DF2D8A" w:rsidP="00DF2D8A">
      <w:pPr>
        <w:pStyle w:val="ListParagraph"/>
        <w:numPr>
          <w:ilvl w:val="1"/>
          <w:numId w:val="28"/>
        </w:numPr>
        <w:spacing w:after="0" w:line="360" w:lineRule="auto"/>
        <w:ind w:left="1134"/>
        <w:jc w:val="both"/>
        <w:rPr>
          <w:rFonts w:ascii="Times New Roman" w:hAnsi="Times New Roman" w:cs="Times New Roman"/>
        </w:rPr>
      </w:pPr>
      <w:r w:rsidRPr="00DF2D8A">
        <w:rPr>
          <w:rFonts w:ascii="Times New Roman" w:hAnsi="Times New Roman" w:cs="Times New Roman"/>
        </w:rPr>
        <w:lastRenderedPageBreak/>
        <w:t xml:space="preserve">Peraturan Pemerintah Nomor 17 Tahun 2010 tentang Pengelolaan dan Penyelenggaraan Pendidikan Peraturan ini memperjelas konsep Pendidikan Berbasis Keunggulan Lokal, yaitu pendidikan yang diselenggarakan setelah memenuhi Standar Nasional Pendidikan dan diperkaya dengan keunggulan kompetitif serta komparatif daerah. Pengelolaan satuan pendidikan dasar dan menengah dilakukan dengan prinsip MBS yang memberikan otonomi kepada sekolah untuk mengembangkan budaya sekolah yang khas. </w:t>
      </w:r>
      <w:r w:rsidR="00B67EE9">
        <w:rPr>
          <w:rFonts w:ascii="Times New Roman" w:hAnsi="Times New Roman" w:cs="Times New Roman"/>
        </w:rPr>
        <w:t xml:space="preserve"> </w:t>
      </w:r>
      <w:r w:rsidRPr="00DF2D8A">
        <w:rPr>
          <w:rFonts w:ascii="Times New Roman" w:hAnsi="Times New Roman" w:cs="Times New Roman"/>
        </w:rPr>
        <w:t xml:space="preserve"> pembiasaan di sekolah, seperti pengamalan nilai agama dan akhlak mulia oleh pendidik, dimaksudkan agar nilai-nilai tersebut menjadi kebiasaan sehari-hari dan menjadi bagian dari budaya sekolah.</w:t>
      </w:r>
    </w:p>
    <w:p w14:paraId="54DD9A0A" w14:textId="3133AEC9" w:rsidR="00DF2D8A" w:rsidRPr="00DF2D8A" w:rsidRDefault="00DF2D8A" w:rsidP="00DF2D8A">
      <w:pPr>
        <w:pStyle w:val="ListParagraph"/>
        <w:numPr>
          <w:ilvl w:val="0"/>
          <w:numId w:val="28"/>
        </w:numPr>
        <w:spacing w:after="0" w:line="360" w:lineRule="auto"/>
        <w:ind w:left="1134"/>
        <w:jc w:val="both"/>
        <w:rPr>
          <w:rFonts w:ascii="Times New Roman" w:hAnsi="Times New Roman" w:cs="Times New Roman"/>
        </w:rPr>
      </w:pPr>
      <w:r w:rsidRPr="00DF2D8A">
        <w:rPr>
          <w:rFonts w:ascii="Times New Roman" w:hAnsi="Times New Roman" w:cs="Times New Roman"/>
        </w:rPr>
        <w:t>Peraturan Menteri Pendidikan dan Kebudayaan Nomor 22 Tahun 2016 tentang Standar Proses Kepemimpinan kepala sekolah dalam mewujudkan budaya sekolah didukung oleh Standar Proses yang menekankan prinsip keteladanan. Pendidik dan tenaga kependidikan wajib menerapkan nilai-nilai dengan memberi keteladanan (</w:t>
      </w:r>
      <w:r w:rsidRPr="00DF2D8A">
        <w:rPr>
          <w:rFonts w:ascii="Times New Roman" w:hAnsi="Times New Roman" w:cs="Times New Roman"/>
          <w:i/>
          <w:iCs/>
        </w:rPr>
        <w:t>ing ngarso sung tulodo</w:t>
      </w:r>
      <w:r w:rsidRPr="00DF2D8A">
        <w:rPr>
          <w:rFonts w:ascii="Times New Roman" w:hAnsi="Times New Roman" w:cs="Times New Roman"/>
        </w:rPr>
        <w:t>), membangun kemauan (</w:t>
      </w:r>
      <w:r w:rsidRPr="00DF2D8A">
        <w:rPr>
          <w:rFonts w:ascii="Times New Roman" w:hAnsi="Times New Roman" w:cs="Times New Roman"/>
          <w:i/>
          <w:iCs/>
        </w:rPr>
        <w:t>ing madyo mangun karso</w:t>
      </w:r>
      <w:r w:rsidRPr="00DF2D8A">
        <w:rPr>
          <w:rFonts w:ascii="Times New Roman" w:hAnsi="Times New Roman" w:cs="Times New Roman"/>
        </w:rPr>
        <w:t>), dan mengembangkan kreativitas peserta didik. Kepala sekolah memiliki tugas dalam pengawasan proses pembelajaran melalui pemantauan, supervisi, dan evaluasi untuk memastikan budaya mutu dan karakter di sekolah terwujud secara berkelanjutan.</w:t>
      </w:r>
    </w:p>
    <w:p w14:paraId="546B43C1" w14:textId="55929EB2" w:rsidR="00DF2D8A" w:rsidRPr="00DF2D8A" w:rsidRDefault="00DF2D8A" w:rsidP="00DF2D8A">
      <w:pPr>
        <w:pStyle w:val="ListParagraph"/>
        <w:numPr>
          <w:ilvl w:val="0"/>
          <w:numId w:val="28"/>
        </w:numPr>
        <w:spacing w:after="0" w:line="360" w:lineRule="auto"/>
        <w:ind w:left="1134"/>
        <w:jc w:val="both"/>
        <w:rPr>
          <w:rFonts w:ascii="Times New Roman" w:hAnsi="Times New Roman" w:cs="Times New Roman"/>
        </w:rPr>
      </w:pPr>
      <w:r w:rsidRPr="00DF2D8A">
        <w:rPr>
          <w:rFonts w:ascii="Times New Roman" w:hAnsi="Times New Roman" w:cs="Times New Roman"/>
        </w:rPr>
        <w:t xml:space="preserve">Surat Edaran Bersama (SEB) Nomor 1 Tahun 2025 tentang Penguatan Pendidikan Karakter melalui Pembiasaan di Satuan Pendidikan Kebijakan ini menjadi landasan operasional bagi </w:t>
      </w:r>
      <w:r w:rsidR="0039375B">
        <w:rPr>
          <w:rFonts w:ascii="Times New Roman" w:hAnsi="Times New Roman" w:cs="Times New Roman"/>
        </w:rPr>
        <w:t>Manajemen</w:t>
      </w:r>
      <w:r w:rsidRPr="00DF2D8A">
        <w:rPr>
          <w:rFonts w:ascii="Times New Roman" w:hAnsi="Times New Roman" w:cs="Times New Roman"/>
        </w:rPr>
        <w:t xml:space="preserve"> dalam mengimplementasikan Gerakan Tujuh Kebiasaan Anak Indonesia Hebat. </w:t>
      </w:r>
      <w:r w:rsidR="00B67EE9">
        <w:rPr>
          <w:rFonts w:ascii="Times New Roman" w:hAnsi="Times New Roman" w:cs="Times New Roman"/>
        </w:rPr>
        <w:t xml:space="preserve"> </w:t>
      </w:r>
      <w:r w:rsidRPr="00DF2D8A">
        <w:rPr>
          <w:rFonts w:ascii="Times New Roman" w:hAnsi="Times New Roman" w:cs="Times New Roman"/>
        </w:rPr>
        <w:t xml:space="preserve"> ini melibatkan seluruh ekosistem sekolah, termasuk pendidik dan orang tua, untuk mendorong pembiasaan positif seperti beribadah, gemar belajar, dan bermasyarakat secara sadar dan bermakna. Implementasi ini harus diintegrasikan ke dalam rencana pembangunan daerah dan dianggarkan secara tepat untuk menjamin keberlangsungannya.</w:t>
      </w:r>
    </w:p>
    <w:p w14:paraId="32131FF3" w14:textId="6A7A9D65" w:rsidR="00DF2D8A" w:rsidRPr="00DF2D8A" w:rsidRDefault="00DF2D8A" w:rsidP="00DF2D8A">
      <w:pPr>
        <w:pStyle w:val="ListParagraph"/>
        <w:numPr>
          <w:ilvl w:val="0"/>
          <w:numId w:val="28"/>
        </w:numPr>
        <w:spacing w:after="0" w:line="360" w:lineRule="auto"/>
        <w:ind w:left="1134"/>
        <w:jc w:val="both"/>
        <w:rPr>
          <w:rFonts w:ascii="Times New Roman" w:hAnsi="Times New Roman" w:cs="Times New Roman"/>
        </w:rPr>
      </w:pPr>
      <w:r w:rsidRPr="00DF2D8A">
        <w:rPr>
          <w:rFonts w:ascii="Times New Roman" w:hAnsi="Times New Roman" w:cs="Times New Roman"/>
        </w:rPr>
        <w:lastRenderedPageBreak/>
        <w:t xml:space="preserve">Surat Edaran Gubernur Jawa Barat Nomor 45/PK.03.03/KESRA Tahun 2025 Surat Edaran ini merupakan landasan spesifik yang memperkenalkan konsep Gapura </w:t>
      </w:r>
      <w:r w:rsidR="009D0AE5">
        <w:rPr>
          <w:rFonts w:ascii="Times New Roman" w:hAnsi="Times New Roman" w:cs="Times New Roman"/>
        </w:rPr>
        <w:t>Panca Waluya</w:t>
      </w:r>
      <w:r w:rsidRPr="00DF2D8A">
        <w:rPr>
          <w:rFonts w:ascii="Times New Roman" w:hAnsi="Times New Roman" w:cs="Times New Roman"/>
        </w:rPr>
        <w:t xml:space="preserve"> sebagai arah pembangunan pendidikan di Jawa Barat. Kebijakan ini menuntut kepala sekolah untuk melakukan transformasi inovatif dalam membangun karakter peserta didik agar menjadi individu yang </w:t>
      </w:r>
      <w:r w:rsidRPr="00FF4B60">
        <w:rPr>
          <w:rFonts w:ascii="Times New Roman" w:hAnsi="Times New Roman" w:cs="Times New Roman"/>
          <w:i/>
          <w:iCs/>
        </w:rPr>
        <w:t>Cageur, Bageur, Bener, Pinter, tur Singer</w:t>
      </w:r>
      <w:r w:rsidRPr="00DF2D8A">
        <w:rPr>
          <w:rFonts w:ascii="Times New Roman" w:hAnsi="Times New Roman" w:cs="Times New Roman"/>
        </w:rPr>
        <w:t>. Pimpinan sekolah diarahkan untuk mengganti kegiatan seremonial yang tidak bermakna dengan aktivitas berbasis inovasi kearifan lokal, seperti pengelolaan sampah mandiri, pertanian organik, serta penguatan pendidikan moralitas dan spiritualitas melalui pendekatan agama.</w:t>
      </w:r>
    </w:p>
    <w:p w14:paraId="22BD8924" w14:textId="46262D8E" w:rsidR="00DF2D8A" w:rsidRPr="00DF2D8A" w:rsidRDefault="00DF2D8A" w:rsidP="00DF2D8A">
      <w:pPr>
        <w:pStyle w:val="ListParagraph"/>
        <w:numPr>
          <w:ilvl w:val="0"/>
          <w:numId w:val="28"/>
        </w:numPr>
        <w:spacing w:after="0" w:line="360" w:lineRule="auto"/>
        <w:ind w:left="1134"/>
        <w:jc w:val="both"/>
        <w:rPr>
          <w:rFonts w:ascii="Times New Roman" w:hAnsi="Times New Roman" w:cs="Times New Roman"/>
        </w:rPr>
      </w:pPr>
      <w:r w:rsidRPr="00DF2D8A">
        <w:rPr>
          <w:rFonts w:ascii="Times New Roman" w:hAnsi="Times New Roman" w:cs="Times New Roman"/>
        </w:rPr>
        <w:t>Peraturan Bupati Purwakarta Nomor 131 Tahun 2022 dan Nomor 35 Tahun 2025 tentang Pendidikan Karakter Peraturan Bupati ini secara detail mengatur implementasi kearifan lokal di Kabupaten Purwakarta melalui program "5 Bunga Karakter", yang meliputi:</w:t>
      </w:r>
    </w:p>
    <w:p w14:paraId="5C42F814" w14:textId="41AE69A4" w:rsidR="00DF2D8A" w:rsidRPr="00DF2D8A" w:rsidRDefault="00DF2D8A" w:rsidP="00DF2D8A">
      <w:pPr>
        <w:pStyle w:val="ListParagraph"/>
        <w:numPr>
          <w:ilvl w:val="4"/>
          <w:numId w:val="28"/>
        </w:numPr>
        <w:spacing w:after="0" w:line="360" w:lineRule="auto"/>
        <w:ind w:left="1560" w:hanging="426"/>
        <w:jc w:val="both"/>
        <w:rPr>
          <w:rFonts w:ascii="Times New Roman" w:hAnsi="Times New Roman" w:cs="Times New Roman"/>
        </w:rPr>
      </w:pPr>
      <w:r w:rsidRPr="00DF2D8A">
        <w:rPr>
          <w:rFonts w:ascii="Times New Roman" w:hAnsi="Times New Roman" w:cs="Times New Roman"/>
          <w:i/>
          <w:iCs/>
        </w:rPr>
        <w:t>7 Poe Atikan</w:t>
      </w:r>
      <w:r w:rsidRPr="00DF2D8A">
        <w:rPr>
          <w:rFonts w:ascii="Times New Roman" w:hAnsi="Times New Roman" w:cs="Times New Roman"/>
        </w:rPr>
        <w:t xml:space="preserve"> Istimewa (tema karakter harian seperti </w:t>
      </w:r>
      <w:r w:rsidRPr="00DF2D8A">
        <w:rPr>
          <w:rFonts w:ascii="Times New Roman" w:hAnsi="Times New Roman" w:cs="Times New Roman"/>
          <w:i/>
          <w:iCs/>
        </w:rPr>
        <w:t>Ajeg Nusantara, Mapag Buana, Maneuh di Sunda, Nyanding Wawangi, dan Nyucikeun Diri</w:t>
      </w:r>
      <w:r w:rsidRPr="00DF2D8A">
        <w:rPr>
          <w:rFonts w:ascii="Times New Roman" w:hAnsi="Times New Roman" w:cs="Times New Roman"/>
        </w:rPr>
        <w:t>).</w:t>
      </w:r>
    </w:p>
    <w:p w14:paraId="1033F47B" w14:textId="0878B24B" w:rsidR="00DF2D8A" w:rsidRPr="00DF2D8A" w:rsidRDefault="00DF2D8A" w:rsidP="00DF2D8A">
      <w:pPr>
        <w:pStyle w:val="ListParagraph"/>
        <w:numPr>
          <w:ilvl w:val="4"/>
          <w:numId w:val="28"/>
        </w:numPr>
        <w:spacing w:after="0" w:line="360" w:lineRule="auto"/>
        <w:ind w:left="1560" w:hanging="426"/>
        <w:jc w:val="both"/>
        <w:rPr>
          <w:rFonts w:ascii="Times New Roman" w:hAnsi="Times New Roman" w:cs="Times New Roman"/>
        </w:rPr>
      </w:pPr>
      <w:r w:rsidRPr="00DF2D8A">
        <w:rPr>
          <w:rFonts w:ascii="Times New Roman" w:hAnsi="Times New Roman" w:cs="Times New Roman"/>
        </w:rPr>
        <w:t>Agama Keagamaan dan Pendalaman Kitab (AKPK).</w:t>
      </w:r>
    </w:p>
    <w:p w14:paraId="3436C4A9" w14:textId="195CA8E3" w:rsidR="00DF2D8A" w:rsidRPr="00DF2D8A" w:rsidRDefault="00DF2D8A" w:rsidP="00DF2D8A">
      <w:pPr>
        <w:pStyle w:val="ListParagraph"/>
        <w:numPr>
          <w:ilvl w:val="4"/>
          <w:numId w:val="28"/>
        </w:numPr>
        <w:spacing w:after="0" w:line="360" w:lineRule="auto"/>
        <w:ind w:left="1560" w:hanging="426"/>
        <w:jc w:val="both"/>
        <w:rPr>
          <w:rFonts w:ascii="Times New Roman" w:hAnsi="Times New Roman" w:cs="Times New Roman"/>
        </w:rPr>
      </w:pPr>
      <w:r w:rsidRPr="00DF2D8A">
        <w:rPr>
          <w:rFonts w:ascii="Times New Roman" w:hAnsi="Times New Roman" w:cs="Times New Roman"/>
        </w:rPr>
        <w:t>Pendidikan Anti Korupsi.</w:t>
      </w:r>
    </w:p>
    <w:p w14:paraId="34236727" w14:textId="12C7C470" w:rsidR="00DF2D8A" w:rsidRPr="00DF2D8A" w:rsidRDefault="00DF2D8A" w:rsidP="00DF2D8A">
      <w:pPr>
        <w:pStyle w:val="ListParagraph"/>
        <w:numPr>
          <w:ilvl w:val="4"/>
          <w:numId w:val="28"/>
        </w:numPr>
        <w:spacing w:after="0" w:line="360" w:lineRule="auto"/>
        <w:ind w:left="1560" w:hanging="426"/>
        <w:jc w:val="both"/>
        <w:rPr>
          <w:rFonts w:ascii="Times New Roman" w:hAnsi="Times New Roman" w:cs="Times New Roman"/>
        </w:rPr>
      </w:pPr>
      <w:r w:rsidRPr="00DF2D8A">
        <w:rPr>
          <w:rFonts w:ascii="Times New Roman" w:hAnsi="Times New Roman" w:cs="Times New Roman"/>
        </w:rPr>
        <w:t>Sekolah Ramah Anak.</w:t>
      </w:r>
    </w:p>
    <w:p w14:paraId="4D392240" w14:textId="14C7CA77" w:rsidR="00DF2D8A" w:rsidRPr="00DF2D8A" w:rsidRDefault="00DF2D8A" w:rsidP="00DF2D8A">
      <w:pPr>
        <w:pStyle w:val="ListParagraph"/>
        <w:numPr>
          <w:ilvl w:val="4"/>
          <w:numId w:val="28"/>
        </w:numPr>
        <w:spacing w:after="0" w:line="360" w:lineRule="auto"/>
        <w:ind w:left="1560" w:hanging="426"/>
        <w:jc w:val="both"/>
        <w:rPr>
          <w:rFonts w:ascii="Times New Roman" w:hAnsi="Times New Roman" w:cs="Times New Roman"/>
        </w:rPr>
      </w:pPr>
      <w:r w:rsidRPr="00DF2D8A">
        <w:rPr>
          <w:rFonts w:ascii="Times New Roman" w:hAnsi="Times New Roman" w:cs="Times New Roman"/>
        </w:rPr>
        <w:t>Tatanen di Bale Atikan, yang menumbuhkan kesadaran ekologis berbasis sistem berpikir Pancaniti.</w:t>
      </w:r>
    </w:p>
    <w:p w14:paraId="15AB201D" w14:textId="23E3DE59" w:rsidR="00DF2D8A" w:rsidRDefault="00DF2D8A" w:rsidP="00DF2D8A">
      <w:pPr>
        <w:spacing w:after="0" w:line="360" w:lineRule="auto"/>
        <w:ind w:left="709" w:firstLine="720"/>
        <w:jc w:val="both"/>
        <w:rPr>
          <w:rFonts w:ascii="Times New Roman" w:hAnsi="Times New Roman" w:cs="Times New Roman"/>
        </w:rPr>
      </w:pPr>
      <w:r w:rsidRPr="00DF2D8A">
        <w:rPr>
          <w:rFonts w:ascii="Times New Roman" w:hAnsi="Times New Roman" w:cs="Times New Roman"/>
        </w:rPr>
        <w:t>Kepala sekolah sebagai pemimpin satuan pendidikan bertanggung jawab penuh atas pelaksanaan kewajiban-kewajiban ini, termasuk memastikan program habituasi seperti membawa bekal makanan sehat dan budaya menabung terlaksana dengan baik di lingkungan sekolah.</w:t>
      </w:r>
    </w:p>
    <w:p w14:paraId="24F0AAAC" w14:textId="77777777" w:rsidR="00CC507E" w:rsidRDefault="00CC507E">
      <w:pPr>
        <w:rPr>
          <w:rFonts w:ascii="Times New Roman" w:hAnsi="Times New Roman" w:cs="Times New Roman"/>
          <w:b/>
          <w:bCs/>
        </w:rPr>
      </w:pPr>
      <w:r>
        <w:rPr>
          <w:rFonts w:ascii="Times New Roman" w:hAnsi="Times New Roman" w:cs="Times New Roman"/>
          <w:b/>
          <w:bCs/>
        </w:rPr>
        <w:br w:type="page"/>
      </w:r>
    </w:p>
    <w:p w14:paraId="3016E393" w14:textId="58A09E95" w:rsidR="00E219E3" w:rsidRPr="00540B4D" w:rsidRDefault="00E219E3" w:rsidP="00704EBE">
      <w:pPr>
        <w:pStyle w:val="ListParagraph"/>
        <w:numPr>
          <w:ilvl w:val="0"/>
          <w:numId w:val="25"/>
        </w:numPr>
        <w:spacing w:after="0" w:line="360" w:lineRule="auto"/>
        <w:rPr>
          <w:rFonts w:ascii="Times New Roman" w:hAnsi="Times New Roman" w:cs="Times New Roman"/>
          <w:b/>
          <w:bCs/>
        </w:rPr>
      </w:pPr>
      <w:r w:rsidRPr="00540B4D">
        <w:rPr>
          <w:rFonts w:ascii="Times New Roman" w:hAnsi="Times New Roman" w:cs="Times New Roman"/>
          <w:b/>
          <w:bCs/>
        </w:rPr>
        <w:lastRenderedPageBreak/>
        <w:t>Penelitian terdahulu yang relevan</w:t>
      </w:r>
    </w:p>
    <w:p w14:paraId="02C8BBA8" w14:textId="28D5EF02" w:rsidR="00FF6B64" w:rsidRDefault="00FF6B64" w:rsidP="00FF6B64">
      <w:pPr>
        <w:pStyle w:val="ListParagraph"/>
        <w:numPr>
          <w:ilvl w:val="1"/>
          <w:numId w:val="10"/>
        </w:numPr>
        <w:spacing w:after="0" w:line="360" w:lineRule="auto"/>
        <w:ind w:left="1134" w:hanging="425"/>
        <w:jc w:val="both"/>
        <w:rPr>
          <w:rFonts w:ascii="Times New Roman" w:hAnsi="Times New Roman" w:cs="Times New Roman"/>
        </w:rPr>
      </w:pPr>
      <w:r w:rsidRPr="00FF6B64">
        <w:rPr>
          <w:rFonts w:ascii="Times New Roman" w:hAnsi="Times New Roman" w:cs="Times New Roman"/>
          <w:b/>
          <w:bCs/>
        </w:rPr>
        <w:t>Judul :</w:t>
      </w:r>
      <w:r>
        <w:rPr>
          <w:rFonts w:ascii="Times New Roman" w:hAnsi="Times New Roman" w:cs="Times New Roman"/>
        </w:rPr>
        <w:t xml:space="preserve"> </w:t>
      </w:r>
      <w:r w:rsidR="00B67EE9">
        <w:rPr>
          <w:rFonts w:ascii="Times New Roman" w:hAnsi="Times New Roman" w:cs="Times New Roman"/>
        </w:rPr>
        <w:t xml:space="preserve"> </w:t>
      </w:r>
      <w:r w:rsidRPr="00FF6B64">
        <w:rPr>
          <w:rFonts w:ascii="Times New Roman" w:hAnsi="Times New Roman" w:cs="Times New Roman"/>
        </w:rPr>
        <w:t xml:space="preserve"> Implementasi Pendidikan Karakter Berbasis Nilai Kearifan Lokal Ma’ata’a Suku Ciacia Laporo Dalam Muatan Lokal Sekolah Dasar Di Kota Baubau</w:t>
      </w:r>
    </w:p>
    <w:p w14:paraId="037C77F2" w14:textId="47B70FB9" w:rsidR="00FF6B64" w:rsidRPr="00FF6B64" w:rsidRDefault="00FF6B64" w:rsidP="00FF6B64">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b/>
          <w:bCs/>
        </w:rPr>
        <w:t>Penulis</w:t>
      </w:r>
      <w:r>
        <w:rPr>
          <w:rFonts w:ascii="Times New Roman" w:hAnsi="Times New Roman" w:cs="Times New Roman"/>
        </w:rPr>
        <w:t xml:space="preserve"> </w:t>
      </w:r>
      <w:r w:rsidRPr="00FF6B64">
        <w:rPr>
          <w:rFonts w:ascii="Times New Roman" w:hAnsi="Times New Roman" w:cs="Times New Roman"/>
        </w:rPr>
        <w:t xml:space="preserve">: Trisno, </w:t>
      </w:r>
      <w:r>
        <w:rPr>
          <w:rFonts w:ascii="Times New Roman" w:hAnsi="Times New Roman" w:cs="Times New Roman"/>
        </w:rPr>
        <w:t>et al</w:t>
      </w:r>
      <w:r w:rsidRPr="00FF6B64">
        <w:rPr>
          <w:rFonts w:ascii="Times New Roman" w:hAnsi="Times New Roman" w:cs="Times New Roman"/>
        </w:rPr>
        <w:t xml:space="preserve"> (2024).</w:t>
      </w:r>
    </w:p>
    <w:p w14:paraId="2B5D49E8" w14:textId="6B9450E3" w:rsidR="00FF6B64" w:rsidRPr="00FF6B64" w:rsidRDefault="00FF6B64" w:rsidP="00FF6B64">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rPr>
        <w:t>Penelitian ini mengeksplorasi penerapan nilai tradisi Ma’ata’a dalam pendidikan karakter pada jenjang Sekolah Dasar di Kota Baubau. Menggunakan pendekatan kualitatif deskriptif, data dikumpulkan melalui wawancara, observasi, dan dokumentasi dengan uji validitas triangulasi. Hasil penelitian mengungkapkan adanya berbagai tantangan dalam implementasi nilai-nilai lokal tersebut sebagai instrumen pembentuk karakter peserta didik di sekolah.</w:t>
      </w:r>
    </w:p>
    <w:p w14:paraId="34E90779" w14:textId="71C5ED32" w:rsidR="00FF6B64" w:rsidRPr="00FF6B64" w:rsidRDefault="00FF6B64" w:rsidP="00FF6B64">
      <w:pPr>
        <w:pStyle w:val="ListParagraph"/>
        <w:numPr>
          <w:ilvl w:val="1"/>
          <w:numId w:val="10"/>
        </w:numPr>
        <w:spacing w:after="0" w:line="360" w:lineRule="auto"/>
        <w:ind w:left="1134" w:hanging="425"/>
        <w:jc w:val="both"/>
        <w:rPr>
          <w:rFonts w:ascii="Times New Roman" w:hAnsi="Times New Roman" w:cs="Times New Roman"/>
        </w:rPr>
      </w:pPr>
      <w:r w:rsidRPr="00FF6B64">
        <w:rPr>
          <w:rFonts w:ascii="Times New Roman" w:hAnsi="Times New Roman" w:cs="Times New Roman"/>
          <w:b/>
          <w:bCs/>
        </w:rPr>
        <w:t>Judul</w:t>
      </w:r>
      <w:r>
        <w:rPr>
          <w:rFonts w:ascii="Times New Roman" w:hAnsi="Times New Roman" w:cs="Times New Roman"/>
        </w:rPr>
        <w:t xml:space="preserve"> : </w:t>
      </w:r>
      <w:r w:rsidRPr="00FF6B64">
        <w:rPr>
          <w:rFonts w:ascii="Times New Roman" w:hAnsi="Times New Roman" w:cs="Times New Roman"/>
        </w:rPr>
        <w:t>Transformasi Pendidikan Dasar Melalui Kearifan Lokal: Pendekatan Kualitatif Terhadap Pengembangan Kurikulum</w:t>
      </w:r>
    </w:p>
    <w:p w14:paraId="349DB0BD" w14:textId="1C11E40D" w:rsidR="00FF6B64" w:rsidRDefault="00FF6B64" w:rsidP="00FF6B64">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b/>
          <w:bCs/>
        </w:rPr>
        <w:t>Penulis</w:t>
      </w:r>
      <w:r w:rsidRPr="00FF6B64">
        <w:rPr>
          <w:rFonts w:ascii="Times New Roman" w:hAnsi="Times New Roman" w:cs="Times New Roman"/>
        </w:rPr>
        <w:t xml:space="preserve">: Suryadi, </w:t>
      </w:r>
      <w:r>
        <w:rPr>
          <w:rFonts w:ascii="Times New Roman" w:hAnsi="Times New Roman" w:cs="Times New Roman"/>
        </w:rPr>
        <w:t>et al</w:t>
      </w:r>
      <w:r w:rsidRPr="00FF6B64">
        <w:rPr>
          <w:rFonts w:ascii="Times New Roman" w:hAnsi="Times New Roman" w:cs="Times New Roman"/>
        </w:rPr>
        <w:t xml:space="preserve"> (2023).</w:t>
      </w:r>
    </w:p>
    <w:p w14:paraId="6D5504D8" w14:textId="2D691D81" w:rsidR="00FF6B64" w:rsidRPr="00FF6B64" w:rsidRDefault="00FF6B64" w:rsidP="00FF6B64">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rPr>
        <w:t>Fokus penelitian ini adalah integrasi kearifan lokal ke dalam kurikulum sekolah dasar untuk memperkuat identitas budaya dan partisipasi siswa. Melalui metode studi kasus kualitatif dengan teknik wawancara mendalam dan observasi partisipatif, hasil penelitian menunjukkan bahwa kurikulum berbasis kearifan lokal berhasil meningkatkan pemahaman budaya, keterlibatan siswa dalam belajar, serta mempererat hubungan antara pihak sekolah dengan komunitas lokal.</w:t>
      </w:r>
    </w:p>
    <w:p w14:paraId="71A7CC39" w14:textId="4203448F" w:rsidR="00FF6B64" w:rsidRPr="00FF6B64" w:rsidRDefault="00FF6B64" w:rsidP="00FF6B64">
      <w:pPr>
        <w:pStyle w:val="ListParagraph"/>
        <w:numPr>
          <w:ilvl w:val="0"/>
          <w:numId w:val="27"/>
        </w:numPr>
        <w:tabs>
          <w:tab w:val="clear" w:pos="720"/>
        </w:tabs>
        <w:spacing w:after="0" w:line="360" w:lineRule="auto"/>
        <w:ind w:left="1134" w:hanging="425"/>
        <w:jc w:val="both"/>
        <w:rPr>
          <w:rFonts w:ascii="Times New Roman" w:hAnsi="Times New Roman" w:cs="Times New Roman"/>
        </w:rPr>
      </w:pPr>
      <w:r w:rsidRPr="00FF6B64">
        <w:rPr>
          <w:rFonts w:ascii="Times New Roman" w:hAnsi="Times New Roman" w:cs="Times New Roman"/>
          <w:b/>
          <w:bCs/>
        </w:rPr>
        <w:t>Judul</w:t>
      </w:r>
      <w:r>
        <w:rPr>
          <w:rFonts w:ascii="Times New Roman" w:hAnsi="Times New Roman" w:cs="Times New Roman"/>
        </w:rPr>
        <w:t xml:space="preserve"> : </w:t>
      </w:r>
      <w:r w:rsidRPr="00FF6B64">
        <w:rPr>
          <w:rFonts w:ascii="Times New Roman" w:hAnsi="Times New Roman" w:cs="Times New Roman"/>
        </w:rPr>
        <w:t>Pengaruh Implementasi Program P5, Kecintaan Budaya, Dan Kearifan Lokal Terhadap Hasil Belajar</w:t>
      </w:r>
    </w:p>
    <w:p w14:paraId="77D13F44" w14:textId="707D4936" w:rsidR="00FF6B64" w:rsidRPr="00FF6B64" w:rsidRDefault="00FF6B64" w:rsidP="00FF6B64">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b/>
          <w:bCs/>
        </w:rPr>
        <w:t>Penulis</w:t>
      </w:r>
      <w:r>
        <w:rPr>
          <w:rFonts w:ascii="Times New Roman" w:hAnsi="Times New Roman" w:cs="Times New Roman"/>
        </w:rPr>
        <w:t xml:space="preserve"> </w:t>
      </w:r>
      <w:r w:rsidRPr="00FF6B64">
        <w:rPr>
          <w:rFonts w:ascii="Times New Roman" w:hAnsi="Times New Roman" w:cs="Times New Roman"/>
        </w:rPr>
        <w:t xml:space="preserve">: Dewi, </w:t>
      </w:r>
      <w:r>
        <w:rPr>
          <w:rFonts w:ascii="Times New Roman" w:hAnsi="Times New Roman" w:cs="Times New Roman"/>
        </w:rPr>
        <w:t>et al</w:t>
      </w:r>
      <w:r w:rsidRPr="00FF6B64">
        <w:rPr>
          <w:rFonts w:ascii="Times New Roman" w:hAnsi="Times New Roman" w:cs="Times New Roman"/>
        </w:rPr>
        <w:t xml:space="preserve"> (2025).</w:t>
      </w:r>
    </w:p>
    <w:p w14:paraId="7324E17A" w14:textId="0E03E6AB" w:rsidR="00FF6B64" w:rsidRPr="00FF6B64" w:rsidRDefault="00FF6B64" w:rsidP="00FF6B64">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rPr>
        <w:t xml:space="preserve">Penelitian ini mengkaji pengaruh Program Penguatan Profil Pelajar Pancasila (P5), kecintaan budaya, dan kearifan lokal terhadap hasil belajar siswa Madrasah Ibtidaiyah di Kecamatan Tiris, Kabupaten Probolinggo. Dengan menggunakan metode survei kuantitatif dan teknik kuesioner, ditemukan bahwa pendekatan yang mengintegrasikan budaya lokal secara signifikan mampu meningkatkan hasil belajar </w:t>
      </w:r>
      <w:r w:rsidRPr="00FF6B64">
        <w:rPr>
          <w:rFonts w:ascii="Times New Roman" w:hAnsi="Times New Roman" w:cs="Times New Roman"/>
        </w:rPr>
        <w:lastRenderedPageBreak/>
        <w:t>sekaligus membentuk karakter siswa sesuai dengan nilai-nilai Pancasila.</w:t>
      </w:r>
    </w:p>
    <w:p w14:paraId="68EAFBDB" w14:textId="018242B4" w:rsidR="00FF6B64" w:rsidRPr="00FF6B64" w:rsidRDefault="007909BA" w:rsidP="00FF6B64">
      <w:pPr>
        <w:pStyle w:val="ListParagraph"/>
        <w:numPr>
          <w:ilvl w:val="0"/>
          <w:numId w:val="27"/>
        </w:numPr>
        <w:spacing w:after="0" w:line="360" w:lineRule="auto"/>
        <w:ind w:left="1134" w:hanging="425"/>
        <w:jc w:val="both"/>
        <w:rPr>
          <w:rFonts w:ascii="Times New Roman" w:hAnsi="Times New Roman" w:cs="Times New Roman"/>
        </w:rPr>
      </w:pPr>
      <w:r w:rsidRPr="007909BA">
        <w:rPr>
          <w:rFonts w:ascii="Times New Roman" w:hAnsi="Times New Roman" w:cs="Times New Roman"/>
          <w:b/>
          <w:bCs/>
        </w:rPr>
        <w:t>Judul</w:t>
      </w:r>
      <w:r>
        <w:rPr>
          <w:rFonts w:ascii="Times New Roman" w:hAnsi="Times New Roman" w:cs="Times New Roman"/>
        </w:rPr>
        <w:t xml:space="preserve"> : </w:t>
      </w:r>
      <w:r w:rsidR="00FF6B64" w:rsidRPr="00FF6B64">
        <w:rPr>
          <w:rFonts w:ascii="Times New Roman" w:hAnsi="Times New Roman" w:cs="Times New Roman"/>
        </w:rPr>
        <w:t>Implementasi Manajemen</w:t>
      </w:r>
      <w:r w:rsidR="0056471E">
        <w:rPr>
          <w:rFonts w:ascii="Times New Roman" w:hAnsi="Times New Roman" w:cs="Times New Roman"/>
        </w:rPr>
        <w:t xml:space="preserve"> Strategik</w:t>
      </w:r>
      <w:r w:rsidR="00FF6B64" w:rsidRPr="00FF6B64">
        <w:rPr>
          <w:rFonts w:ascii="Times New Roman" w:hAnsi="Times New Roman" w:cs="Times New Roman"/>
        </w:rPr>
        <w:t xml:space="preserve"> Berbasis Sekolah</w:t>
      </w:r>
    </w:p>
    <w:p w14:paraId="64F434EE" w14:textId="44C39930" w:rsidR="00FF6B64" w:rsidRPr="00FF6B64" w:rsidRDefault="00FF6B64" w:rsidP="00FF6B64">
      <w:pPr>
        <w:pStyle w:val="ListParagraph"/>
        <w:spacing w:after="0" w:line="360" w:lineRule="auto"/>
        <w:ind w:left="1134"/>
        <w:jc w:val="both"/>
        <w:rPr>
          <w:rFonts w:ascii="Times New Roman" w:hAnsi="Times New Roman" w:cs="Times New Roman"/>
        </w:rPr>
      </w:pPr>
      <w:r w:rsidRPr="007909BA">
        <w:rPr>
          <w:rFonts w:ascii="Times New Roman" w:hAnsi="Times New Roman" w:cs="Times New Roman"/>
          <w:b/>
          <w:bCs/>
        </w:rPr>
        <w:t>Penulis</w:t>
      </w:r>
      <w:r w:rsidR="007909BA">
        <w:rPr>
          <w:rFonts w:ascii="Times New Roman" w:hAnsi="Times New Roman" w:cs="Times New Roman"/>
        </w:rPr>
        <w:t xml:space="preserve"> </w:t>
      </w:r>
      <w:r w:rsidRPr="00FF6B64">
        <w:rPr>
          <w:rFonts w:ascii="Times New Roman" w:hAnsi="Times New Roman" w:cs="Times New Roman"/>
        </w:rPr>
        <w:t xml:space="preserve">: Nirmayanthi, </w:t>
      </w:r>
      <w:r>
        <w:rPr>
          <w:rFonts w:ascii="Times New Roman" w:hAnsi="Times New Roman" w:cs="Times New Roman"/>
        </w:rPr>
        <w:t>et al</w:t>
      </w:r>
      <w:r w:rsidRPr="00FF6B64">
        <w:rPr>
          <w:rFonts w:ascii="Times New Roman" w:hAnsi="Times New Roman" w:cs="Times New Roman"/>
        </w:rPr>
        <w:t xml:space="preserve"> (2024).</w:t>
      </w:r>
    </w:p>
    <w:p w14:paraId="0AB8D4E8" w14:textId="69A256B8" w:rsidR="00FF6B64" w:rsidRPr="007909BA" w:rsidRDefault="00FF6B64" w:rsidP="007909BA">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rPr>
        <w:t>Studi ini menganalisis bagaimana Manajemen Berbasis Sekolah (MBS) dapat meningkatkan kualitas pendidikan melalui partisipasi pemangku kepentingan. Penelitian ini merupakan penelitian pustaka (</w:t>
      </w:r>
      <w:r w:rsidRPr="007909BA">
        <w:rPr>
          <w:rFonts w:ascii="Times New Roman" w:hAnsi="Times New Roman" w:cs="Times New Roman"/>
          <w:i/>
          <w:iCs/>
        </w:rPr>
        <w:t>library research</w:t>
      </w:r>
      <w:r w:rsidRPr="00FF6B64">
        <w:rPr>
          <w:rFonts w:ascii="Times New Roman" w:hAnsi="Times New Roman" w:cs="Times New Roman"/>
        </w:rPr>
        <w:t>) dengan pendekatan kualitatif yang mengkaji literatur agama dan karya ilmiah. Hasilnya menunjukkan bahwa MBS menjadikan sekolah lebih responsif terhadap perubahan dan kebutuhan lokal, sehingga tujuan peningkatan kualitas pendidikan dapat tercapai secara optimal.</w:t>
      </w:r>
    </w:p>
    <w:p w14:paraId="6FCC71DD" w14:textId="63B8EC56" w:rsidR="00FF6B64" w:rsidRPr="00FF6B64" w:rsidRDefault="007909BA" w:rsidP="00FF6B64">
      <w:pPr>
        <w:pStyle w:val="ListParagraph"/>
        <w:numPr>
          <w:ilvl w:val="0"/>
          <w:numId w:val="27"/>
        </w:numPr>
        <w:spacing w:after="0" w:line="360" w:lineRule="auto"/>
        <w:ind w:left="1134" w:hanging="425"/>
        <w:jc w:val="both"/>
        <w:rPr>
          <w:rFonts w:ascii="Times New Roman" w:hAnsi="Times New Roman" w:cs="Times New Roman"/>
        </w:rPr>
      </w:pPr>
      <w:r w:rsidRPr="007909BA">
        <w:rPr>
          <w:rFonts w:ascii="Times New Roman" w:hAnsi="Times New Roman" w:cs="Times New Roman"/>
          <w:b/>
          <w:bCs/>
        </w:rPr>
        <w:t>Judul</w:t>
      </w:r>
      <w:r>
        <w:rPr>
          <w:rFonts w:ascii="Times New Roman" w:hAnsi="Times New Roman" w:cs="Times New Roman"/>
        </w:rPr>
        <w:t xml:space="preserve"> : </w:t>
      </w:r>
      <w:r w:rsidR="00FF6B64" w:rsidRPr="00FF6B64">
        <w:rPr>
          <w:rFonts w:ascii="Times New Roman" w:hAnsi="Times New Roman" w:cs="Times New Roman"/>
        </w:rPr>
        <w:t xml:space="preserve">Implementasi Kebijakan Jam Malam Bagi Peserta Didik Dalam Upaya Pembentukan Generasi </w:t>
      </w:r>
      <w:r w:rsidR="009D0AE5">
        <w:rPr>
          <w:rFonts w:ascii="Times New Roman" w:hAnsi="Times New Roman" w:cs="Times New Roman"/>
        </w:rPr>
        <w:t>Panca Waluya</w:t>
      </w:r>
      <w:r w:rsidR="00FF6B64" w:rsidRPr="00FF6B64">
        <w:rPr>
          <w:rFonts w:ascii="Times New Roman" w:hAnsi="Times New Roman" w:cs="Times New Roman"/>
        </w:rPr>
        <w:t xml:space="preserve"> Di Purwakarta</w:t>
      </w:r>
    </w:p>
    <w:p w14:paraId="582F58C6" w14:textId="66ADE258" w:rsidR="00FF6B64" w:rsidRPr="007909BA" w:rsidRDefault="00FF6B64" w:rsidP="007909BA">
      <w:pPr>
        <w:pStyle w:val="ListParagraph"/>
        <w:spacing w:after="0" w:line="360" w:lineRule="auto"/>
        <w:ind w:left="1134"/>
        <w:jc w:val="both"/>
        <w:rPr>
          <w:rFonts w:ascii="Times New Roman" w:hAnsi="Times New Roman" w:cs="Times New Roman"/>
        </w:rPr>
      </w:pPr>
      <w:r w:rsidRPr="007909BA">
        <w:rPr>
          <w:rFonts w:ascii="Times New Roman" w:hAnsi="Times New Roman" w:cs="Times New Roman"/>
          <w:b/>
          <w:bCs/>
        </w:rPr>
        <w:t>Penulis</w:t>
      </w:r>
      <w:r w:rsidR="007909BA">
        <w:rPr>
          <w:rFonts w:ascii="Times New Roman" w:hAnsi="Times New Roman" w:cs="Times New Roman"/>
        </w:rPr>
        <w:t xml:space="preserve"> </w:t>
      </w:r>
      <w:r w:rsidRPr="00FF6B64">
        <w:rPr>
          <w:rFonts w:ascii="Times New Roman" w:hAnsi="Times New Roman" w:cs="Times New Roman"/>
        </w:rPr>
        <w:t xml:space="preserve">: Mukti, </w:t>
      </w:r>
      <w:r w:rsidR="007909BA">
        <w:rPr>
          <w:rFonts w:ascii="Times New Roman" w:hAnsi="Times New Roman" w:cs="Times New Roman"/>
        </w:rPr>
        <w:t>et al</w:t>
      </w:r>
      <w:r w:rsidRPr="00FF6B64">
        <w:rPr>
          <w:rFonts w:ascii="Times New Roman" w:hAnsi="Times New Roman" w:cs="Times New Roman"/>
        </w:rPr>
        <w:t xml:space="preserve"> (2025).</w:t>
      </w:r>
    </w:p>
    <w:p w14:paraId="26EE2D28" w14:textId="5197BEE6" w:rsidR="00FF6B64" w:rsidRPr="007909BA" w:rsidRDefault="00FF6B64" w:rsidP="007909BA">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rPr>
        <w:t xml:space="preserve">Penelitian ini mengeksplorasi implementasi kebijakan jam malam bagi siswa di Purwakarta dalam rangka membentuk generasi </w:t>
      </w:r>
      <w:r w:rsidR="009D0AE5">
        <w:rPr>
          <w:rFonts w:ascii="Times New Roman" w:hAnsi="Times New Roman" w:cs="Times New Roman"/>
        </w:rPr>
        <w:t>Panca Waluya</w:t>
      </w:r>
      <w:r w:rsidRPr="00FF6B64">
        <w:rPr>
          <w:rFonts w:ascii="Times New Roman" w:hAnsi="Times New Roman" w:cs="Times New Roman"/>
        </w:rPr>
        <w:t>. Menggunakan metode studi kasus kualitatif dengan analisis interaktif Miles dan Huberman, penelitian ini mengambil data dari wawancara dan dokumen kebijakan. Hasil penelitian menunjukkan adanya dukungan dari pemangku kepentingan, namun pelaksanaannya masih menghadapi kendala dalam hal koordinasi antarpihak.</w:t>
      </w:r>
    </w:p>
    <w:p w14:paraId="1A47205D" w14:textId="3F42AFFB" w:rsidR="00FF6B64" w:rsidRPr="00FF6B64" w:rsidRDefault="007909BA" w:rsidP="00FF6B64">
      <w:pPr>
        <w:pStyle w:val="ListParagraph"/>
        <w:numPr>
          <w:ilvl w:val="0"/>
          <w:numId w:val="27"/>
        </w:numPr>
        <w:spacing w:after="0" w:line="360" w:lineRule="auto"/>
        <w:ind w:left="1134" w:hanging="425"/>
        <w:jc w:val="both"/>
        <w:rPr>
          <w:rFonts w:ascii="Times New Roman" w:hAnsi="Times New Roman" w:cs="Times New Roman"/>
        </w:rPr>
      </w:pPr>
      <w:r w:rsidRPr="007909BA">
        <w:rPr>
          <w:rFonts w:ascii="Times New Roman" w:hAnsi="Times New Roman" w:cs="Times New Roman"/>
          <w:b/>
          <w:bCs/>
        </w:rPr>
        <w:t>Judul</w:t>
      </w:r>
      <w:r>
        <w:rPr>
          <w:rFonts w:ascii="Times New Roman" w:hAnsi="Times New Roman" w:cs="Times New Roman"/>
        </w:rPr>
        <w:t xml:space="preserve"> : </w:t>
      </w:r>
      <w:r w:rsidR="00FF6B64" w:rsidRPr="00FF6B64">
        <w:rPr>
          <w:rFonts w:ascii="Times New Roman" w:hAnsi="Times New Roman" w:cs="Times New Roman"/>
        </w:rPr>
        <w:t>Manajemen Budaya Sekolah Dalam Meminimalisir Kenakalan Remaja Pada Siswa SMP Dan SMA</w:t>
      </w:r>
    </w:p>
    <w:p w14:paraId="6F9E8E48" w14:textId="0185E266" w:rsidR="00FF6B64" w:rsidRPr="007909BA" w:rsidRDefault="00FF6B64" w:rsidP="007909BA">
      <w:pPr>
        <w:pStyle w:val="ListParagraph"/>
        <w:spacing w:after="0" w:line="360" w:lineRule="auto"/>
        <w:ind w:left="1134"/>
        <w:jc w:val="both"/>
        <w:rPr>
          <w:rFonts w:ascii="Times New Roman" w:hAnsi="Times New Roman" w:cs="Times New Roman"/>
        </w:rPr>
      </w:pPr>
      <w:r w:rsidRPr="007909BA">
        <w:rPr>
          <w:rFonts w:ascii="Times New Roman" w:hAnsi="Times New Roman" w:cs="Times New Roman"/>
          <w:b/>
          <w:bCs/>
        </w:rPr>
        <w:t>Penulis</w:t>
      </w:r>
      <w:r w:rsidR="007909BA">
        <w:rPr>
          <w:rFonts w:ascii="Times New Roman" w:hAnsi="Times New Roman" w:cs="Times New Roman"/>
        </w:rPr>
        <w:t xml:space="preserve"> </w:t>
      </w:r>
      <w:r w:rsidRPr="00FF6B64">
        <w:rPr>
          <w:rFonts w:ascii="Times New Roman" w:hAnsi="Times New Roman" w:cs="Times New Roman"/>
        </w:rPr>
        <w:t xml:space="preserve">: Sarmini, </w:t>
      </w:r>
      <w:r w:rsidR="007909BA">
        <w:rPr>
          <w:rFonts w:ascii="Times New Roman" w:hAnsi="Times New Roman" w:cs="Times New Roman"/>
        </w:rPr>
        <w:t>et al</w:t>
      </w:r>
      <w:r w:rsidRPr="00FF6B64">
        <w:rPr>
          <w:rFonts w:ascii="Times New Roman" w:hAnsi="Times New Roman" w:cs="Times New Roman"/>
        </w:rPr>
        <w:t>. (2024).</w:t>
      </w:r>
    </w:p>
    <w:p w14:paraId="1C11DD92" w14:textId="48B676E6" w:rsidR="00FF6B64" w:rsidRPr="007909BA" w:rsidRDefault="00FF6B64" w:rsidP="007909BA">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rPr>
        <w:t xml:space="preserve">Fokus utama penelitian ini adalah meningkatkan manajemen budaya sekolah sebagai upaya meminimalisir kenakalan remaja di SMP dan SMA Islam Nabilah. Melalui penelitian tindakan dengan teknik pengumpulan data wawancara dan observasi, ditemukan bahwa pengelolaan budaya sekolah yang tepat efektif menjadi program </w:t>
      </w:r>
      <w:r w:rsidRPr="00FF6B64">
        <w:rPr>
          <w:rFonts w:ascii="Times New Roman" w:hAnsi="Times New Roman" w:cs="Times New Roman"/>
        </w:rPr>
        <w:lastRenderedPageBreak/>
        <w:t>preventif dalam menekan angka kenakalan remaja dan membentuk karakter positif pada siswa.</w:t>
      </w:r>
    </w:p>
    <w:p w14:paraId="746DFA0F" w14:textId="0B99A662" w:rsidR="00FF6B64" w:rsidRPr="00FF6B64" w:rsidRDefault="00A90C8B" w:rsidP="00FF6B64">
      <w:pPr>
        <w:pStyle w:val="ListParagraph"/>
        <w:numPr>
          <w:ilvl w:val="0"/>
          <w:numId w:val="27"/>
        </w:numPr>
        <w:spacing w:after="0" w:line="360" w:lineRule="auto"/>
        <w:ind w:left="1134" w:hanging="425"/>
        <w:jc w:val="both"/>
        <w:rPr>
          <w:rFonts w:ascii="Times New Roman" w:hAnsi="Times New Roman" w:cs="Times New Roman"/>
        </w:rPr>
      </w:pPr>
      <w:r>
        <w:rPr>
          <w:rFonts w:ascii="Times New Roman" w:hAnsi="Times New Roman" w:cs="Times New Roman"/>
          <w:b/>
          <w:bCs/>
        </w:rPr>
        <w:t xml:space="preserve">Judul : </w:t>
      </w:r>
      <w:r w:rsidR="00FF6B64" w:rsidRPr="00FF6B64">
        <w:rPr>
          <w:rFonts w:ascii="Times New Roman" w:hAnsi="Times New Roman" w:cs="Times New Roman"/>
        </w:rPr>
        <w:t>Manajemen Peserta Didik Dalam Mewujudkan Karakter Budaya Lokal</w:t>
      </w:r>
    </w:p>
    <w:p w14:paraId="54E985EE" w14:textId="26D383C9" w:rsidR="00FF6B64" w:rsidRPr="008B17AC" w:rsidRDefault="00FF6B64" w:rsidP="008B17AC">
      <w:pPr>
        <w:pStyle w:val="ListParagraph"/>
        <w:spacing w:after="0" w:line="360" w:lineRule="auto"/>
        <w:ind w:left="1134"/>
        <w:jc w:val="both"/>
        <w:rPr>
          <w:rFonts w:ascii="Times New Roman" w:hAnsi="Times New Roman" w:cs="Times New Roman"/>
        </w:rPr>
      </w:pPr>
      <w:r w:rsidRPr="00A90C8B">
        <w:rPr>
          <w:rFonts w:ascii="Times New Roman" w:hAnsi="Times New Roman" w:cs="Times New Roman"/>
          <w:b/>
          <w:bCs/>
        </w:rPr>
        <w:t>Penulis</w:t>
      </w:r>
      <w:r w:rsidR="00A90C8B">
        <w:rPr>
          <w:rFonts w:ascii="Times New Roman" w:hAnsi="Times New Roman" w:cs="Times New Roman"/>
        </w:rPr>
        <w:t xml:space="preserve"> </w:t>
      </w:r>
      <w:r w:rsidRPr="00FF6B64">
        <w:rPr>
          <w:rFonts w:ascii="Times New Roman" w:hAnsi="Times New Roman" w:cs="Times New Roman"/>
        </w:rPr>
        <w:t xml:space="preserve">: Nasih, </w:t>
      </w:r>
      <w:r w:rsidR="00A90C8B">
        <w:rPr>
          <w:rFonts w:ascii="Times New Roman" w:hAnsi="Times New Roman" w:cs="Times New Roman"/>
        </w:rPr>
        <w:t>et al.</w:t>
      </w:r>
      <w:r w:rsidRPr="00FF6B64">
        <w:rPr>
          <w:rFonts w:ascii="Times New Roman" w:hAnsi="Times New Roman" w:cs="Times New Roman"/>
        </w:rPr>
        <w:t xml:space="preserve"> (2023).</w:t>
      </w:r>
    </w:p>
    <w:p w14:paraId="004D34F2" w14:textId="1872BD18" w:rsidR="00FF6B64" w:rsidRPr="008B17AC" w:rsidRDefault="00FF6B64" w:rsidP="008B17AC">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rPr>
        <w:t>Penelitian ini menyoroti manajemen peserta didik dalam mewujudkan karakter berbasis budaya lokal di SD Negeri 9 Barurejo, Banyuwangi. Dengan pendekatan kualitatif deskriptif yang melibatkan observasi dan wawancara dengan informan kunci, hasil penelitian menyimpulkan bahwa proses manajemen peserta didik di sekolah tersebut telah berjalan dengan baik, meski tetap memperhatikan faktor pendukung dan penghambat yang ada.</w:t>
      </w:r>
    </w:p>
    <w:p w14:paraId="2CF4DBC4" w14:textId="4A0A3CFA" w:rsidR="00FF6B64" w:rsidRPr="00FF6B64" w:rsidRDefault="008B17AC" w:rsidP="00FF6B64">
      <w:pPr>
        <w:pStyle w:val="ListParagraph"/>
        <w:numPr>
          <w:ilvl w:val="0"/>
          <w:numId w:val="27"/>
        </w:numPr>
        <w:spacing w:after="0" w:line="360" w:lineRule="auto"/>
        <w:ind w:left="1134" w:hanging="425"/>
        <w:jc w:val="both"/>
        <w:rPr>
          <w:rFonts w:ascii="Times New Roman" w:hAnsi="Times New Roman" w:cs="Times New Roman"/>
        </w:rPr>
      </w:pPr>
      <w:r w:rsidRPr="008B17AC">
        <w:rPr>
          <w:rFonts w:ascii="Times New Roman" w:hAnsi="Times New Roman" w:cs="Times New Roman"/>
          <w:b/>
          <w:bCs/>
        </w:rPr>
        <w:t>Judul</w:t>
      </w:r>
      <w:r>
        <w:rPr>
          <w:rFonts w:ascii="Times New Roman" w:hAnsi="Times New Roman" w:cs="Times New Roman"/>
        </w:rPr>
        <w:t xml:space="preserve"> : </w:t>
      </w:r>
      <w:r w:rsidR="00FF6B64" w:rsidRPr="00FF6B64">
        <w:rPr>
          <w:rFonts w:ascii="Times New Roman" w:hAnsi="Times New Roman" w:cs="Times New Roman"/>
        </w:rPr>
        <w:t>Pembentukan Karakter Peserta Didik Melalui Manajemen Budaya Sekolah Di Tingkat Sekolah Dasar</w:t>
      </w:r>
    </w:p>
    <w:p w14:paraId="3309C23B" w14:textId="05D223C8" w:rsidR="00FF6B64" w:rsidRPr="008B17AC" w:rsidRDefault="00FF6B64" w:rsidP="008B17AC">
      <w:pPr>
        <w:pStyle w:val="ListParagraph"/>
        <w:spacing w:after="0" w:line="360" w:lineRule="auto"/>
        <w:ind w:left="1134"/>
        <w:jc w:val="both"/>
        <w:rPr>
          <w:rFonts w:ascii="Times New Roman" w:hAnsi="Times New Roman" w:cs="Times New Roman"/>
        </w:rPr>
      </w:pPr>
      <w:r w:rsidRPr="008B17AC">
        <w:rPr>
          <w:rFonts w:ascii="Times New Roman" w:hAnsi="Times New Roman" w:cs="Times New Roman"/>
          <w:b/>
          <w:bCs/>
        </w:rPr>
        <w:t>Penulis</w:t>
      </w:r>
      <w:r w:rsidR="008B17AC">
        <w:rPr>
          <w:rFonts w:ascii="Times New Roman" w:hAnsi="Times New Roman" w:cs="Times New Roman"/>
        </w:rPr>
        <w:t xml:space="preserve"> </w:t>
      </w:r>
      <w:r w:rsidRPr="00FF6B64">
        <w:rPr>
          <w:rFonts w:ascii="Times New Roman" w:hAnsi="Times New Roman" w:cs="Times New Roman"/>
        </w:rPr>
        <w:t xml:space="preserve">: Rahayu, </w:t>
      </w:r>
      <w:r w:rsidR="008B17AC">
        <w:rPr>
          <w:rFonts w:ascii="Times New Roman" w:hAnsi="Times New Roman" w:cs="Times New Roman"/>
        </w:rPr>
        <w:t>et al.</w:t>
      </w:r>
      <w:r w:rsidRPr="00FF6B64">
        <w:rPr>
          <w:rFonts w:ascii="Times New Roman" w:hAnsi="Times New Roman" w:cs="Times New Roman"/>
        </w:rPr>
        <w:t xml:space="preserve"> (2022).</w:t>
      </w:r>
    </w:p>
    <w:p w14:paraId="2CF44731" w14:textId="10713E7B" w:rsidR="00FF6B64" w:rsidRPr="008B17AC" w:rsidRDefault="00FF6B64" w:rsidP="008B17AC">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rPr>
        <w:t>Studi ini menekankan pentingnya manajemen budaya sekolah di tingkat SD melalui perencanaan dan supervisi yang efektif. Melalui metode studi kasus kualitatif, penelitian ini menunjukkan bahwa budaya sekolah mampu membentuk karakter siswa secara signifikan. Oleh karena itu, diperlukan manajemen yang baik agar pembentukan karakter selaras dengan visi, misi sekolah, dan tujuan pendidikan nasional.</w:t>
      </w:r>
    </w:p>
    <w:p w14:paraId="325BF60C" w14:textId="385C21E4" w:rsidR="00FF6B64" w:rsidRPr="00FF6B64" w:rsidRDefault="008B17AC" w:rsidP="00FF6B64">
      <w:pPr>
        <w:pStyle w:val="ListParagraph"/>
        <w:numPr>
          <w:ilvl w:val="0"/>
          <w:numId w:val="27"/>
        </w:numPr>
        <w:spacing w:after="0" w:line="360" w:lineRule="auto"/>
        <w:ind w:left="1134" w:hanging="425"/>
        <w:jc w:val="both"/>
        <w:rPr>
          <w:rFonts w:ascii="Times New Roman" w:hAnsi="Times New Roman" w:cs="Times New Roman"/>
        </w:rPr>
      </w:pPr>
      <w:r w:rsidRPr="008B17AC">
        <w:rPr>
          <w:rFonts w:ascii="Times New Roman" w:hAnsi="Times New Roman" w:cs="Times New Roman"/>
          <w:b/>
          <w:bCs/>
        </w:rPr>
        <w:t>Judul</w:t>
      </w:r>
      <w:r>
        <w:rPr>
          <w:rFonts w:ascii="Times New Roman" w:hAnsi="Times New Roman" w:cs="Times New Roman"/>
        </w:rPr>
        <w:t xml:space="preserve"> : </w:t>
      </w:r>
      <w:r w:rsidR="00FF6B64" w:rsidRPr="00FF6B64">
        <w:rPr>
          <w:rFonts w:ascii="Times New Roman" w:hAnsi="Times New Roman" w:cs="Times New Roman"/>
        </w:rPr>
        <w:t>Implementasi Sekolah Dasar Berbasis Kearifan Lokal Di SDN 49 Liano, Kec. Mataoleo, Kab. Bombana</w:t>
      </w:r>
    </w:p>
    <w:p w14:paraId="13BA9744" w14:textId="418CEA4A" w:rsidR="00FF6B64" w:rsidRPr="008B17AC" w:rsidRDefault="00FF6B64" w:rsidP="008B17AC">
      <w:pPr>
        <w:pStyle w:val="ListParagraph"/>
        <w:spacing w:after="0" w:line="360" w:lineRule="auto"/>
        <w:ind w:left="1134"/>
        <w:jc w:val="both"/>
        <w:rPr>
          <w:rFonts w:ascii="Times New Roman" w:hAnsi="Times New Roman" w:cs="Times New Roman"/>
        </w:rPr>
      </w:pPr>
      <w:r w:rsidRPr="008B17AC">
        <w:rPr>
          <w:rFonts w:ascii="Times New Roman" w:hAnsi="Times New Roman" w:cs="Times New Roman"/>
          <w:b/>
          <w:bCs/>
        </w:rPr>
        <w:t>Penulis</w:t>
      </w:r>
      <w:r w:rsidR="008B17AC">
        <w:rPr>
          <w:rFonts w:ascii="Times New Roman" w:hAnsi="Times New Roman" w:cs="Times New Roman"/>
        </w:rPr>
        <w:t xml:space="preserve"> </w:t>
      </w:r>
      <w:r w:rsidRPr="00FF6B64">
        <w:rPr>
          <w:rFonts w:ascii="Times New Roman" w:hAnsi="Times New Roman" w:cs="Times New Roman"/>
        </w:rPr>
        <w:t>: Ahmad, Ahmad, Hesti Hesti, dan Andi Kasmawati (2021).</w:t>
      </w:r>
    </w:p>
    <w:p w14:paraId="3F49841E" w14:textId="7DB76B81" w:rsidR="00FF6B64" w:rsidRPr="008B17AC" w:rsidRDefault="00FF6B64" w:rsidP="008B17AC">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rPr>
        <w:t xml:space="preserve">Penelitian ini mengkaji </w:t>
      </w:r>
      <w:r w:rsidR="00B67EE9">
        <w:rPr>
          <w:rFonts w:ascii="Times New Roman" w:hAnsi="Times New Roman" w:cs="Times New Roman"/>
        </w:rPr>
        <w:t xml:space="preserve"> </w:t>
      </w:r>
      <w:r w:rsidRPr="00FF6B64">
        <w:rPr>
          <w:rFonts w:ascii="Times New Roman" w:hAnsi="Times New Roman" w:cs="Times New Roman"/>
        </w:rPr>
        <w:t xml:space="preserve"> pengembangan sekolah berbasis kearifan lokal di SDN 49 Liano, Bombana. Dengan pendekatan kualitatif deskriptif, peneliti melihat bagaimana pemahaman kepala sekolah dan guru diimplementasikan dalam bentuk kegiatan nyata. Hasilnya menunjukkan bahwa penerapan nilai-nilai luhur lokal memberikan </w:t>
      </w:r>
      <w:r w:rsidRPr="00FF6B64">
        <w:rPr>
          <w:rFonts w:ascii="Times New Roman" w:hAnsi="Times New Roman" w:cs="Times New Roman"/>
        </w:rPr>
        <w:lastRenderedPageBreak/>
        <w:t>dampak positif terhadap motivasi, kepercayaan diri, dan rasa cinta siswa terhadap budaya mereka sendiri.</w:t>
      </w:r>
    </w:p>
    <w:p w14:paraId="025E4925" w14:textId="2B5B2490" w:rsidR="00FF6B64" w:rsidRPr="00FF6B64" w:rsidRDefault="008B17AC" w:rsidP="00FF6B64">
      <w:pPr>
        <w:pStyle w:val="ListParagraph"/>
        <w:numPr>
          <w:ilvl w:val="0"/>
          <w:numId w:val="27"/>
        </w:numPr>
        <w:spacing w:after="0" w:line="360" w:lineRule="auto"/>
        <w:ind w:left="1134" w:hanging="425"/>
        <w:jc w:val="both"/>
        <w:rPr>
          <w:rFonts w:ascii="Times New Roman" w:hAnsi="Times New Roman" w:cs="Times New Roman"/>
        </w:rPr>
      </w:pPr>
      <w:r>
        <w:rPr>
          <w:rFonts w:ascii="Times New Roman" w:hAnsi="Times New Roman" w:cs="Times New Roman"/>
          <w:b/>
          <w:bCs/>
        </w:rPr>
        <w:t xml:space="preserve">Judul : </w:t>
      </w:r>
      <w:r w:rsidR="00FF6B64" w:rsidRPr="00FF6B64">
        <w:rPr>
          <w:rFonts w:ascii="Times New Roman" w:hAnsi="Times New Roman" w:cs="Times New Roman"/>
        </w:rPr>
        <w:t>Permainan Tradisional: Upaya Pewarisan Budaya Dan Pendidikan Karakter Melalui Kearifan Lokal Di Sekolah Dasar</w:t>
      </w:r>
    </w:p>
    <w:p w14:paraId="15557B86" w14:textId="2F7C0958" w:rsidR="00FF6B64" w:rsidRPr="008B17AC" w:rsidRDefault="00FF6B64" w:rsidP="008B17AC">
      <w:pPr>
        <w:pStyle w:val="ListParagraph"/>
        <w:spacing w:after="0" w:line="360" w:lineRule="auto"/>
        <w:ind w:left="1134"/>
        <w:jc w:val="both"/>
        <w:rPr>
          <w:rFonts w:ascii="Times New Roman" w:hAnsi="Times New Roman" w:cs="Times New Roman"/>
        </w:rPr>
      </w:pPr>
      <w:r w:rsidRPr="008B17AC">
        <w:rPr>
          <w:rFonts w:ascii="Times New Roman" w:hAnsi="Times New Roman" w:cs="Times New Roman"/>
          <w:b/>
          <w:bCs/>
        </w:rPr>
        <w:t>Penulis</w:t>
      </w:r>
      <w:r w:rsidR="008B17AC">
        <w:rPr>
          <w:rFonts w:ascii="Times New Roman" w:hAnsi="Times New Roman" w:cs="Times New Roman"/>
        </w:rPr>
        <w:t xml:space="preserve"> </w:t>
      </w:r>
      <w:r w:rsidRPr="00FF6B64">
        <w:rPr>
          <w:rFonts w:ascii="Times New Roman" w:hAnsi="Times New Roman" w:cs="Times New Roman"/>
        </w:rPr>
        <w:t xml:space="preserve">: Susanti, </w:t>
      </w:r>
      <w:r w:rsidR="008B17AC">
        <w:rPr>
          <w:rFonts w:ascii="Times New Roman" w:hAnsi="Times New Roman" w:cs="Times New Roman"/>
        </w:rPr>
        <w:t>et al.</w:t>
      </w:r>
      <w:r w:rsidRPr="00FF6B64">
        <w:rPr>
          <w:rFonts w:ascii="Times New Roman" w:hAnsi="Times New Roman" w:cs="Times New Roman"/>
        </w:rPr>
        <w:t xml:space="preserve"> (2022).</w:t>
      </w:r>
    </w:p>
    <w:p w14:paraId="739B1695" w14:textId="14928BF1" w:rsidR="00FF6B64" w:rsidRPr="008B17AC" w:rsidRDefault="00FF6B64" w:rsidP="008B17AC">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rPr>
        <w:t>Fokus penelitian ini adalah penggunaan permainan tradisional khas daerah sebagai media pewarisan budaya di sekolah dasar. Melalui metode penelitian kepustakaan yang bersumber dari buku dan jurnal ilmiah, hasil penelitian menunjukkan bahwa permainan tradisional efektif digunakan sebagai sarana pendidikan karakter yang menyenangkan bagi siswa.</w:t>
      </w:r>
    </w:p>
    <w:p w14:paraId="1FBE3CE7" w14:textId="12D28FB2" w:rsidR="00FF6B64" w:rsidRPr="00FF6B64" w:rsidRDefault="008B17AC" w:rsidP="00FF6B64">
      <w:pPr>
        <w:pStyle w:val="ListParagraph"/>
        <w:numPr>
          <w:ilvl w:val="0"/>
          <w:numId w:val="27"/>
        </w:numPr>
        <w:spacing w:after="0" w:line="360" w:lineRule="auto"/>
        <w:ind w:left="1134" w:hanging="425"/>
        <w:jc w:val="both"/>
        <w:rPr>
          <w:rFonts w:ascii="Times New Roman" w:hAnsi="Times New Roman" w:cs="Times New Roman"/>
        </w:rPr>
      </w:pPr>
      <w:r w:rsidRPr="008B17AC">
        <w:rPr>
          <w:rFonts w:ascii="Times New Roman" w:hAnsi="Times New Roman" w:cs="Times New Roman"/>
          <w:b/>
          <w:bCs/>
        </w:rPr>
        <w:t>Judul</w:t>
      </w:r>
      <w:r>
        <w:rPr>
          <w:rFonts w:ascii="Times New Roman" w:hAnsi="Times New Roman" w:cs="Times New Roman"/>
        </w:rPr>
        <w:t xml:space="preserve"> : </w:t>
      </w:r>
      <w:r w:rsidR="00FF6B64" w:rsidRPr="00FF6B64">
        <w:rPr>
          <w:rFonts w:ascii="Times New Roman" w:hAnsi="Times New Roman" w:cs="Times New Roman"/>
        </w:rPr>
        <w:t>Penguatan Pendidikan Karakter Melalui Budaya Sekolah</w:t>
      </w:r>
    </w:p>
    <w:p w14:paraId="28CF85C1" w14:textId="784B5B39" w:rsidR="00FF6B64" w:rsidRPr="008B17AC" w:rsidRDefault="00FF6B64" w:rsidP="008B17AC">
      <w:pPr>
        <w:pStyle w:val="ListParagraph"/>
        <w:spacing w:after="0" w:line="360" w:lineRule="auto"/>
        <w:ind w:left="1134"/>
        <w:jc w:val="both"/>
        <w:rPr>
          <w:rFonts w:ascii="Times New Roman" w:hAnsi="Times New Roman" w:cs="Times New Roman"/>
        </w:rPr>
      </w:pPr>
      <w:r w:rsidRPr="008B17AC">
        <w:rPr>
          <w:rFonts w:ascii="Times New Roman" w:hAnsi="Times New Roman" w:cs="Times New Roman"/>
          <w:b/>
          <w:bCs/>
        </w:rPr>
        <w:t>Penulis</w:t>
      </w:r>
      <w:r w:rsidR="008B17AC">
        <w:rPr>
          <w:rFonts w:ascii="Times New Roman" w:hAnsi="Times New Roman" w:cs="Times New Roman"/>
        </w:rPr>
        <w:t xml:space="preserve"> </w:t>
      </w:r>
      <w:r w:rsidRPr="00FF6B64">
        <w:rPr>
          <w:rFonts w:ascii="Times New Roman" w:hAnsi="Times New Roman" w:cs="Times New Roman"/>
        </w:rPr>
        <w:t xml:space="preserve">: Fauziah, </w:t>
      </w:r>
      <w:r w:rsidR="008B17AC">
        <w:rPr>
          <w:rFonts w:ascii="Times New Roman" w:hAnsi="Times New Roman" w:cs="Times New Roman"/>
        </w:rPr>
        <w:t xml:space="preserve">et al. </w:t>
      </w:r>
      <w:r w:rsidRPr="00FF6B64">
        <w:rPr>
          <w:rFonts w:ascii="Times New Roman" w:hAnsi="Times New Roman" w:cs="Times New Roman"/>
        </w:rPr>
        <w:t>(2021).</w:t>
      </w:r>
    </w:p>
    <w:p w14:paraId="6FEACBF6" w14:textId="48B6982C" w:rsidR="00152DB5" w:rsidRDefault="00FF6B64" w:rsidP="008B17AC">
      <w:pPr>
        <w:pStyle w:val="ListParagraph"/>
        <w:spacing w:after="0" w:line="360" w:lineRule="auto"/>
        <w:ind w:left="1134"/>
        <w:jc w:val="both"/>
        <w:rPr>
          <w:rFonts w:ascii="Times New Roman" w:hAnsi="Times New Roman" w:cs="Times New Roman"/>
        </w:rPr>
      </w:pPr>
      <w:r w:rsidRPr="00FF6B64">
        <w:rPr>
          <w:rFonts w:ascii="Times New Roman" w:hAnsi="Times New Roman" w:cs="Times New Roman"/>
        </w:rPr>
        <w:t>Penelitian ini membahas peran budaya organisasi sekolah dalam membentuk identitas dan karakter siswa di SD Amaliah. Menggunakan desain studi kasus kualitatif dengan teknik triangulasi, ditemukan bahwa sekolah tersebut berhasil mengimplementasikan budaya sekolah yang khas dengan nilai-nilai karakter Tauhid, yang membedakannya dari lembaga pendidikan lainnya.</w:t>
      </w:r>
    </w:p>
    <w:p w14:paraId="1F2DB67B" w14:textId="2FDE7E85" w:rsidR="009303FA" w:rsidRDefault="009303FA" w:rsidP="009303FA">
      <w:pPr>
        <w:pStyle w:val="ListParagraph"/>
        <w:numPr>
          <w:ilvl w:val="0"/>
          <w:numId w:val="27"/>
        </w:numPr>
        <w:spacing w:after="0" w:line="360" w:lineRule="auto"/>
        <w:ind w:left="1134" w:hanging="425"/>
        <w:jc w:val="both"/>
        <w:rPr>
          <w:rFonts w:ascii="Times New Roman" w:hAnsi="Times New Roman" w:cs="Times New Roman"/>
        </w:rPr>
      </w:pPr>
      <w:r w:rsidRPr="009303FA">
        <w:rPr>
          <w:rFonts w:ascii="Times New Roman" w:hAnsi="Times New Roman" w:cs="Times New Roman"/>
          <w:b/>
          <w:bCs/>
        </w:rPr>
        <w:t>Judul</w:t>
      </w:r>
      <w:r w:rsidRPr="009303FA">
        <w:rPr>
          <w:rFonts w:ascii="Times New Roman" w:hAnsi="Times New Roman" w:cs="Times New Roman"/>
        </w:rPr>
        <w:t xml:space="preserve"> : Manajemen Pendidikan Karakter </w:t>
      </w:r>
      <w:r w:rsidR="009D0AE5">
        <w:rPr>
          <w:rFonts w:ascii="Times New Roman" w:hAnsi="Times New Roman" w:cs="Times New Roman"/>
        </w:rPr>
        <w:t>Panca Waluya</w:t>
      </w:r>
      <w:r w:rsidRPr="009303FA">
        <w:rPr>
          <w:rFonts w:ascii="Times New Roman" w:hAnsi="Times New Roman" w:cs="Times New Roman"/>
        </w:rPr>
        <w:t xml:space="preserve"> dalam Menumbuhkan Sikap Bijak Berteknologi di Era Digital</w:t>
      </w:r>
    </w:p>
    <w:p w14:paraId="42B4A6AC" w14:textId="7D8E73E4" w:rsidR="009303FA" w:rsidRPr="009303FA" w:rsidRDefault="009303FA" w:rsidP="009303FA">
      <w:pPr>
        <w:pStyle w:val="ListParagraph"/>
        <w:spacing w:after="0" w:line="360" w:lineRule="auto"/>
        <w:ind w:left="1134"/>
        <w:jc w:val="both"/>
        <w:rPr>
          <w:rFonts w:ascii="Times New Roman" w:hAnsi="Times New Roman" w:cs="Times New Roman"/>
        </w:rPr>
      </w:pPr>
      <w:r w:rsidRPr="009303FA">
        <w:rPr>
          <w:rFonts w:ascii="Times New Roman" w:hAnsi="Times New Roman" w:cs="Times New Roman"/>
          <w:b/>
          <w:bCs/>
        </w:rPr>
        <w:t>Penulis</w:t>
      </w:r>
      <w:r w:rsidRPr="009303FA">
        <w:rPr>
          <w:rFonts w:ascii="Times New Roman" w:hAnsi="Times New Roman" w:cs="Times New Roman"/>
        </w:rPr>
        <w:t xml:space="preserve"> : </w:t>
      </w:r>
      <w:r>
        <w:rPr>
          <w:rFonts w:ascii="Times New Roman" w:hAnsi="Times New Roman" w:cs="Times New Roman"/>
        </w:rPr>
        <w:t>Cahyono</w:t>
      </w:r>
      <w:r w:rsidRPr="009303FA">
        <w:rPr>
          <w:rFonts w:ascii="Times New Roman" w:hAnsi="Times New Roman" w:cs="Times New Roman"/>
        </w:rPr>
        <w:t>,</w:t>
      </w:r>
      <w:r>
        <w:rPr>
          <w:rFonts w:ascii="Times New Roman" w:hAnsi="Times New Roman" w:cs="Times New Roman"/>
        </w:rPr>
        <w:t xml:space="preserve"> R.B.</w:t>
      </w:r>
      <w:r w:rsidRPr="009303FA">
        <w:rPr>
          <w:rFonts w:ascii="Times New Roman" w:hAnsi="Times New Roman" w:cs="Times New Roman"/>
        </w:rPr>
        <w:t xml:space="preserve"> et al. (202</w:t>
      </w:r>
      <w:r>
        <w:rPr>
          <w:rFonts w:ascii="Times New Roman" w:hAnsi="Times New Roman" w:cs="Times New Roman"/>
        </w:rPr>
        <w:t>5</w:t>
      </w:r>
      <w:r w:rsidRPr="009303FA">
        <w:rPr>
          <w:rFonts w:ascii="Times New Roman" w:hAnsi="Times New Roman" w:cs="Times New Roman"/>
        </w:rPr>
        <w:t>).</w:t>
      </w:r>
    </w:p>
    <w:p w14:paraId="276AF3AF" w14:textId="2E28E8CB" w:rsidR="009303FA" w:rsidRPr="00152DB5" w:rsidRDefault="009303FA" w:rsidP="009303FA">
      <w:pPr>
        <w:pStyle w:val="ListParagraph"/>
        <w:spacing w:after="0" w:line="360" w:lineRule="auto"/>
        <w:ind w:left="1134"/>
        <w:jc w:val="both"/>
        <w:rPr>
          <w:rFonts w:ascii="Times New Roman" w:hAnsi="Times New Roman" w:cs="Times New Roman"/>
        </w:rPr>
      </w:pPr>
      <w:r w:rsidRPr="009303FA">
        <w:rPr>
          <w:rFonts w:ascii="Times New Roman" w:hAnsi="Times New Roman" w:cs="Times New Roman"/>
        </w:rPr>
        <w:t xml:space="preserve">Penelitian ini menganalisis manajemen pendidikan karakter </w:t>
      </w:r>
      <w:r w:rsidR="009D0AE5">
        <w:rPr>
          <w:rFonts w:ascii="Times New Roman" w:hAnsi="Times New Roman" w:cs="Times New Roman"/>
        </w:rPr>
        <w:t>Panca Waluya</w:t>
      </w:r>
      <w:r w:rsidRPr="009303FA">
        <w:rPr>
          <w:rFonts w:ascii="Times New Roman" w:hAnsi="Times New Roman" w:cs="Times New Roman"/>
        </w:rPr>
        <w:t xml:space="preserve"> di SDN 1 Cilandak sebagai solusi atas tantangan penyalahgunaan teknologi digital pada siswa sekolah dasar. Studi kualitatif ini menunjukkan bahwa implementasi nilai </w:t>
      </w:r>
      <w:r w:rsidRPr="009303FA">
        <w:rPr>
          <w:rFonts w:ascii="Times New Roman" w:hAnsi="Times New Roman" w:cs="Times New Roman"/>
          <w:i/>
          <w:iCs/>
        </w:rPr>
        <w:t xml:space="preserve">cageur, bageur, bener, pinter, </w:t>
      </w:r>
      <w:r w:rsidRPr="009303FA">
        <w:rPr>
          <w:rFonts w:ascii="Times New Roman" w:hAnsi="Times New Roman" w:cs="Times New Roman"/>
        </w:rPr>
        <w:t>dan</w:t>
      </w:r>
      <w:r w:rsidRPr="009303FA">
        <w:rPr>
          <w:rFonts w:ascii="Times New Roman" w:hAnsi="Times New Roman" w:cs="Times New Roman"/>
          <w:i/>
          <w:iCs/>
        </w:rPr>
        <w:t xml:space="preserve"> singer</w:t>
      </w:r>
      <w:r w:rsidRPr="009303FA">
        <w:rPr>
          <w:rFonts w:ascii="Times New Roman" w:hAnsi="Times New Roman" w:cs="Times New Roman"/>
        </w:rPr>
        <w:t xml:space="preserve"> dilakukan melalui fungsi perencanaan, pengorganisasian, pelaksanaan, serta pengawasan yang sistematis. Nilai-nilai tersebut diintegrasikan ke dalam seluruh kegiatan sekolah dan budaya institusi guna membentuk perilaku digital yang positif. Hasilnya, siswa menunjukkan peningkatan etika berkomunikasi, </w:t>
      </w:r>
      <w:r w:rsidRPr="009303FA">
        <w:rPr>
          <w:rFonts w:ascii="Times New Roman" w:hAnsi="Times New Roman" w:cs="Times New Roman"/>
        </w:rPr>
        <w:lastRenderedPageBreak/>
        <w:t>penggunaan gawai yang proporsional, dan kemampuan menyaring informasi dengan lebih baik. Kesimpulannya, pendidikan karakter berbasis kearifan lokal yang dikelola secara berkelanjutan efektif dalam membangun karakter digital siswa yang bertanggung jawab.</w:t>
      </w:r>
    </w:p>
    <w:p w14:paraId="1480EA89" w14:textId="77777777" w:rsidR="009303FA" w:rsidRPr="00152DB5" w:rsidRDefault="009303FA" w:rsidP="008B17AC">
      <w:pPr>
        <w:pStyle w:val="ListParagraph"/>
        <w:spacing w:after="0" w:line="360" w:lineRule="auto"/>
        <w:ind w:left="1134"/>
        <w:jc w:val="both"/>
        <w:rPr>
          <w:rFonts w:ascii="Times New Roman" w:hAnsi="Times New Roman" w:cs="Times New Roman"/>
        </w:rPr>
      </w:pPr>
    </w:p>
    <w:p w14:paraId="72CE6B7B" w14:textId="07A5F016" w:rsidR="00E219E3" w:rsidRDefault="00E219E3">
      <w:pPr>
        <w:rPr>
          <w:rFonts w:ascii="Times New Roman" w:hAnsi="Times New Roman" w:cs="Times New Roman"/>
          <w:b/>
          <w:bCs/>
        </w:rPr>
      </w:pPr>
    </w:p>
    <w:sectPr w:rsidR="00E219E3" w:rsidSect="00D03DE5">
      <w:headerReference w:type="default" r:id="rId9"/>
      <w:pgSz w:w="11907" w:h="16840" w:code="9"/>
      <w:pgMar w:top="2268" w:right="1701" w:bottom="1701" w:left="2268" w:header="720" w:footer="720" w:gutter="0"/>
      <w:pgNumType w:start="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BC861" w14:textId="77777777" w:rsidR="00F635EA" w:rsidRDefault="00F635EA" w:rsidP="00F44264">
      <w:pPr>
        <w:spacing w:after="0" w:line="240" w:lineRule="auto"/>
      </w:pPr>
      <w:r>
        <w:separator/>
      </w:r>
    </w:p>
  </w:endnote>
  <w:endnote w:type="continuationSeparator" w:id="0">
    <w:p w14:paraId="67DBB7F8" w14:textId="77777777" w:rsidR="00F635EA" w:rsidRDefault="00F635EA" w:rsidP="00F44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1FE60" w14:textId="77777777" w:rsidR="00F635EA" w:rsidRDefault="00F635EA" w:rsidP="00F44264">
      <w:pPr>
        <w:spacing w:after="0" w:line="240" w:lineRule="auto"/>
      </w:pPr>
      <w:r>
        <w:separator/>
      </w:r>
    </w:p>
  </w:footnote>
  <w:footnote w:type="continuationSeparator" w:id="0">
    <w:p w14:paraId="623BE84D" w14:textId="77777777" w:rsidR="00F635EA" w:rsidRDefault="00F635EA" w:rsidP="00F44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934438"/>
      <w:docPartObj>
        <w:docPartGallery w:val="Page Numbers (Top of Page)"/>
        <w:docPartUnique/>
      </w:docPartObj>
    </w:sdtPr>
    <w:sdtEndPr>
      <w:rPr>
        <w:noProof/>
      </w:rPr>
    </w:sdtEndPr>
    <w:sdtContent>
      <w:p w14:paraId="7C327C9E" w14:textId="77C85A81" w:rsidR="009A2DF3" w:rsidRDefault="009A2DF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6746B5" w14:textId="77777777" w:rsidR="009A2DF3" w:rsidRDefault="009A2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EC3"/>
    <w:multiLevelType w:val="multilevel"/>
    <w:tmpl w:val="F34645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720" w:hanging="360"/>
      </w:pPr>
    </w:lvl>
    <w:lvl w:ilvl="3">
      <w:start w:val="6"/>
      <w:numFmt w:val="bullet"/>
      <w:lvlText w:val="•"/>
      <w:lvlJc w:val="left"/>
      <w:pPr>
        <w:ind w:left="2880" w:hanging="360"/>
      </w:pPr>
      <w:rPr>
        <w:rFonts w:ascii="Times New Roman" w:eastAsiaTheme="minorHAnsi" w:hAnsi="Times New Roman" w:cs="Times New Roman" w:hint="default"/>
      </w:rPr>
    </w:lvl>
    <w:lvl w:ilvl="4">
      <w:start w:val="1"/>
      <w:numFmt w:val="upperLetter"/>
      <w:lvlText w:val="%5."/>
      <w:lvlJc w:val="left"/>
      <w:pPr>
        <w:ind w:left="3600" w:hanging="360"/>
      </w:pPr>
      <w:rPr>
        <w:rFonts w:hint="default"/>
      </w:rPr>
    </w:lvl>
    <w:lvl w:ilvl="5">
      <w:start w:val="1"/>
      <w:numFmt w:val="lowerLetter"/>
      <w:lvlText w:val="%6."/>
      <w:lvlJc w:val="left"/>
      <w:pPr>
        <w:ind w:left="4320" w:hanging="360"/>
      </w:pPr>
      <w:rPr>
        <w:rFonts w:hint="default"/>
      </w:rPr>
    </w:lvl>
    <w:lvl w:ilvl="6">
      <w:start w:val="1"/>
      <w:numFmt w:val="decimal"/>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35B53"/>
    <w:multiLevelType w:val="hybridMultilevel"/>
    <w:tmpl w:val="DF14AE7C"/>
    <w:lvl w:ilvl="0" w:tplc="48BCD1B4">
      <w:start w:val="1"/>
      <w:numFmt w:val="upperLetter"/>
      <w:lvlText w:val="%1."/>
      <w:lvlJc w:val="left"/>
      <w:pPr>
        <w:ind w:left="1854"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EB4D15"/>
    <w:multiLevelType w:val="hybridMultilevel"/>
    <w:tmpl w:val="756AC51C"/>
    <w:lvl w:ilvl="0" w:tplc="6226CBBC">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15:restartNumberingAfterBreak="0">
    <w:nsid w:val="042C37C3"/>
    <w:multiLevelType w:val="hybridMultilevel"/>
    <w:tmpl w:val="4BF2165E"/>
    <w:lvl w:ilvl="0" w:tplc="6AB64D8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04362AEC"/>
    <w:multiLevelType w:val="hybridMultilevel"/>
    <w:tmpl w:val="A8C2C1E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04A97263"/>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6" w15:restartNumberingAfterBreak="0">
    <w:nsid w:val="0A837B19"/>
    <w:multiLevelType w:val="hybridMultilevel"/>
    <w:tmpl w:val="391A0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D5F6A"/>
    <w:multiLevelType w:val="hybridMultilevel"/>
    <w:tmpl w:val="A9CC9DAC"/>
    <w:lvl w:ilvl="0" w:tplc="01B6E36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0E237FA8"/>
    <w:multiLevelType w:val="hybridMultilevel"/>
    <w:tmpl w:val="4FC6C72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0E242F56"/>
    <w:multiLevelType w:val="hybridMultilevel"/>
    <w:tmpl w:val="906E6D06"/>
    <w:lvl w:ilvl="0" w:tplc="0FAA4EE2">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CE1FE3"/>
    <w:multiLevelType w:val="hybridMultilevel"/>
    <w:tmpl w:val="CA1E6016"/>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17">
      <w:start w:val="1"/>
      <w:numFmt w:val="lowerLetter"/>
      <w:lvlText w:val="%3)"/>
      <w:lvlJc w:val="left"/>
      <w:pPr>
        <w:ind w:left="1854"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11953EA3"/>
    <w:multiLevelType w:val="hybridMultilevel"/>
    <w:tmpl w:val="156E9818"/>
    <w:lvl w:ilvl="0" w:tplc="25BA9DA4">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2" w15:restartNumberingAfterBreak="0">
    <w:nsid w:val="122C5DA5"/>
    <w:multiLevelType w:val="hybridMultilevel"/>
    <w:tmpl w:val="AFC47224"/>
    <w:lvl w:ilvl="0" w:tplc="1CECE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5B4A18"/>
    <w:multiLevelType w:val="hybridMultilevel"/>
    <w:tmpl w:val="0B6CA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F05F87"/>
    <w:multiLevelType w:val="hybridMultilevel"/>
    <w:tmpl w:val="8D489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A97BF6"/>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3B60BF"/>
    <w:multiLevelType w:val="hybridMultilevel"/>
    <w:tmpl w:val="0DDE4B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F23A05"/>
    <w:multiLevelType w:val="hybridMultilevel"/>
    <w:tmpl w:val="8CF87E00"/>
    <w:lvl w:ilvl="0" w:tplc="B046E082">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8" w15:restartNumberingAfterBreak="0">
    <w:nsid w:val="21E86C9F"/>
    <w:multiLevelType w:val="hybridMultilevel"/>
    <w:tmpl w:val="715678E6"/>
    <w:lvl w:ilvl="0" w:tplc="F0E29E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1EC260B"/>
    <w:multiLevelType w:val="hybridMultilevel"/>
    <w:tmpl w:val="67AEE892"/>
    <w:lvl w:ilvl="0" w:tplc="95BA70A2">
      <w:start w:val="1"/>
      <w:numFmt w:val="lowerLetter"/>
      <w:lvlText w:val="%1)"/>
      <w:lvlJc w:val="left"/>
      <w:pPr>
        <w:ind w:left="6808" w:hanging="360"/>
      </w:pPr>
      <w:rPr>
        <w:rFonts w:hint="default"/>
      </w:rPr>
    </w:lvl>
    <w:lvl w:ilvl="1" w:tplc="04090019" w:tentative="1">
      <w:start w:val="1"/>
      <w:numFmt w:val="lowerLetter"/>
      <w:lvlText w:val="%2."/>
      <w:lvlJc w:val="left"/>
      <w:pPr>
        <w:ind w:left="1768" w:hanging="360"/>
      </w:pPr>
    </w:lvl>
    <w:lvl w:ilvl="2" w:tplc="0409001B" w:tentative="1">
      <w:start w:val="1"/>
      <w:numFmt w:val="lowerRoman"/>
      <w:lvlText w:val="%3."/>
      <w:lvlJc w:val="right"/>
      <w:pPr>
        <w:ind w:left="2488" w:hanging="180"/>
      </w:pPr>
    </w:lvl>
    <w:lvl w:ilvl="3" w:tplc="0409000F" w:tentative="1">
      <w:start w:val="1"/>
      <w:numFmt w:val="decimal"/>
      <w:lvlText w:val="%4."/>
      <w:lvlJc w:val="left"/>
      <w:pPr>
        <w:ind w:left="3208" w:hanging="360"/>
      </w:pPr>
    </w:lvl>
    <w:lvl w:ilvl="4" w:tplc="04090019" w:tentative="1">
      <w:start w:val="1"/>
      <w:numFmt w:val="lowerLetter"/>
      <w:lvlText w:val="%5."/>
      <w:lvlJc w:val="left"/>
      <w:pPr>
        <w:ind w:left="3928" w:hanging="360"/>
      </w:pPr>
    </w:lvl>
    <w:lvl w:ilvl="5" w:tplc="0409001B" w:tentative="1">
      <w:start w:val="1"/>
      <w:numFmt w:val="lowerRoman"/>
      <w:lvlText w:val="%6."/>
      <w:lvlJc w:val="right"/>
      <w:pPr>
        <w:ind w:left="4648" w:hanging="180"/>
      </w:pPr>
    </w:lvl>
    <w:lvl w:ilvl="6" w:tplc="0409000F" w:tentative="1">
      <w:start w:val="1"/>
      <w:numFmt w:val="decimal"/>
      <w:lvlText w:val="%7."/>
      <w:lvlJc w:val="left"/>
      <w:pPr>
        <w:ind w:left="5368" w:hanging="360"/>
      </w:pPr>
    </w:lvl>
    <w:lvl w:ilvl="7" w:tplc="04090019" w:tentative="1">
      <w:start w:val="1"/>
      <w:numFmt w:val="lowerLetter"/>
      <w:lvlText w:val="%8."/>
      <w:lvlJc w:val="left"/>
      <w:pPr>
        <w:ind w:left="6088" w:hanging="360"/>
      </w:pPr>
    </w:lvl>
    <w:lvl w:ilvl="8" w:tplc="0409001B" w:tentative="1">
      <w:start w:val="1"/>
      <w:numFmt w:val="lowerRoman"/>
      <w:lvlText w:val="%9."/>
      <w:lvlJc w:val="right"/>
      <w:pPr>
        <w:ind w:left="6808" w:hanging="180"/>
      </w:pPr>
    </w:lvl>
  </w:abstractNum>
  <w:abstractNum w:abstractNumId="20" w15:restartNumberingAfterBreak="0">
    <w:nsid w:val="28B25F70"/>
    <w:multiLevelType w:val="hybridMultilevel"/>
    <w:tmpl w:val="6CD00408"/>
    <w:lvl w:ilvl="0" w:tplc="04090011">
      <w:start w:val="1"/>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D1147A"/>
    <w:multiLevelType w:val="hybridMultilevel"/>
    <w:tmpl w:val="6DAE26FA"/>
    <w:lvl w:ilvl="0" w:tplc="0409000F">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2A007B55"/>
    <w:multiLevelType w:val="hybridMultilevel"/>
    <w:tmpl w:val="60620F50"/>
    <w:lvl w:ilvl="0" w:tplc="80862AC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2A204347"/>
    <w:multiLevelType w:val="hybridMultilevel"/>
    <w:tmpl w:val="2ED4F25E"/>
    <w:lvl w:ilvl="0" w:tplc="25C44BD8">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4" w15:restartNumberingAfterBreak="0">
    <w:nsid w:val="2A3906AD"/>
    <w:multiLevelType w:val="hybridMultilevel"/>
    <w:tmpl w:val="71DCA15C"/>
    <w:lvl w:ilvl="0" w:tplc="728E34D6">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5" w15:restartNumberingAfterBreak="0">
    <w:nsid w:val="2B1321CB"/>
    <w:multiLevelType w:val="hybridMultilevel"/>
    <w:tmpl w:val="F264ADE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19">
      <w:start w:val="1"/>
      <w:numFmt w:val="lowerLetter"/>
      <w:lvlText w:val="%3."/>
      <w:lvlJc w:val="left"/>
      <w:pPr>
        <w:ind w:left="1854"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2BD12214"/>
    <w:multiLevelType w:val="hybridMultilevel"/>
    <w:tmpl w:val="762E25FA"/>
    <w:lvl w:ilvl="0" w:tplc="31D627A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7" w15:restartNumberingAfterBreak="0">
    <w:nsid w:val="2C9D3371"/>
    <w:multiLevelType w:val="hybridMultilevel"/>
    <w:tmpl w:val="AE8CBE1C"/>
    <w:lvl w:ilvl="0" w:tplc="0409000F">
      <w:start w:val="1"/>
      <w:numFmt w:val="decimal"/>
      <w:lvlText w:val="%1."/>
      <w:lvlJc w:val="left"/>
      <w:pPr>
        <w:ind w:left="1866" w:hanging="360"/>
      </w:pPr>
    </w:lvl>
    <w:lvl w:ilvl="1" w:tplc="04090011">
      <w:start w:val="1"/>
      <w:numFmt w:val="decimal"/>
      <w:lvlText w:val="%2)"/>
      <w:lvlJc w:val="left"/>
      <w:pPr>
        <w:ind w:left="1854" w:hanging="360"/>
      </w:pPr>
    </w:lvl>
    <w:lvl w:ilvl="2" w:tplc="0409001B">
      <w:start w:val="1"/>
      <w:numFmt w:val="lowerRoman"/>
      <w:lvlText w:val="%3."/>
      <w:lvlJc w:val="right"/>
      <w:pPr>
        <w:ind w:left="3306" w:hanging="180"/>
      </w:pPr>
    </w:lvl>
    <w:lvl w:ilvl="3" w:tplc="CC52F876">
      <w:start w:val="1"/>
      <w:numFmt w:val="lowerLetter"/>
      <w:lvlText w:val="%4)"/>
      <w:lvlJc w:val="left"/>
      <w:pPr>
        <w:ind w:left="4026" w:hanging="360"/>
      </w:pPr>
      <w:rPr>
        <w:rFonts w:hint="default"/>
      </w:r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8" w15:restartNumberingAfterBreak="0">
    <w:nsid w:val="2DE13F28"/>
    <w:multiLevelType w:val="hybridMultilevel"/>
    <w:tmpl w:val="28081370"/>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3754DD"/>
    <w:multiLevelType w:val="hybridMultilevel"/>
    <w:tmpl w:val="EE68AF50"/>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171C91"/>
    <w:multiLevelType w:val="hybridMultilevel"/>
    <w:tmpl w:val="D410F5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857930"/>
    <w:multiLevelType w:val="multilevel"/>
    <w:tmpl w:val="DD6ACFEE"/>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35BE7E6D"/>
    <w:multiLevelType w:val="hybridMultilevel"/>
    <w:tmpl w:val="8380421C"/>
    <w:lvl w:ilvl="0" w:tplc="28687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7DD606B"/>
    <w:multiLevelType w:val="hybridMultilevel"/>
    <w:tmpl w:val="783AD3C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38566EE9"/>
    <w:multiLevelType w:val="hybridMultilevel"/>
    <w:tmpl w:val="5FD03E22"/>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6F317C"/>
    <w:multiLevelType w:val="hybridMultilevel"/>
    <w:tmpl w:val="9386E818"/>
    <w:lvl w:ilvl="0" w:tplc="A6DA7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8E73FE8"/>
    <w:multiLevelType w:val="hybridMultilevel"/>
    <w:tmpl w:val="CF30F0F6"/>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7" w15:restartNumberingAfterBreak="0">
    <w:nsid w:val="3AD66310"/>
    <w:multiLevelType w:val="hybridMultilevel"/>
    <w:tmpl w:val="A4B411F2"/>
    <w:lvl w:ilvl="0" w:tplc="D42E7B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C781035"/>
    <w:multiLevelType w:val="hybridMultilevel"/>
    <w:tmpl w:val="D4DA691A"/>
    <w:lvl w:ilvl="0" w:tplc="06924AD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886D96"/>
    <w:multiLevelType w:val="hybridMultilevel"/>
    <w:tmpl w:val="B2F04536"/>
    <w:lvl w:ilvl="0" w:tplc="F5DCA22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3CCC14BC"/>
    <w:multiLevelType w:val="multilevel"/>
    <w:tmpl w:val="BAD4FFF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D3674E4"/>
    <w:multiLevelType w:val="hybridMultilevel"/>
    <w:tmpl w:val="68BA15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BE6B21"/>
    <w:multiLevelType w:val="hybridMultilevel"/>
    <w:tmpl w:val="81D40ADA"/>
    <w:lvl w:ilvl="0" w:tplc="36EA2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E1019C2"/>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44" w15:restartNumberingAfterBreak="0">
    <w:nsid w:val="42B84ED8"/>
    <w:multiLevelType w:val="hybridMultilevel"/>
    <w:tmpl w:val="86DE8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415D8E"/>
    <w:multiLevelType w:val="hybridMultilevel"/>
    <w:tmpl w:val="BE96F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40C37CD"/>
    <w:multiLevelType w:val="hybridMultilevel"/>
    <w:tmpl w:val="EB081B52"/>
    <w:lvl w:ilvl="0" w:tplc="0409000F">
      <w:start w:val="1"/>
      <w:numFmt w:val="decimal"/>
      <w:lvlText w:val="%1."/>
      <w:lvlJc w:val="left"/>
      <w:pPr>
        <w:ind w:left="1440" w:hanging="360"/>
      </w:pPr>
    </w:lvl>
    <w:lvl w:ilvl="1" w:tplc="0409000F">
      <w:start w:val="1"/>
      <w:numFmt w:val="decimal"/>
      <w:lvlText w:val="%2."/>
      <w:lvlJc w:val="left"/>
      <w:pPr>
        <w:ind w:left="720" w:hanging="360"/>
      </w:pPr>
    </w:lvl>
    <w:lvl w:ilvl="2" w:tplc="629EA3AA">
      <w:start w:val="1"/>
      <w:numFmt w:val="bullet"/>
      <w:lvlText w:val="-"/>
      <w:lvlJc w:val="left"/>
      <w:pPr>
        <w:ind w:left="3060" w:hanging="360"/>
      </w:pPr>
      <w:rPr>
        <w:rFonts w:ascii="Times New Roman" w:eastAsiaTheme="minorHAnsi" w:hAnsi="Times New Roman" w:cs="Times New Roman"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1CC4F3AC">
      <w:start w:val="1"/>
      <w:numFmt w:val="upperLetter"/>
      <w:lvlText w:val="%6."/>
      <w:lvlJc w:val="left"/>
      <w:pPr>
        <w:ind w:left="5220" w:hanging="360"/>
      </w:pPr>
      <w:rPr>
        <w:rFonts w:hint="default"/>
      </w:rPr>
    </w:lvl>
    <w:lvl w:ilvl="6" w:tplc="73422F8C">
      <w:start w:val="1"/>
      <w:numFmt w:val="decimal"/>
      <w:lvlText w:val="%7)"/>
      <w:lvlJc w:val="left"/>
      <w:pPr>
        <w:ind w:left="5760" w:hanging="360"/>
      </w:pPr>
      <w:rPr>
        <w:rFonts w:hint="default"/>
      </w:rPr>
    </w:lvl>
    <w:lvl w:ilvl="7" w:tplc="95BA70A2">
      <w:start w:val="1"/>
      <w:numFmt w:val="lowerLetter"/>
      <w:lvlText w:val="%8)"/>
      <w:lvlJc w:val="left"/>
      <w:pPr>
        <w:ind w:left="6480" w:hanging="360"/>
      </w:pPr>
      <w:rPr>
        <w:rFonts w:hint="default"/>
      </w:rPr>
    </w:lvl>
    <w:lvl w:ilvl="8" w:tplc="0409001B" w:tentative="1">
      <w:start w:val="1"/>
      <w:numFmt w:val="lowerRoman"/>
      <w:lvlText w:val="%9."/>
      <w:lvlJc w:val="right"/>
      <w:pPr>
        <w:ind w:left="7200" w:hanging="180"/>
      </w:pPr>
    </w:lvl>
  </w:abstractNum>
  <w:abstractNum w:abstractNumId="47" w15:restartNumberingAfterBreak="0">
    <w:nsid w:val="447C7BAA"/>
    <w:multiLevelType w:val="multilevel"/>
    <w:tmpl w:val="AB9056DE"/>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b w:val="0"/>
        <w:bCs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15:restartNumberingAfterBreak="0">
    <w:nsid w:val="45DC5393"/>
    <w:multiLevelType w:val="hybridMultilevel"/>
    <w:tmpl w:val="9C54B3DC"/>
    <w:lvl w:ilvl="0" w:tplc="8BC22388">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9" w15:restartNumberingAfterBreak="0">
    <w:nsid w:val="465148F0"/>
    <w:multiLevelType w:val="hybridMultilevel"/>
    <w:tmpl w:val="88661A42"/>
    <w:lvl w:ilvl="0" w:tplc="04090019">
      <w:start w:val="1"/>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AD68EE"/>
    <w:multiLevelType w:val="hybridMultilevel"/>
    <w:tmpl w:val="2C98450E"/>
    <w:lvl w:ilvl="0" w:tplc="885A73D6">
      <w:start w:val="1"/>
      <w:numFmt w:val="lowerLetter"/>
      <w:lvlText w:val="%1."/>
      <w:lvlJc w:val="left"/>
      <w:pPr>
        <w:ind w:left="1353" w:hanging="360"/>
      </w:pPr>
      <w:rPr>
        <w:rFonts w:hint="default"/>
        <w:b/>
        <w:bCs/>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1" w15:restartNumberingAfterBreak="0">
    <w:nsid w:val="493E0F06"/>
    <w:multiLevelType w:val="hybridMultilevel"/>
    <w:tmpl w:val="E92AA60C"/>
    <w:lvl w:ilvl="0" w:tplc="04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49CC59AF"/>
    <w:multiLevelType w:val="hybridMultilevel"/>
    <w:tmpl w:val="A3B041D8"/>
    <w:lvl w:ilvl="0" w:tplc="73422F8C">
      <w:start w:val="1"/>
      <w:numFmt w:val="decimal"/>
      <w:lvlText w:val="%1)"/>
      <w:lvlJc w:val="left"/>
      <w:pPr>
        <w:ind w:left="5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294E34"/>
    <w:multiLevelType w:val="multilevel"/>
    <w:tmpl w:val="AD507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DFD19DE"/>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EA313FC"/>
    <w:multiLevelType w:val="multilevel"/>
    <w:tmpl w:val="F904C5B2"/>
    <w:lvl w:ilvl="0">
      <w:start w:val="1"/>
      <w:numFmt w:val="lowerLetter"/>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25C6C3C"/>
    <w:multiLevelType w:val="hybridMultilevel"/>
    <w:tmpl w:val="14544A50"/>
    <w:lvl w:ilvl="0" w:tplc="73422F8C">
      <w:start w:val="1"/>
      <w:numFmt w:val="decimal"/>
      <w:lvlText w:val="%1)"/>
      <w:lvlJc w:val="left"/>
      <w:pPr>
        <w:ind w:left="504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7" w15:restartNumberingAfterBreak="0">
    <w:nsid w:val="55067FD7"/>
    <w:multiLevelType w:val="hybridMultilevel"/>
    <w:tmpl w:val="682265B2"/>
    <w:lvl w:ilvl="0" w:tplc="0FAA4EE2">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58F1AC0"/>
    <w:multiLevelType w:val="hybridMultilevel"/>
    <w:tmpl w:val="D8AC012A"/>
    <w:lvl w:ilvl="0" w:tplc="579C4DB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15:restartNumberingAfterBreak="0">
    <w:nsid w:val="55B7134D"/>
    <w:multiLevelType w:val="hybridMultilevel"/>
    <w:tmpl w:val="5E0A2D02"/>
    <w:lvl w:ilvl="0" w:tplc="4744595A">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0" w15:restartNumberingAfterBreak="0">
    <w:nsid w:val="594D2DD4"/>
    <w:multiLevelType w:val="hybridMultilevel"/>
    <w:tmpl w:val="607E4024"/>
    <w:lvl w:ilvl="0" w:tplc="EDC05C6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1" w15:restartNumberingAfterBreak="0">
    <w:nsid w:val="5AA94C1C"/>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C88071E"/>
    <w:multiLevelType w:val="hybridMultilevel"/>
    <w:tmpl w:val="B39C11FE"/>
    <w:lvl w:ilvl="0" w:tplc="039A864C">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3" w15:restartNumberingAfterBreak="0">
    <w:nsid w:val="5EDD0480"/>
    <w:multiLevelType w:val="multilevel"/>
    <w:tmpl w:val="E9D646A4"/>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4" w15:restartNumberingAfterBreak="0">
    <w:nsid w:val="60CB2566"/>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65" w15:restartNumberingAfterBreak="0">
    <w:nsid w:val="62E23ABE"/>
    <w:multiLevelType w:val="hybridMultilevel"/>
    <w:tmpl w:val="9384D486"/>
    <w:lvl w:ilvl="0" w:tplc="878EE17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6" w15:restartNumberingAfterBreak="0">
    <w:nsid w:val="64543EBC"/>
    <w:multiLevelType w:val="hybridMultilevel"/>
    <w:tmpl w:val="7E1C911E"/>
    <w:lvl w:ilvl="0" w:tplc="FFFFFFFF">
      <w:start w:val="1"/>
      <w:numFmt w:val="lowerLetter"/>
      <w:lvlText w:val="%1."/>
      <w:lvlJc w:val="left"/>
      <w:pPr>
        <w:ind w:left="1440" w:hanging="360"/>
      </w:pPr>
      <w:rPr>
        <w:rFonts w:hint="default"/>
      </w:rPr>
    </w:lvl>
    <w:lvl w:ilvl="1" w:tplc="04090011">
      <w:start w:val="1"/>
      <w:numFmt w:val="decimal"/>
      <w:lvlText w:val="%2)"/>
      <w:lvlJc w:val="left"/>
      <w:pPr>
        <w:ind w:left="1854" w:hanging="360"/>
      </w:pPr>
    </w:lvl>
    <w:lvl w:ilvl="2" w:tplc="C2DA9FAC">
      <w:start w:val="1"/>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646F3C00"/>
    <w:multiLevelType w:val="hybridMultilevel"/>
    <w:tmpl w:val="2F88CFBA"/>
    <w:lvl w:ilvl="0" w:tplc="95BA70A2">
      <w:start w:val="1"/>
      <w:numFmt w:val="lowerLetter"/>
      <w:lvlText w:val="%1)"/>
      <w:lvlJc w:val="left"/>
      <w:pPr>
        <w:ind w:left="608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68" w15:restartNumberingAfterBreak="0">
    <w:nsid w:val="6473610A"/>
    <w:multiLevelType w:val="hybridMultilevel"/>
    <w:tmpl w:val="71B213F6"/>
    <w:lvl w:ilvl="0" w:tplc="9EE8B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68B1C5B"/>
    <w:multiLevelType w:val="hybridMultilevel"/>
    <w:tmpl w:val="B610F0D0"/>
    <w:lvl w:ilvl="0" w:tplc="CC82241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0" w15:restartNumberingAfterBreak="0">
    <w:nsid w:val="66BF7AA1"/>
    <w:multiLevelType w:val="hybridMultilevel"/>
    <w:tmpl w:val="DE02700E"/>
    <w:lvl w:ilvl="0" w:tplc="816EF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B352F7D"/>
    <w:multiLevelType w:val="multilevel"/>
    <w:tmpl w:val="2CAC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F5D11D5"/>
    <w:multiLevelType w:val="hybridMultilevel"/>
    <w:tmpl w:val="E5B298BE"/>
    <w:lvl w:ilvl="0" w:tplc="B5A05936">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3" w15:restartNumberingAfterBreak="0">
    <w:nsid w:val="73A976E2"/>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74" w15:restartNumberingAfterBreak="0">
    <w:nsid w:val="74DC7276"/>
    <w:multiLevelType w:val="multilevel"/>
    <w:tmpl w:val="F34645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720" w:hanging="360"/>
      </w:pPr>
    </w:lvl>
    <w:lvl w:ilvl="3">
      <w:start w:val="6"/>
      <w:numFmt w:val="bullet"/>
      <w:lvlText w:val="•"/>
      <w:lvlJc w:val="left"/>
      <w:pPr>
        <w:ind w:left="2880" w:hanging="360"/>
      </w:pPr>
      <w:rPr>
        <w:rFonts w:ascii="Times New Roman" w:eastAsiaTheme="minorHAnsi" w:hAnsi="Times New Roman" w:cs="Times New Roman" w:hint="default"/>
      </w:rPr>
    </w:lvl>
    <w:lvl w:ilvl="4">
      <w:start w:val="1"/>
      <w:numFmt w:val="upperLetter"/>
      <w:lvlText w:val="%5."/>
      <w:lvlJc w:val="left"/>
      <w:pPr>
        <w:ind w:left="3600" w:hanging="360"/>
      </w:pPr>
      <w:rPr>
        <w:rFonts w:hint="default"/>
      </w:rPr>
    </w:lvl>
    <w:lvl w:ilvl="5">
      <w:start w:val="1"/>
      <w:numFmt w:val="lowerLetter"/>
      <w:lvlText w:val="%6."/>
      <w:lvlJc w:val="left"/>
      <w:pPr>
        <w:ind w:left="4320" w:hanging="360"/>
      </w:pPr>
      <w:rPr>
        <w:rFonts w:hint="default"/>
      </w:rPr>
    </w:lvl>
    <w:lvl w:ilvl="6">
      <w:start w:val="1"/>
      <w:numFmt w:val="decimal"/>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6F266B2"/>
    <w:multiLevelType w:val="multilevel"/>
    <w:tmpl w:val="0B180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77FE0FFF"/>
    <w:multiLevelType w:val="hybridMultilevel"/>
    <w:tmpl w:val="2432E0DA"/>
    <w:lvl w:ilvl="0" w:tplc="796216A6">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7" w15:restartNumberingAfterBreak="0">
    <w:nsid w:val="7A932715"/>
    <w:multiLevelType w:val="hybridMultilevel"/>
    <w:tmpl w:val="1C5EB99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0F">
      <w:start w:val="1"/>
      <w:numFmt w:val="decimal"/>
      <w:lvlText w:val="%3."/>
      <w:lvlJc w:val="left"/>
      <w:pPr>
        <w:ind w:left="1069"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8" w15:restartNumberingAfterBreak="0">
    <w:nsid w:val="7AA60048"/>
    <w:multiLevelType w:val="hybridMultilevel"/>
    <w:tmpl w:val="8D5A37A0"/>
    <w:lvl w:ilvl="0" w:tplc="615684E4">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9" w15:restartNumberingAfterBreak="0">
    <w:nsid w:val="7BF000CA"/>
    <w:multiLevelType w:val="hybridMultilevel"/>
    <w:tmpl w:val="AC548436"/>
    <w:lvl w:ilvl="0" w:tplc="FFFFFFFF">
      <w:start w:val="1"/>
      <w:numFmt w:val="lowerLetter"/>
      <w:lvlText w:val="%1."/>
      <w:lvlJc w:val="left"/>
      <w:pPr>
        <w:ind w:left="1440" w:hanging="360"/>
      </w:pPr>
      <w:rPr>
        <w:rFonts w:hint="default"/>
      </w:rPr>
    </w:lvl>
    <w:lvl w:ilvl="1" w:tplc="FFFFFFFF">
      <w:start w:val="1"/>
      <w:numFmt w:val="decimal"/>
      <w:lvlText w:val="%2)"/>
      <w:lvlJc w:val="left"/>
      <w:pPr>
        <w:ind w:left="1854" w:hanging="360"/>
      </w:pPr>
    </w:lvl>
    <w:lvl w:ilvl="2" w:tplc="DC962022">
      <w:start w:val="1"/>
      <w:numFmt w:val="upperLetter"/>
      <w:lvlText w:val="%3."/>
      <w:lvlJc w:val="left"/>
      <w:pPr>
        <w:ind w:left="3060" w:hanging="360"/>
      </w:pPr>
      <w:rPr>
        <w:rFonts w:hint="default"/>
        <w:b w:val="0"/>
      </w:rPr>
    </w:lvl>
    <w:lvl w:ilvl="3" w:tplc="80FA7D48">
      <w:start w:val="1"/>
      <w:numFmt w:val="lowerLetter"/>
      <w:lvlText w:val="%4)"/>
      <w:lvlJc w:val="left"/>
      <w:pPr>
        <w:ind w:left="3600" w:hanging="360"/>
      </w:pPr>
      <w:rPr>
        <w:rFonts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7C1C0EFE"/>
    <w:multiLevelType w:val="hybridMultilevel"/>
    <w:tmpl w:val="509E4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C4A744A"/>
    <w:multiLevelType w:val="hybridMultilevel"/>
    <w:tmpl w:val="3B08320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2" w15:restartNumberingAfterBreak="0">
    <w:nsid w:val="7DD3528D"/>
    <w:multiLevelType w:val="hybridMultilevel"/>
    <w:tmpl w:val="78A6EECC"/>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3" w15:restartNumberingAfterBreak="0">
    <w:nsid w:val="7F095BDB"/>
    <w:multiLevelType w:val="multilevel"/>
    <w:tmpl w:val="145EA4F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8526047">
    <w:abstractNumId w:val="40"/>
  </w:num>
  <w:num w:numId="2" w16cid:durableId="638917564">
    <w:abstractNumId w:val="83"/>
  </w:num>
  <w:num w:numId="3" w16cid:durableId="2147234724">
    <w:abstractNumId w:val="75"/>
  </w:num>
  <w:num w:numId="4" w16cid:durableId="1969242611">
    <w:abstractNumId w:val="53"/>
  </w:num>
  <w:num w:numId="5" w16cid:durableId="1000154102">
    <w:abstractNumId w:val="63"/>
  </w:num>
  <w:num w:numId="6" w16cid:durableId="1131750018">
    <w:abstractNumId w:val="4"/>
  </w:num>
  <w:num w:numId="7" w16cid:durableId="1424566634">
    <w:abstractNumId w:val="13"/>
  </w:num>
  <w:num w:numId="8" w16cid:durableId="1077823029">
    <w:abstractNumId w:val="14"/>
  </w:num>
  <w:num w:numId="9" w16cid:durableId="674189813">
    <w:abstractNumId w:val="50"/>
  </w:num>
  <w:num w:numId="10" w16cid:durableId="901327643">
    <w:abstractNumId w:val="0"/>
  </w:num>
  <w:num w:numId="11" w16cid:durableId="563222060">
    <w:abstractNumId w:val="36"/>
  </w:num>
  <w:num w:numId="12" w16cid:durableId="1463813082">
    <w:abstractNumId w:val="82"/>
  </w:num>
  <w:num w:numId="13" w16cid:durableId="1644388590">
    <w:abstractNumId w:val="49"/>
  </w:num>
  <w:num w:numId="14" w16cid:durableId="1595240859">
    <w:abstractNumId w:val="15"/>
  </w:num>
  <w:num w:numId="15" w16cid:durableId="561065430">
    <w:abstractNumId w:val="71"/>
  </w:num>
  <w:num w:numId="16" w16cid:durableId="2077580084">
    <w:abstractNumId w:val="20"/>
  </w:num>
  <w:num w:numId="17" w16cid:durableId="1128160285">
    <w:abstractNumId w:val="1"/>
  </w:num>
  <w:num w:numId="18" w16cid:durableId="251547677">
    <w:abstractNumId w:val="21"/>
  </w:num>
  <w:num w:numId="19" w16cid:durableId="1846817244">
    <w:abstractNumId w:val="8"/>
  </w:num>
  <w:num w:numId="20" w16cid:durableId="276839119">
    <w:abstractNumId w:val="10"/>
  </w:num>
  <w:num w:numId="21" w16cid:durableId="874780959">
    <w:abstractNumId w:val="25"/>
  </w:num>
  <w:num w:numId="22" w16cid:durableId="440347077">
    <w:abstractNumId w:val="77"/>
  </w:num>
  <w:num w:numId="23" w16cid:durableId="209390186">
    <w:abstractNumId w:val="81"/>
  </w:num>
  <w:num w:numId="24" w16cid:durableId="1810971871">
    <w:abstractNumId w:val="51"/>
  </w:num>
  <w:num w:numId="25" w16cid:durableId="1834951789">
    <w:abstractNumId w:val="6"/>
  </w:num>
  <w:num w:numId="26" w16cid:durableId="1655795707">
    <w:abstractNumId w:val="38"/>
  </w:num>
  <w:num w:numId="27" w16cid:durableId="1102191632">
    <w:abstractNumId w:val="31"/>
  </w:num>
  <w:num w:numId="28" w16cid:durableId="1889955705">
    <w:abstractNumId w:val="46"/>
  </w:num>
  <w:num w:numId="29" w16cid:durableId="1406028642">
    <w:abstractNumId w:val="28"/>
  </w:num>
  <w:num w:numId="30" w16cid:durableId="1660503279">
    <w:abstractNumId w:val="55"/>
  </w:num>
  <w:num w:numId="31" w16cid:durableId="1336959230">
    <w:abstractNumId w:val="34"/>
  </w:num>
  <w:num w:numId="32" w16cid:durableId="802309922">
    <w:abstractNumId w:val="29"/>
  </w:num>
  <w:num w:numId="33" w16cid:durableId="1088116008">
    <w:abstractNumId w:val="33"/>
  </w:num>
  <w:num w:numId="34" w16cid:durableId="186524051">
    <w:abstractNumId w:val="47"/>
  </w:num>
  <w:num w:numId="35" w16cid:durableId="1691419389">
    <w:abstractNumId w:val="52"/>
  </w:num>
  <w:num w:numId="36" w16cid:durableId="2100560069">
    <w:abstractNumId w:val="19"/>
  </w:num>
  <w:num w:numId="37" w16cid:durableId="335109276">
    <w:abstractNumId w:val="5"/>
  </w:num>
  <w:num w:numId="38" w16cid:durableId="1772428300">
    <w:abstractNumId w:val="64"/>
  </w:num>
  <w:num w:numId="39" w16cid:durableId="27486275">
    <w:abstractNumId w:val="73"/>
  </w:num>
  <w:num w:numId="40" w16cid:durableId="1677611273">
    <w:abstractNumId w:val="43"/>
  </w:num>
  <w:num w:numId="41" w16cid:durableId="747650515">
    <w:abstractNumId w:val="26"/>
  </w:num>
  <w:num w:numId="42" w16cid:durableId="517474919">
    <w:abstractNumId w:val="76"/>
  </w:num>
  <w:num w:numId="43" w16cid:durableId="907229427">
    <w:abstractNumId w:val="62"/>
  </w:num>
  <w:num w:numId="44" w16cid:durableId="1072585305">
    <w:abstractNumId w:val="65"/>
  </w:num>
  <w:num w:numId="45" w16cid:durableId="341124976">
    <w:abstractNumId w:val="59"/>
  </w:num>
  <w:num w:numId="46" w16cid:durableId="582758029">
    <w:abstractNumId w:val="23"/>
  </w:num>
  <w:num w:numId="47" w16cid:durableId="710886729">
    <w:abstractNumId w:val="24"/>
  </w:num>
  <w:num w:numId="48" w16cid:durableId="878929192">
    <w:abstractNumId w:val="60"/>
  </w:num>
  <w:num w:numId="49" w16cid:durableId="1068040300">
    <w:abstractNumId w:val="17"/>
  </w:num>
  <w:num w:numId="50" w16cid:durableId="404113314">
    <w:abstractNumId w:val="56"/>
  </w:num>
  <w:num w:numId="51" w16cid:durableId="1289432995">
    <w:abstractNumId w:val="2"/>
  </w:num>
  <w:num w:numId="52" w16cid:durableId="1489252560">
    <w:abstractNumId w:val="67"/>
  </w:num>
  <w:num w:numId="53" w16cid:durableId="1673531190">
    <w:abstractNumId w:val="27"/>
  </w:num>
  <w:num w:numId="54" w16cid:durableId="1745299460">
    <w:abstractNumId w:val="66"/>
  </w:num>
  <w:num w:numId="55" w16cid:durableId="1950971791">
    <w:abstractNumId w:val="79"/>
  </w:num>
  <w:num w:numId="56" w16cid:durableId="1140878747">
    <w:abstractNumId w:val="41"/>
  </w:num>
  <w:num w:numId="57" w16cid:durableId="305280841">
    <w:abstractNumId w:val="80"/>
  </w:num>
  <w:num w:numId="58" w16cid:durableId="233200752">
    <w:abstractNumId w:val="16"/>
  </w:num>
  <w:num w:numId="59" w16cid:durableId="1633556276">
    <w:abstractNumId w:val="30"/>
  </w:num>
  <w:num w:numId="60" w16cid:durableId="2140420102">
    <w:abstractNumId w:val="9"/>
  </w:num>
  <w:num w:numId="61" w16cid:durableId="645669151">
    <w:abstractNumId w:val="57"/>
  </w:num>
  <w:num w:numId="62" w16cid:durableId="1656763306">
    <w:abstractNumId w:val="44"/>
  </w:num>
  <w:num w:numId="63" w16cid:durableId="495806509">
    <w:abstractNumId w:val="45"/>
  </w:num>
  <w:num w:numId="64" w16cid:durableId="2028405519">
    <w:abstractNumId w:val="11"/>
  </w:num>
  <w:num w:numId="65" w16cid:durableId="823470840">
    <w:abstractNumId w:val="78"/>
  </w:num>
  <w:num w:numId="66" w16cid:durableId="604311634">
    <w:abstractNumId w:val="72"/>
  </w:num>
  <w:num w:numId="67" w16cid:durableId="2090350036">
    <w:abstractNumId w:val="48"/>
  </w:num>
  <w:num w:numId="68" w16cid:durableId="185028232">
    <w:abstractNumId w:val="61"/>
  </w:num>
  <w:num w:numId="69" w16cid:durableId="837382083">
    <w:abstractNumId w:val="69"/>
  </w:num>
  <w:num w:numId="70" w16cid:durableId="579800142">
    <w:abstractNumId w:val="58"/>
  </w:num>
  <w:num w:numId="71" w16cid:durableId="193153060">
    <w:abstractNumId w:val="54"/>
  </w:num>
  <w:num w:numId="72" w16cid:durableId="1116752535">
    <w:abstractNumId w:val="22"/>
  </w:num>
  <w:num w:numId="73" w16cid:durableId="1936592069">
    <w:abstractNumId w:val="7"/>
  </w:num>
  <w:num w:numId="74" w16cid:durableId="1509100789">
    <w:abstractNumId w:val="3"/>
  </w:num>
  <w:num w:numId="75" w16cid:durableId="89394803">
    <w:abstractNumId w:val="39"/>
  </w:num>
  <w:num w:numId="76" w16cid:durableId="1590581621">
    <w:abstractNumId w:val="74"/>
  </w:num>
  <w:num w:numId="77" w16cid:durableId="1462918607">
    <w:abstractNumId w:val="12"/>
  </w:num>
  <w:num w:numId="78" w16cid:durableId="1564561408">
    <w:abstractNumId w:val="68"/>
  </w:num>
  <w:num w:numId="79" w16cid:durableId="1991519231">
    <w:abstractNumId w:val="32"/>
  </w:num>
  <w:num w:numId="80" w16cid:durableId="1803309683">
    <w:abstractNumId w:val="35"/>
  </w:num>
  <w:num w:numId="81" w16cid:durableId="179860344">
    <w:abstractNumId w:val="42"/>
  </w:num>
  <w:num w:numId="82" w16cid:durableId="942344952">
    <w:abstractNumId w:val="18"/>
  </w:num>
  <w:num w:numId="83" w16cid:durableId="102726469">
    <w:abstractNumId w:val="37"/>
  </w:num>
  <w:num w:numId="84" w16cid:durableId="2077780106">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58"/>
    <w:rsid w:val="00012220"/>
    <w:rsid w:val="00016A96"/>
    <w:rsid w:val="00017047"/>
    <w:rsid w:val="000244DA"/>
    <w:rsid w:val="000246E6"/>
    <w:rsid w:val="00027612"/>
    <w:rsid w:val="00032FB3"/>
    <w:rsid w:val="00034EB7"/>
    <w:rsid w:val="00044B51"/>
    <w:rsid w:val="00053B62"/>
    <w:rsid w:val="00061541"/>
    <w:rsid w:val="00065913"/>
    <w:rsid w:val="0007035B"/>
    <w:rsid w:val="000708A4"/>
    <w:rsid w:val="0007247A"/>
    <w:rsid w:val="000731A1"/>
    <w:rsid w:val="00073837"/>
    <w:rsid w:val="00073992"/>
    <w:rsid w:val="00074BE4"/>
    <w:rsid w:val="00083466"/>
    <w:rsid w:val="00085639"/>
    <w:rsid w:val="0009378E"/>
    <w:rsid w:val="00097599"/>
    <w:rsid w:val="00097F22"/>
    <w:rsid w:val="000A1905"/>
    <w:rsid w:val="000A2C5F"/>
    <w:rsid w:val="000A5206"/>
    <w:rsid w:val="000A6091"/>
    <w:rsid w:val="000A770C"/>
    <w:rsid w:val="000B2E1A"/>
    <w:rsid w:val="000B3CE4"/>
    <w:rsid w:val="000B59F9"/>
    <w:rsid w:val="000C7205"/>
    <w:rsid w:val="000D1B04"/>
    <w:rsid w:val="000D20E3"/>
    <w:rsid w:val="000D5CCC"/>
    <w:rsid w:val="000E097A"/>
    <w:rsid w:val="000E2D91"/>
    <w:rsid w:val="000E3EFC"/>
    <w:rsid w:val="000E4B66"/>
    <w:rsid w:val="000F1078"/>
    <w:rsid w:val="001000F3"/>
    <w:rsid w:val="00104FA8"/>
    <w:rsid w:val="001076B2"/>
    <w:rsid w:val="00107B70"/>
    <w:rsid w:val="001137A4"/>
    <w:rsid w:val="001260F2"/>
    <w:rsid w:val="001267E6"/>
    <w:rsid w:val="001309E2"/>
    <w:rsid w:val="00130B8B"/>
    <w:rsid w:val="0013608E"/>
    <w:rsid w:val="00143BBB"/>
    <w:rsid w:val="001453DE"/>
    <w:rsid w:val="001523CD"/>
    <w:rsid w:val="00152DB5"/>
    <w:rsid w:val="0015345E"/>
    <w:rsid w:val="00166FB5"/>
    <w:rsid w:val="00167759"/>
    <w:rsid w:val="00174F13"/>
    <w:rsid w:val="00184E9F"/>
    <w:rsid w:val="00187350"/>
    <w:rsid w:val="00194308"/>
    <w:rsid w:val="001A6A88"/>
    <w:rsid w:val="001B3E5D"/>
    <w:rsid w:val="001B4A7F"/>
    <w:rsid w:val="001B6712"/>
    <w:rsid w:val="001B73B1"/>
    <w:rsid w:val="001C09CF"/>
    <w:rsid w:val="001C526D"/>
    <w:rsid w:val="001C6070"/>
    <w:rsid w:val="001D5CAE"/>
    <w:rsid w:val="001D5D58"/>
    <w:rsid w:val="001D7597"/>
    <w:rsid w:val="001F1FA9"/>
    <w:rsid w:val="001F1FAC"/>
    <w:rsid w:val="001F38CC"/>
    <w:rsid w:val="001F4E9E"/>
    <w:rsid w:val="001F61B3"/>
    <w:rsid w:val="001F6DC8"/>
    <w:rsid w:val="00201AC8"/>
    <w:rsid w:val="002052CA"/>
    <w:rsid w:val="002060D3"/>
    <w:rsid w:val="0021173D"/>
    <w:rsid w:val="00215A4A"/>
    <w:rsid w:val="002207B0"/>
    <w:rsid w:val="0022425E"/>
    <w:rsid w:val="00230A4D"/>
    <w:rsid w:val="002314F0"/>
    <w:rsid w:val="0023504A"/>
    <w:rsid w:val="0023554A"/>
    <w:rsid w:val="0023656C"/>
    <w:rsid w:val="00236AE5"/>
    <w:rsid w:val="00241933"/>
    <w:rsid w:val="00251070"/>
    <w:rsid w:val="00251AFC"/>
    <w:rsid w:val="00252CF0"/>
    <w:rsid w:val="002550CB"/>
    <w:rsid w:val="00262923"/>
    <w:rsid w:val="00262D38"/>
    <w:rsid w:val="00264E02"/>
    <w:rsid w:val="002702E1"/>
    <w:rsid w:val="002706B5"/>
    <w:rsid w:val="00270F9D"/>
    <w:rsid w:val="002714B5"/>
    <w:rsid w:val="002771D9"/>
    <w:rsid w:val="00277A4B"/>
    <w:rsid w:val="00291E23"/>
    <w:rsid w:val="002920DC"/>
    <w:rsid w:val="00296A90"/>
    <w:rsid w:val="002A4E88"/>
    <w:rsid w:val="002B65FB"/>
    <w:rsid w:val="002C2E10"/>
    <w:rsid w:val="002C4A9B"/>
    <w:rsid w:val="002C5C7A"/>
    <w:rsid w:val="002C7ABC"/>
    <w:rsid w:val="002E0746"/>
    <w:rsid w:val="002E302D"/>
    <w:rsid w:val="002E697F"/>
    <w:rsid w:val="002E71DA"/>
    <w:rsid w:val="002E7F23"/>
    <w:rsid w:val="002F595E"/>
    <w:rsid w:val="002F71B0"/>
    <w:rsid w:val="00301CE8"/>
    <w:rsid w:val="0030238A"/>
    <w:rsid w:val="00303AC3"/>
    <w:rsid w:val="00305A21"/>
    <w:rsid w:val="0030657F"/>
    <w:rsid w:val="003079B8"/>
    <w:rsid w:val="00311216"/>
    <w:rsid w:val="00311E0C"/>
    <w:rsid w:val="0031396B"/>
    <w:rsid w:val="0031415A"/>
    <w:rsid w:val="00315963"/>
    <w:rsid w:val="00320D60"/>
    <w:rsid w:val="00322FA7"/>
    <w:rsid w:val="00324AE3"/>
    <w:rsid w:val="00331EB7"/>
    <w:rsid w:val="00332305"/>
    <w:rsid w:val="00335CFE"/>
    <w:rsid w:val="00342092"/>
    <w:rsid w:val="0034281A"/>
    <w:rsid w:val="0034649C"/>
    <w:rsid w:val="00346BB5"/>
    <w:rsid w:val="003508F0"/>
    <w:rsid w:val="00352DC2"/>
    <w:rsid w:val="00354C5E"/>
    <w:rsid w:val="00355378"/>
    <w:rsid w:val="00356632"/>
    <w:rsid w:val="0035677E"/>
    <w:rsid w:val="00357A0F"/>
    <w:rsid w:val="003605EB"/>
    <w:rsid w:val="003631FF"/>
    <w:rsid w:val="00364888"/>
    <w:rsid w:val="00373B66"/>
    <w:rsid w:val="00387EDB"/>
    <w:rsid w:val="003934C8"/>
    <w:rsid w:val="0039375B"/>
    <w:rsid w:val="0039514F"/>
    <w:rsid w:val="00396270"/>
    <w:rsid w:val="00397120"/>
    <w:rsid w:val="003A39A5"/>
    <w:rsid w:val="003A6057"/>
    <w:rsid w:val="003A78F3"/>
    <w:rsid w:val="003B1D9B"/>
    <w:rsid w:val="003B4964"/>
    <w:rsid w:val="003C09D8"/>
    <w:rsid w:val="003C1B56"/>
    <w:rsid w:val="003C3705"/>
    <w:rsid w:val="003C3944"/>
    <w:rsid w:val="003C3EB2"/>
    <w:rsid w:val="003C6569"/>
    <w:rsid w:val="003D1A18"/>
    <w:rsid w:val="003D5653"/>
    <w:rsid w:val="003D696F"/>
    <w:rsid w:val="003E0A9D"/>
    <w:rsid w:val="003E1318"/>
    <w:rsid w:val="003E3A3E"/>
    <w:rsid w:val="003E4413"/>
    <w:rsid w:val="003F1700"/>
    <w:rsid w:val="003F1E04"/>
    <w:rsid w:val="003F5563"/>
    <w:rsid w:val="003F5A8C"/>
    <w:rsid w:val="00400140"/>
    <w:rsid w:val="004013AC"/>
    <w:rsid w:val="00402E9E"/>
    <w:rsid w:val="004043E1"/>
    <w:rsid w:val="00413FBF"/>
    <w:rsid w:val="00420E0D"/>
    <w:rsid w:val="00423EE8"/>
    <w:rsid w:val="00424265"/>
    <w:rsid w:val="00426BF2"/>
    <w:rsid w:val="00427736"/>
    <w:rsid w:val="00437A08"/>
    <w:rsid w:val="004413B4"/>
    <w:rsid w:val="004427D7"/>
    <w:rsid w:val="00442BCC"/>
    <w:rsid w:val="00447A5C"/>
    <w:rsid w:val="00450021"/>
    <w:rsid w:val="00452879"/>
    <w:rsid w:val="004664F9"/>
    <w:rsid w:val="00466FDE"/>
    <w:rsid w:val="00467D14"/>
    <w:rsid w:val="0047087E"/>
    <w:rsid w:val="00470DE7"/>
    <w:rsid w:val="00475A24"/>
    <w:rsid w:val="00477FCE"/>
    <w:rsid w:val="004805A9"/>
    <w:rsid w:val="00490190"/>
    <w:rsid w:val="004917B8"/>
    <w:rsid w:val="00491C97"/>
    <w:rsid w:val="00494049"/>
    <w:rsid w:val="004A7739"/>
    <w:rsid w:val="004B475D"/>
    <w:rsid w:val="004B5AFC"/>
    <w:rsid w:val="004C0FB5"/>
    <w:rsid w:val="004C124F"/>
    <w:rsid w:val="004C370B"/>
    <w:rsid w:val="004C6604"/>
    <w:rsid w:val="004D0AF2"/>
    <w:rsid w:val="004D338D"/>
    <w:rsid w:val="004D3946"/>
    <w:rsid w:val="004D3D5E"/>
    <w:rsid w:val="004E1C51"/>
    <w:rsid w:val="004E3320"/>
    <w:rsid w:val="004E4530"/>
    <w:rsid w:val="004F12A6"/>
    <w:rsid w:val="004F3352"/>
    <w:rsid w:val="004F528E"/>
    <w:rsid w:val="004F5456"/>
    <w:rsid w:val="004F5E31"/>
    <w:rsid w:val="004F672B"/>
    <w:rsid w:val="004F695A"/>
    <w:rsid w:val="004F6F8B"/>
    <w:rsid w:val="005009DE"/>
    <w:rsid w:val="00505687"/>
    <w:rsid w:val="005075A7"/>
    <w:rsid w:val="005106EB"/>
    <w:rsid w:val="005112D9"/>
    <w:rsid w:val="00511941"/>
    <w:rsid w:val="00513961"/>
    <w:rsid w:val="00513A87"/>
    <w:rsid w:val="00520032"/>
    <w:rsid w:val="0052558C"/>
    <w:rsid w:val="00527E79"/>
    <w:rsid w:val="00531A8A"/>
    <w:rsid w:val="005357CF"/>
    <w:rsid w:val="00536900"/>
    <w:rsid w:val="00540B4D"/>
    <w:rsid w:val="00540D0D"/>
    <w:rsid w:val="005442CF"/>
    <w:rsid w:val="0054477D"/>
    <w:rsid w:val="00560721"/>
    <w:rsid w:val="00560780"/>
    <w:rsid w:val="00563F56"/>
    <w:rsid w:val="0056471E"/>
    <w:rsid w:val="0056532C"/>
    <w:rsid w:val="005669FA"/>
    <w:rsid w:val="00576512"/>
    <w:rsid w:val="005805B1"/>
    <w:rsid w:val="005821C8"/>
    <w:rsid w:val="00587231"/>
    <w:rsid w:val="0059389B"/>
    <w:rsid w:val="005962B9"/>
    <w:rsid w:val="005A0F42"/>
    <w:rsid w:val="005A27CB"/>
    <w:rsid w:val="005B1104"/>
    <w:rsid w:val="005B4140"/>
    <w:rsid w:val="005B5A7E"/>
    <w:rsid w:val="005C2ED6"/>
    <w:rsid w:val="005C5753"/>
    <w:rsid w:val="005C6D76"/>
    <w:rsid w:val="005D34C8"/>
    <w:rsid w:val="005E2908"/>
    <w:rsid w:val="005E2C94"/>
    <w:rsid w:val="005E3329"/>
    <w:rsid w:val="005E3D6B"/>
    <w:rsid w:val="005E652E"/>
    <w:rsid w:val="005E6837"/>
    <w:rsid w:val="005E6EC0"/>
    <w:rsid w:val="005F0A8C"/>
    <w:rsid w:val="005F1CDF"/>
    <w:rsid w:val="0060243E"/>
    <w:rsid w:val="00602721"/>
    <w:rsid w:val="00603B61"/>
    <w:rsid w:val="00605CBB"/>
    <w:rsid w:val="00605E90"/>
    <w:rsid w:val="00607964"/>
    <w:rsid w:val="00612F72"/>
    <w:rsid w:val="006177D0"/>
    <w:rsid w:val="00624B26"/>
    <w:rsid w:val="00626AA7"/>
    <w:rsid w:val="00644F3E"/>
    <w:rsid w:val="00646C16"/>
    <w:rsid w:val="006500C7"/>
    <w:rsid w:val="00660724"/>
    <w:rsid w:val="006608D8"/>
    <w:rsid w:val="00664501"/>
    <w:rsid w:val="00667A96"/>
    <w:rsid w:val="0067396B"/>
    <w:rsid w:val="00673D22"/>
    <w:rsid w:val="00675FFE"/>
    <w:rsid w:val="00677D02"/>
    <w:rsid w:val="006907A0"/>
    <w:rsid w:val="00691590"/>
    <w:rsid w:val="00693E96"/>
    <w:rsid w:val="006A1CA1"/>
    <w:rsid w:val="006C02C4"/>
    <w:rsid w:val="006C1109"/>
    <w:rsid w:val="006C25B8"/>
    <w:rsid w:val="006C6AFB"/>
    <w:rsid w:val="006D1D15"/>
    <w:rsid w:val="006D3C23"/>
    <w:rsid w:val="006D74AD"/>
    <w:rsid w:val="006E47AD"/>
    <w:rsid w:val="006E5702"/>
    <w:rsid w:val="006F0EBF"/>
    <w:rsid w:val="006F44AB"/>
    <w:rsid w:val="006F57A0"/>
    <w:rsid w:val="006F5922"/>
    <w:rsid w:val="006F66A6"/>
    <w:rsid w:val="00704EBE"/>
    <w:rsid w:val="00707F26"/>
    <w:rsid w:val="007123D2"/>
    <w:rsid w:val="0071726E"/>
    <w:rsid w:val="00717678"/>
    <w:rsid w:val="00720360"/>
    <w:rsid w:val="00725BAF"/>
    <w:rsid w:val="00725C91"/>
    <w:rsid w:val="007341C4"/>
    <w:rsid w:val="00736C1D"/>
    <w:rsid w:val="00746D11"/>
    <w:rsid w:val="0075164E"/>
    <w:rsid w:val="00751C1B"/>
    <w:rsid w:val="007575CD"/>
    <w:rsid w:val="007575EE"/>
    <w:rsid w:val="007606D0"/>
    <w:rsid w:val="00761400"/>
    <w:rsid w:val="00761EE6"/>
    <w:rsid w:val="007654AC"/>
    <w:rsid w:val="00766970"/>
    <w:rsid w:val="0076740E"/>
    <w:rsid w:val="00772714"/>
    <w:rsid w:val="007805D6"/>
    <w:rsid w:val="0078314F"/>
    <w:rsid w:val="0078474C"/>
    <w:rsid w:val="007909BA"/>
    <w:rsid w:val="00790D79"/>
    <w:rsid w:val="007930A4"/>
    <w:rsid w:val="007941DF"/>
    <w:rsid w:val="007978C4"/>
    <w:rsid w:val="007A0638"/>
    <w:rsid w:val="007A28D4"/>
    <w:rsid w:val="007A4261"/>
    <w:rsid w:val="007A44FB"/>
    <w:rsid w:val="007A5A50"/>
    <w:rsid w:val="007A5D6B"/>
    <w:rsid w:val="007A7185"/>
    <w:rsid w:val="007A7A79"/>
    <w:rsid w:val="007B1AFE"/>
    <w:rsid w:val="007B3A5D"/>
    <w:rsid w:val="007B5E23"/>
    <w:rsid w:val="007C21A8"/>
    <w:rsid w:val="007C36CE"/>
    <w:rsid w:val="007C37EA"/>
    <w:rsid w:val="007C387A"/>
    <w:rsid w:val="007C3F07"/>
    <w:rsid w:val="007C5441"/>
    <w:rsid w:val="007C59B8"/>
    <w:rsid w:val="007D1238"/>
    <w:rsid w:val="007D411A"/>
    <w:rsid w:val="007D56A7"/>
    <w:rsid w:val="007E007E"/>
    <w:rsid w:val="007E0AE9"/>
    <w:rsid w:val="007E15E7"/>
    <w:rsid w:val="007E4416"/>
    <w:rsid w:val="007F0144"/>
    <w:rsid w:val="007F0422"/>
    <w:rsid w:val="007F3596"/>
    <w:rsid w:val="007F4104"/>
    <w:rsid w:val="00800C30"/>
    <w:rsid w:val="008014EC"/>
    <w:rsid w:val="00801852"/>
    <w:rsid w:val="00805E8B"/>
    <w:rsid w:val="00807C12"/>
    <w:rsid w:val="008159C1"/>
    <w:rsid w:val="008328FE"/>
    <w:rsid w:val="008379AB"/>
    <w:rsid w:val="00841630"/>
    <w:rsid w:val="0084183F"/>
    <w:rsid w:val="00841D9D"/>
    <w:rsid w:val="0084471C"/>
    <w:rsid w:val="00847EE3"/>
    <w:rsid w:val="008506E0"/>
    <w:rsid w:val="008523AA"/>
    <w:rsid w:val="008534FE"/>
    <w:rsid w:val="00853D94"/>
    <w:rsid w:val="008572B6"/>
    <w:rsid w:val="008601CC"/>
    <w:rsid w:val="00863706"/>
    <w:rsid w:val="00870754"/>
    <w:rsid w:val="008720BC"/>
    <w:rsid w:val="0087383E"/>
    <w:rsid w:val="00877D2F"/>
    <w:rsid w:val="008832E9"/>
    <w:rsid w:val="00884B4F"/>
    <w:rsid w:val="00886415"/>
    <w:rsid w:val="00887823"/>
    <w:rsid w:val="00890A2C"/>
    <w:rsid w:val="00894405"/>
    <w:rsid w:val="0089625D"/>
    <w:rsid w:val="008B17AC"/>
    <w:rsid w:val="008B3524"/>
    <w:rsid w:val="008B6FD8"/>
    <w:rsid w:val="008C3848"/>
    <w:rsid w:val="008C6AA8"/>
    <w:rsid w:val="008C6C58"/>
    <w:rsid w:val="008C7914"/>
    <w:rsid w:val="008C7DFC"/>
    <w:rsid w:val="008D0C3B"/>
    <w:rsid w:val="008D226D"/>
    <w:rsid w:val="008D59FE"/>
    <w:rsid w:val="008D6F08"/>
    <w:rsid w:val="008E0B07"/>
    <w:rsid w:val="008E40F2"/>
    <w:rsid w:val="008E760D"/>
    <w:rsid w:val="008F0FAA"/>
    <w:rsid w:val="008F590E"/>
    <w:rsid w:val="008F5921"/>
    <w:rsid w:val="00903782"/>
    <w:rsid w:val="00912790"/>
    <w:rsid w:val="00912E77"/>
    <w:rsid w:val="0091593F"/>
    <w:rsid w:val="00921BE3"/>
    <w:rsid w:val="00921D85"/>
    <w:rsid w:val="00924BF0"/>
    <w:rsid w:val="009303FA"/>
    <w:rsid w:val="00930C02"/>
    <w:rsid w:val="00930EB1"/>
    <w:rsid w:val="00942E91"/>
    <w:rsid w:val="0095384C"/>
    <w:rsid w:val="00964158"/>
    <w:rsid w:val="00974F79"/>
    <w:rsid w:val="0097612D"/>
    <w:rsid w:val="00982807"/>
    <w:rsid w:val="009831AE"/>
    <w:rsid w:val="009947AF"/>
    <w:rsid w:val="00996CE5"/>
    <w:rsid w:val="009A0466"/>
    <w:rsid w:val="009A050D"/>
    <w:rsid w:val="009A2DF3"/>
    <w:rsid w:val="009B59E4"/>
    <w:rsid w:val="009B5B59"/>
    <w:rsid w:val="009C0E00"/>
    <w:rsid w:val="009C776B"/>
    <w:rsid w:val="009D0AE5"/>
    <w:rsid w:val="009D79A8"/>
    <w:rsid w:val="009E44E6"/>
    <w:rsid w:val="009E5B6D"/>
    <w:rsid w:val="009E7CAA"/>
    <w:rsid w:val="009F34FE"/>
    <w:rsid w:val="009F462E"/>
    <w:rsid w:val="00A033D6"/>
    <w:rsid w:val="00A04C36"/>
    <w:rsid w:val="00A057BE"/>
    <w:rsid w:val="00A13D67"/>
    <w:rsid w:val="00A16C08"/>
    <w:rsid w:val="00A17EDB"/>
    <w:rsid w:val="00A21823"/>
    <w:rsid w:val="00A24E69"/>
    <w:rsid w:val="00A35F12"/>
    <w:rsid w:val="00A36402"/>
    <w:rsid w:val="00A36E03"/>
    <w:rsid w:val="00A402D7"/>
    <w:rsid w:val="00A429AD"/>
    <w:rsid w:val="00A44028"/>
    <w:rsid w:val="00A44A7A"/>
    <w:rsid w:val="00A458D0"/>
    <w:rsid w:val="00A47AF1"/>
    <w:rsid w:val="00A50A2A"/>
    <w:rsid w:val="00A549BD"/>
    <w:rsid w:val="00A54AF3"/>
    <w:rsid w:val="00A57612"/>
    <w:rsid w:val="00A63C9B"/>
    <w:rsid w:val="00A63CF2"/>
    <w:rsid w:val="00A656E7"/>
    <w:rsid w:val="00A67B51"/>
    <w:rsid w:val="00A70368"/>
    <w:rsid w:val="00A71857"/>
    <w:rsid w:val="00A72B8D"/>
    <w:rsid w:val="00A72CA2"/>
    <w:rsid w:val="00A76AA3"/>
    <w:rsid w:val="00A82EAA"/>
    <w:rsid w:val="00A8531A"/>
    <w:rsid w:val="00A85589"/>
    <w:rsid w:val="00A90019"/>
    <w:rsid w:val="00A90C8B"/>
    <w:rsid w:val="00A91EB6"/>
    <w:rsid w:val="00A93503"/>
    <w:rsid w:val="00A94093"/>
    <w:rsid w:val="00A953F9"/>
    <w:rsid w:val="00A95474"/>
    <w:rsid w:val="00A96161"/>
    <w:rsid w:val="00AA36CD"/>
    <w:rsid w:val="00AA6FCA"/>
    <w:rsid w:val="00AB10C4"/>
    <w:rsid w:val="00AB36F5"/>
    <w:rsid w:val="00AB3E48"/>
    <w:rsid w:val="00AB4017"/>
    <w:rsid w:val="00AB46F2"/>
    <w:rsid w:val="00AB5E02"/>
    <w:rsid w:val="00AB6389"/>
    <w:rsid w:val="00AB7286"/>
    <w:rsid w:val="00AB77E9"/>
    <w:rsid w:val="00AC04BF"/>
    <w:rsid w:val="00AC0556"/>
    <w:rsid w:val="00AC346B"/>
    <w:rsid w:val="00AD0B20"/>
    <w:rsid w:val="00AD26A1"/>
    <w:rsid w:val="00AF25F8"/>
    <w:rsid w:val="00B01E27"/>
    <w:rsid w:val="00B05663"/>
    <w:rsid w:val="00B05CA9"/>
    <w:rsid w:val="00B0696F"/>
    <w:rsid w:val="00B146CC"/>
    <w:rsid w:val="00B1796D"/>
    <w:rsid w:val="00B20AD2"/>
    <w:rsid w:val="00B22D65"/>
    <w:rsid w:val="00B23A1E"/>
    <w:rsid w:val="00B25C9B"/>
    <w:rsid w:val="00B27C0A"/>
    <w:rsid w:val="00B30453"/>
    <w:rsid w:val="00B364C7"/>
    <w:rsid w:val="00B42446"/>
    <w:rsid w:val="00B4750A"/>
    <w:rsid w:val="00B51493"/>
    <w:rsid w:val="00B53B79"/>
    <w:rsid w:val="00B546F4"/>
    <w:rsid w:val="00B54A12"/>
    <w:rsid w:val="00B551A5"/>
    <w:rsid w:val="00B56B22"/>
    <w:rsid w:val="00B61EAD"/>
    <w:rsid w:val="00B63B6A"/>
    <w:rsid w:val="00B64A4A"/>
    <w:rsid w:val="00B66CC4"/>
    <w:rsid w:val="00B67EE9"/>
    <w:rsid w:val="00B76C78"/>
    <w:rsid w:val="00B776F3"/>
    <w:rsid w:val="00B80CC0"/>
    <w:rsid w:val="00B9110A"/>
    <w:rsid w:val="00B92D84"/>
    <w:rsid w:val="00B93E85"/>
    <w:rsid w:val="00B95E9D"/>
    <w:rsid w:val="00BB00AC"/>
    <w:rsid w:val="00BB1186"/>
    <w:rsid w:val="00BB5777"/>
    <w:rsid w:val="00BB667C"/>
    <w:rsid w:val="00BC059D"/>
    <w:rsid w:val="00BC15C9"/>
    <w:rsid w:val="00BC16EC"/>
    <w:rsid w:val="00BC32B3"/>
    <w:rsid w:val="00BC5281"/>
    <w:rsid w:val="00BC6656"/>
    <w:rsid w:val="00BC6961"/>
    <w:rsid w:val="00BC7234"/>
    <w:rsid w:val="00BD1081"/>
    <w:rsid w:val="00BE04FA"/>
    <w:rsid w:val="00BE403E"/>
    <w:rsid w:val="00BE4EB0"/>
    <w:rsid w:val="00BE5EAE"/>
    <w:rsid w:val="00C02B5D"/>
    <w:rsid w:val="00C076BC"/>
    <w:rsid w:val="00C10E03"/>
    <w:rsid w:val="00C126A9"/>
    <w:rsid w:val="00C16336"/>
    <w:rsid w:val="00C173DD"/>
    <w:rsid w:val="00C2755E"/>
    <w:rsid w:val="00C3143B"/>
    <w:rsid w:val="00C403CF"/>
    <w:rsid w:val="00C44921"/>
    <w:rsid w:val="00C4503B"/>
    <w:rsid w:val="00C453EC"/>
    <w:rsid w:val="00C47E70"/>
    <w:rsid w:val="00C533A3"/>
    <w:rsid w:val="00C576E4"/>
    <w:rsid w:val="00C666F4"/>
    <w:rsid w:val="00C72972"/>
    <w:rsid w:val="00C74581"/>
    <w:rsid w:val="00C826B4"/>
    <w:rsid w:val="00C836B6"/>
    <w:rsid w:val="00C8592E"/>
    <w:rsid w:val="00CA261F"/>
    <w:rsid w:val="00CA44C9"/>
    <w:rsid w:val="00CA7AEC"/>
    <w:rsid w:val="00CB056B"/>
    <w:rsid w:val="00CB0AC9"/>
    <w:rsid w:val="00CB6B18"/>
    <w:rsid w:val="00CC0F63"/>
    <w:rsid w:val="00CC507E"/>
    <w:rsid w:val="00CC5945"/>
    <w:rsid w:val="00CC6CF2"/>
    <w:rsid w:val="00CD3BBD"/>
    <w:rsid w:val="00CD5D25"/>
    <w:rsid w:val="00CD65CB"/>
    <w:rsid w:val="00CE0B6D"/>
    <w:rsid w:val="00CE1DB7"/>
    <w:rsid w:val="00CF18C7"/>
    <w:rsid w:val="00CF688A"/>
    <w:rsid w:val="00CF6C17"/>
    <w:rsid w:val="00D01B45"/>
    <w:rsid w:val="00D030ED"/>
    <w:rsid w:val="00D03DE5"/>
    <w:rsid w:val="00D07CE7"/>
    <w:rsid w:val="00D128C8"/>
    <w:rsid w:val="00D13BB9"/>
    <w:rsid w:val="00D1473E"/>
    <w:rsid w:val="00D17898"/>
    <w:rsid w:val="00D17BC4"/>
    <w:rsid w:val="00D20BD0"/>
    <w:rsid w:val="00D21E4B"/>
    <w:rsid w:val="00D3180B"/>
    <w:rsid w:val="00D324A2"/>
    <w:rsid w:val="00D3270E"/>
    <w:rsid w:val="00D37D89"/>
    <w:rsid w:val="00D500A5"/>
    <w:rsid w:val="00D50E99"/>
    <w:rsid w:val="00D52493"/>
    <w:rsid w:val="00D5283E"/>
    <w:rsid w:val="00D607DF"/>
    <w:rsid w:val="00D622D9"/>
    <w:rsid w:val="00D660C6"/>
    <w:rsid w:val="00D674F2"/>
    <w:rsid w:val="00D700F8"/>
    <w:rsid w:val="00D73F75"/>
    <w:rsid w:val="00D76649"/>
    <w:rsid w:val="00D83E07"/>
    <w:rsid w:val="00D944B6"/>
    <w:rsid w:val="00D94876"/>
    <w:rsid w:val="00D95C5F"/>
    <w:rsid w:val="00D95DD6"/>
    <w:rsid w:val="00DA404E"/>
    <w:rsid w:val="00DA4A0D"/>
    <w:rsid w:val="00DA6660"/>
    <w:rsid w:val="00DB116C"/>
    <w:rsid w:val="00DD4B3F"/>
    <w:rsid w:val="00DD69AC"/>
    <w:rsid w:val="00DD75EB"/>
    <w:rsid w:val="00DE2FB3"/>
    <w:rsid w:val="00DF2874"/>
    <w:rsid w:val="00DF2D8A"/>
    <w:rsid w:val="00DF405A"/>
    <w:rsid w:val="00DF41E2"/>
    <w:rsid w:val="00DF5DDF"/>
    <w:rsid w:val="00DF5F2E"/>
    <w:rsid w:val="00DF6A2B"/>
    <w:rsid w:val="00E053E5"/>
    <w:rsid w:val="00E072C7"/>
    <w:rsid w:val="00E12AFD"/>
    <w:rsid w:val="00E14B14"/>
    <w:rsid w:val="00E20020"/>
    <w:rsid w:val="00E219E3"/>
    <w:rsid w:val="00E26D86"/>
    <w:rsid w:val="00E32E39"/>
    <w:rsid w:val="00E41189"/>
    <w:rsid w:val="00E51C6C"/>
    <w:rsid w:val="00E57EFB"/>
    <w:rsid w:val="00E63175"/>
    <w:rsid w:val="00E67296"/>
    <w:rsid w:val="00E700FB"/>
    <w:rsid w:val="00E71EA0"/>
    <w:rsid w:val="00E7349D"/>
    <w:rsid w:val="00E77AEA"/>
    <w:rsid w:val="00E83566"/>
    <w:rsid w:val="00E84A5C"/>
    <w:rsid w:val="00E84E92"/>
    <w:rsid w:val="00E86783"/>
    <w:rsid w:val="00E91D9E"/>
    <w:rsid w:val="00E93CBD"/>
    <w:rsid w:val="00E970C6"/>
    <w:rsid w:val="00EA33CA"/>
    <w:rsid w:val="00EA3E26"/>
    <w:rsid w:val="00EC1FA2"/>
    <w:rsid w:val="00EC31DA"/>
    <w:rsid w:val="00EC47F8"/>
    <w:rsid w:val="00ED3420"/>
    <w:rsid w:val="00ED4B0A"/>
    <w:rsid w:val="00ED72FE"/>
    <w:rsid w:val="00EE6264"/>
    <w:rsid w:val="00EF0062"/>
    <w:rsid w:val="00EF39C2"/>
    <w:rsid w:val="00EF3C58"/>
    <w:rsid w:val="00EF54CB"/>
    <w:rsid w:val="00F02016"/>
    <w:rsid w:val="00F02D3D"/>
    <w:rsid w:val="00F03B4D"/>
    <w:rsid w:val="00F15A59"/>
    <w:rsid w:val="00F2034B"/>
    <w:rsid w:val="00F2073E"/>
    <w:rsid w:val="00F20DC8"/>
    <w:rsid w:val="00F25F47"/>
    <w:rsid w:val="00F32563"/>
    <w:rsid w:val="00F35C4A"/>
    <w:rsid w:val="00F41CE3"/>
    <w:rsid w:val="00F4230C"/>
    <w:rsid w:val="00F44264"/>
    <w:rsid w:val="00F4782A"/>
    <w:rsid w:val="00F5245E"/>
    <w:rsid w:val="00F54A91"/>
    <w:rsid w:val="00F56649"/>
    <w:rsid w:val="00F5703C"/>
    <w:rsid w:val="00F602BE"/>
    <w:rsid w:val="00F60428"/>
    <w:rsid w:val="00F62DB3"/>
    <w:rsid w:val="00F635EA"/>
    <w:rsid w:val="00F6453A"/>
    <w:rsid w:val="00F70B58"/>
    <w:rsid w:val="00F77516"/>
    <w:rsid w:val="00F81555"/>
    <w:rsid w:val="00F84B33"/>
    <w:rsid w:val="00F9015B"/>
    <w:rsid w:val="00F93879"/>
    <w:rsid w:val="00F9551A"/>
    <w:rsid w:val="00FA2E6C"/>
    <w:rsid w:val="00FA38FA"/>
    <w:rsid w:val="00FA472D"/>
    <w:rsid w:val="00FA7D58"/>
    <w:rsid w:val="00FB13CF"/>
    <w:rsid w:val="00FB18BE"/>
    <w:rsid w:val="00FB5B62"/>
    <w:rsid w:val="00FC01EC"/>
    <w:rsid w:val="00FC3FB5"/>
    <w:rsid w:val="00FC5882"/>
    <w:rsid w:val="00FC5ED1"/>
    <w:rsid w:val="00FD2BA0"/>
    <w:rsid w:val="00FD33AE"/>
    <w:rsid w:val="00FD36E2"/>
    <w:rsid w:val="00FD6B13"/>
    <w:rsid w:val="00FE2C59"/>
    <w:rsid w:val="00FE4ACC"/>
    <w:rsid w:val="00FF341F"/>
    <w:rsid w:val="00FF4B60"/>
    <w:rsid w:val="00FF5909"/>
    <w:rsid w:val="00FF5E68"/>
    <w:rsid w:val="00FF6B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7FA56"/>
  <w15:chartTrackingRefBased/>
  <w15:docId w15:val="{C385D6BE-99B9-48B9-9CED-8D2B08FD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B5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F70B5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70B5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70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0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0B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B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B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B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B5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70B5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70B5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70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B58"/>
    <w:rPr>
      <w:rFonts w:eastAsiaTheme="majorEastAsia" w:cstheme="majorBidi"/>
      <w:color w:val="272727" w:themeColor="text1" w:themeTint="D8"/>
    </w:rPr>
  </w:style>
  <w:style w:type="paragraph" w:styleId="Title">
    <w:name w:val="Title"/>
    <w:basedOn w:val="Normal"/>
    <w:next w:val="Normal"/>
    <w:link w:val="TitleChar"/>
    <w:uiPriority w:val="10"/>
    <w:qFormat/>
    <w:rsid w:val="00F70B5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70B5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70B5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70B5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70B58"/>
    <w:pPr>
      <w:spacing w:before="160"/>
      <w:jc w:val="center"/>
    </w:pPr>
    <w:rPr>
      <w:i/>
      <w:iCs/>
      <w:color w:val="404040" w:themeColor="text1" w:themeTint="BF"/>
    </w:rPr>
  </w:style>
  <w:style w:type="character" w:customStyle="1" w:styleId="QuoteChar">
    <w:name w:val="Quote Char"/>
    <w:basedOn w:val="DefaultParagraphFont"/>
    <w:link w:val="Quote"/>
    <w:uiPriority w:val="29"/>
    <w:rsid w:val="00F70B58"/>
    <w:rPr>
      <w:i/>
      <w:iCs/>
      <w:color w:val="404040" w:themeColor="text1" w:themeTint="BF"/>
    </w:rPr>
  </w:style>
  <w:style w:type="paragraph" w:styleId="ListParagraph">
    <w:name w:val="List Paragraph"/>
    <w:basedOn w:val="Normal"/>
    <w:uiPriority w:val="1"/>
    <w:qFormat/>
    <w:rsid w:val="00F70B58"/>
    <w:pPr>
      <w:ind w:left="720"/>
      <w:contextualSpacing/>
    </w:pPr>
  </w:style>
  <w:style w:type="character" w:styleId="IntenseEmphasis">
    <w:name w:val="Intense Emphasis"/>
    <w:basedOn w:val="DefaultParagraphFont"/>
    <w:uiPriority w:val="21"/>
    <w:qFormat/>
    <w:rsid w:val="00F70B58"/>
    <w:rPr>
      <w:i/>
      <w:iCs/>
      <w:color w:val="0F4761" w:themeColor="accent1" w:themeShade="BF"/>
    </w:rPr>
  </w:style>
  <w:style w:type="paragraph" w:styleId="IntenseQuote">
    <w:name w:val="Intense Quote"/>
    <w:basedOn w:val="Normal"/>
    <w:next w:val="Normal"/>
    <w:link w:val="IntenseQuoteChar"/>
    <w:uiPriority w:val="30"/>
    <w:qFormat/>
    <w:rsid w:val="00F70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B58"/>
    <w:rPr>
      <w:i/>
      <w:iCs/>
      <w:color w:val="0F4761" w:themeColor="accent1" w:themeShade="BF"/>
    </w:rPr>
  </w:style>
  <w:style w:type="character" w:styleId="IntenseReference">
    <w:name w:val="Intense Reference"/>
    <w:basedOn w:val="DefaultParagraphFont"/>
    <w:uiPriority w:val="32"/>
    <w:qFormat/>
    <w:rsid w:val="00F70B58"/>
    <w:rPr>
      <w:b/>
      <w:bCs/>
      <w:smallCaps/>
      <w:color w:val="0F4761" w:themeColor="accent1" w:themeShade="BF"/>
      <w:spacing w:val="5"/>
    </w:rPr>
  </w:style>
  <w:style w:type="table" w:styleId="TableGrid">
    <w:name w:val="Table Grid"/>
    <w:basedOn w:val="TableNormal"/>
    <w:uiPriority w:val="59"/>
    <w:rsid w:val="00F70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90D79"/>
    <w:pPr>
      <w:widowControl w:val="0"/>
      <w:autoSpaceDE w:val="0"/>
      <w:autoSpaceDN w:val="0"/>
      <w:spacing w:after="0" w:line="240" w:lineRule="auto"/>
    </w:pPr>
    <w:rPr>
      <w:rFonts w:ascii="Times New Roman" w:eastAsia="Times New Roman" w:hAnsi="Times New Roman" w:cs="Times New Roman"/>
      <w:kern w:val="0"/>
      <w:szCs w:val="24"/>
      <w:lang w:val="id" w:bidi="ar-SA"/>
      <w14:ligatures w14:val="none"/>
    </w:rPr>
  </w:style>
  <w:style w:type="character" w:customStyle="1" w:styleId="BodyTextChar">
    <w:name w:val="Body Text Char"/>
    <w:basedOn w:val="DefaultParagraphFont"/>
    <w:link w:val="BodyText"/>
    <w:uiPriority w:val="1"/>
    <w:rsid w:val="00790D79"/>
    <w:rPr>
      <w:rFonts w:ascii="Times New Roman" w:eastAsia="Times New Roman" w:hAnsi="Times New Roman" w:cs="Times New Roman"/>
      <w:kern w:val="0"/>
      <w:szCs w:val="24"/>
      <w:lang w:val="id" w:bidi="ar-SA"/>
      <w14:ligatures w14:val="none"/>
    </w:rPr>
  </w:style>
  <w:style w:type="paragraph" w:styleId="Bibliography">
    <w:name w:val="Bibliography"/>
    <w:basedOn w:val="Normal"/>
    <w:next w:val="Normal"/>
    <w:uiPriority w:val="37"/>
    <w:unhideWhenUsed/>
    <w:rsid w:val="00012220"/>
    <w:pPr>
      <w:spacing w:after="0" w:line="480" w:lineRule="auto"/>
      <w:ind w:left="720" w:hanging="720"/>
    </w:pPr>
  </w:style>
  <w:style w:type="paragraph" w:styleId="NormalWeb">
    <w:name w:val="Normal (Web)"/>
    <w:basedOn w:val="Normal"/>
    <w:uiPriority w:val="99"/>
    <w:semiHidden/>
    <w:unhideWhenUsed/>
    <w:rsid w:val="00C836B6"/>
    <w:rPr>
      <w:rFonts w:ascii="Times New Roman" w:hAnsi="Times New Roman" w:cs="Angsana New"/>
    </w:rPr>
  </w:style>
  <w:style w:type="paragraph" w:styleId="NoSpacing">
    <w:name w:val="No Spacing"/>
    <w:uiPriority w:val="1"/>
    <w:qFormat/>
    <w:rsid w:val="00B25C9B"/>
    <w:pPr>
      <w:spacing w:after="0" w:line="240" w:lineRule="auto"/>
    </w:pPr>
    <w:rPr>
      <w:kern w:val="0"/>
      <w:sz w:val="22"/>
      <w:szCs w:val="22"/>
      <w:lang w:val="en-ID" w:bidi="ar-SA"/>
      <w14:ligatures w14:val="none"/>
    </w:rPr>
  </w:style>
  <w:style w:type="character" w:styleId="Hyperlink">
    <w:name w:val="Hyperlink"/>
    <w:basedOn w:val="DefaultParagraphFont"/>
    <w:uiPriority w:val="99"/>
    <w:unhideWhenUsed/>
    <w:rsid w:val="00B25C9B"/>
    <w:rPr>
      <w:color w:val="467886" w:themeColor="hyperlink"/>
      <w:u w:val="single"/>
    </w:rPr>
  </w:style>
  <w:style w:type="paragraph" w:styleId="TOCHeading">
    <w:name w:val="TOC Heading"/>
    <w:basedOn w:val="Heading1"/>
    <w:next w:val="Normal"/>
    <w:uiPriority w:val="39"/>
    <w:unhideWhenUsed/>
    <w:qFormat/>
    <w:rsid w:val="00B25C9B"/>
    <w:pPr>
      <w:spacing w:before="240" w:after="0" w:line="259" w:lineRule="auto"/>
      <w:outlineLvl w:val="9"/>
    </w:pPr>
    <w:rPr>
      <w:kern w:val="0"/>
      <w:sz w:val="32"/>
      <w:szCs w:val="32"/>
      <w:lang w:bidi="ar-SA"/>
      <w14:ligatures w14:val="none"/>
    </w:rPr>
  </w:style>
  <w:style w:type="paragraph" w:styleId="TOC1">
    <w:name w:val="toc 1"/>
    <w:basedOn w:val="Normal"/>
    <w:next w:val="Normal"/>
    <w:autoRedefine/>
    <w:uiPriority w:val="39"/>
    <w:unhideWhenUsed/>
    <w:rsid w:val="00B25C9B"/>
    <w:pPr>
      <w:spacing w:after="100" w:line="259" w:lineRule="auto"/>
      <w:jc w:val="both"/>
    </w:pPr>
    <w:rPr>
      <w:rFonts w:ascii="Times New Roman" w:hAnsi="Times New Roman"/>
      <w:color w:val="000000" w:themeColor="text1"/>
      <w:kern w:val="0"/>
      <w:szCs w:val="22"/>
      <w:lang w:val="en-ID" w:bidi="ar-SA"/>
      <w14:ligatures w14:val="none"/>
    </w:rPr>
  </w:style>
  <w:style w:type="paragraph" w:styleId="TOC2">
    <w:name w:val="toc 2"/>
    <w:basedOn w:val="Normal"/>
    <w:next w:val="Normal"/>
    <w:autoRedefine/>
    <w:uiPriority w:val="39"/>
    <w:unhideWhenUsed/>
    <w:rsid w:val="00B25C9B"/>
    <w:pPr>
      <w:spacing w:after="100" w:line="259" w:lineRule="auto"/>
      <w:ind w:left="240"/>
      <w:jc w:val="both"/>
    </w:pPr>
    <w:rPr>
      <w:rFonts w:ascii="Times New Roman" w:hAnsi="Times New Roman"/>
      <w:color w:val="000000" w:themeColor="text1"/>
      <w:kern w:val="0"/>
      <w:szCs w:val="22"/>
      <w:lang w:val="en-ID" w:bidi="ar-SA"/>
      <w14:ligatures w14:val="none"/>
    </w:rPr>
  </w:style>
  <w:style w:type="paragraph" w:styleId="TableofFigures">
    <w:name w:val="table of figures"/>
    <w:basedOn w:val="Normal"/>
    <w:next w:val="Normal"/>
    <w:uiPriority w:val="99"/>
    <w:unhideWhenUsed/>
    <w:rsid w:val="00B25C9B"/>
    <w:pPr>
      <w:spacing w:after="0" w:line="259" w:lineRule="auto"/>
      <w:jc w:val="both"/>
    </w:pPr>
    <w:rPr>
      <w:rFonts w:ascii="Times New Roman" w:hAnsi="Times New Roman"/>
      <w:color w:val="000000" w:themeColor="text1"/>
      <w:kern w:val="0"/>
      <w:szCs w:val="22"/>
      <w:lang w:val="en-ID" w:bidi="ar-SA"/>
      <w14:ligatures w14:val="none"/>
    </w:rPr>
  </w:style>
  <w:style w:type="character" w:styleId="Strong">
    <w:name w:val="Strong"/>
    <w:basedOn w:val="DefaultParagraphFont"/>
    <w:uiPriority w:val="22"/>
    <w:qFormat/>
    <w:rsid w:val="005106EB"/>
    <w:rPr>
      <w:b/>
      <w:bCs/>
    </w:rPr>
  </w:style>
  <w:style w:type="table" w:styleId="TableGridLight">
    <w:name w:val="Grid Table Light"/>
    <w:basedOn w:val="TableNormal"/>
    <w:uiPriority w:val="40"/>
    <w:rsid w:val="00FA2E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B23A1E"/>
    <w:rPr>
      <w:i/>
      <w:iCs/>
    </w:rPr>
  </w:style>
  <w:style w:type="paragraph" w:styleId="Footer">
    <w:name w:val="footer"/>
    <w:basedOn w:val="Normal"/>
    <w:link w:val="FooterChar"/>
    <w:uiPriority w:val="99"/>
    <w:unhideWhenUsed/>
    <w:rsid w:val="00B23A1E"/>
    <w:pPr>
      <w:tabs>
        <w:tab w:val="center" w:pos="4513"/>
        <w:tab w:val="right" w:pos="9026"/>
      </w:tabs>
      <w:spacing w:after="0" w:line="240" w:lineRule="auto"/>
      <w:jc w:val="both"/>
    </w:pPr>
    <w:rPr>
      <w:rFonts w:ascii="Times New Roman" w:hAnsi="Times New Roman"/>
      <w:color w:val="000000" w:themeColor="text1"/>
      <w:kern w:val="0"/>
      <w:szCs w:val="22"/>
      <w:lang w:val="en-ID" w:bidi="ar-SA"/>
      <w14:ligatures w14:val="none"/>
    </w:rPr>
  </w:style>
  <w:style w:type="character" w:customStyle="1" w:styleId="FooterChar">
    <w:name w:val="Footer Char"/>
    <w:basedOn w:val="DefaultParagraphFont"/>
    <w:link w:val="Footer"/>
    <w:uiPriority w:val="99"/>
    <w:rsid w:val="00B23A1E"/>
    <w:rPr>
      <w:rFonts w:ascii="Times New Roman" w:hAnsi="Times New Roman"/>
      <w:color w:val="000000" w:themeColor="text1"/>
      <w:kern w:val="0"/>
      <w:szCs w:val="22"/>
      <w:lang w:val="en-ID" w:bidi="ar-SA"/>
      <w14:ligatures w14:val="none"/>
    </w:rPr>
  </w:style>
  <w:style w:type="paragraph" w:styleId="Header">
    <w:name w:val="header"/>
    <w:basedOn w:val="Normal"/>
    <w:link w:val="HeaderChar"/>
    <w:uiPriority w:val="99"/>
    <w:unhideWhenUsed/>
    <w:rsid w:val="00F44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264"/>
  </w:style>
  <w:style w:type="character" w:styleId="UnresolvedMention">
    <w:name w:val="Unresolved Mention"/>
    <w:basedOn w:val="DefaultParagraphFont"/>
    <w:uiPriority w:val="99"/>
    <w:semiHidden/>
    <w:unhideWhenUsed/>
    <w:rsid w:val="0035677E"/>
    <w:rPr>
      <w:color w:val="605E5C"/>
      <w:shd w:val="clear" w:color="auto" w:fill="E1DFDD"/>
    </w:rPr>
  </w:style>
  <w:style w:type="character" w:styleId="FollowedHyperlink">
    <w:name w:val="FollowedHyperlink"/>
    <w:basedOn w:val="DefaultParagraphFont"/>
    <w:uiPriority w:val="99"/>
    <w:semiHidden/>
    <w:unhideWhenUsed/>
    <w:rsid w:val="008B6F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C3CA6-1DB5-436A-8ED7-96497B55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2193</TotalTime>
  <Pages>33</Pages>
  <Words>7743</Words>
  <Characters>44139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Pian Firman</dc:creator>
  <cp:keywords/>
  <dc:description/>
  <cp:lastModifiedBy>Pian Firman</cp:lastModifiedBy>
  <cp:revision>630</cp:revision>
  <cp:lastPrinted>2026-02-24T12:23:00Z</cp:lastPrinted>
  <dcterms:created xsi:type="dcterms:W3CDTF">2025-10-11T00:45:00Z</dcterms:created>
  <dcterms:modified xsi:type="dcterms:W3CDTF">2026-03-08T21:57:00Z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id="6lHKuRSV"/&gt;&lt;style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